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A4" w:rsidRPr="00733003" w:rsidRDefault="00733003" w:rsidP="00733003">
      <w:pPr>
        <w:jc w:val="center"/>
        <w:rPr>
          <w:b/>
          <w:color w:val="1F497D" w:themeColor="text2"/>
          <w:sz w:val="44"/>
          <w:szCs w:val="44"/>
        </w:rPr>
      </w:pPr>
      <w:r w:rsidRPr="00733003">
        <w:rPr>
          <w:b/>
          <w:color w:val="1F497D" w:themeColor="text2"/>
          <w:sz w:val="44"/>
          <w:szCs w:val="44"/>
        </w:rPr>
        <w:t>KENT Tenancy Fraud Forum</w:t>
      </w:r>
      <w:r w:rsidR="00FA1F5E">
        <w:rPr>
          <w:b/>
          <w:color w:val="1F497D" w:themeColor="text2"/>
          <w:sz w:val="44"/>
          <w:szCs w:val="44"/>
        </w:rPr>
        <w:t xml:space="preserve"> Launch!</w:t>
      </w:r>
    </w:p>
    <w:p w:rsidR="00FA1F5E" w:rsidRPr="002A3175" w:rsidRDefault="00733003" w:rsidP="00733003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2A3175">
        <w:rPr>
          <w:b/>
          <w:color w:val="1F497D" w:themeColor="text2"/>
          <w:sz w:val="36"/>
          <w:szCs w:val="36"/>
          <w:u w:val="single"/>
        </w:rPr>
        <w:t>19</w:t>
      </w:r>
      <w:r w:rsidRPr="002A3175">
        <w:rPr>
          <w:b/>
          <w:color w:val="1F497D" w:themeColor="text2"/>
          <w:sz w:val="36"/>
          <w:szCs w:val="36"/>
          <w:u w:val="single"/>
          <w:vertAlign w:val="superscript"/>
        </w:rPr>
        <w:t>th</w:t>
      </w:r>
      <w:r w:rsidRPr="002A3175">
        <w:rPr>
          <w:b/>
          <w:color w:val="1F497D" w:themeColor="text2"/>
          <w:sz w:val="36"/>
          <w:szCs w:val="36"/>
          <w:u w:val="single"/>
        </w:rPr>
        <w:t xml:space="preserve"> June 2017 </w:t>
      </w:r>
      <w:r w:rsidR="00FA1F5E" w:rsidRPr="002A3175">
        <w:rPr>
          <w:b/>
          <w:color w:val="1F497D" w:themeColor="text2"/>
          <w:sz w:val="36"/>
          <w:szCs w:val="36"/>
          <w:u w:val="single"/>
        </w:rPr>
        <w:t>(</w:t>
      </w:r>
      <w:r w:rsidRPr="002A3175">
        <w:rPr>
          <w:b/>
          <w:color w:val="1F497D" w:themeColor="text2"/>
          <w:sz w:val="36"/>
          <w:szCs w:val="36"/>
          <w:u w:val="single"/>
        </w:rPr>
        <w:t>10am to 3.30pm</w:t>
      </w:r>
      <w:r w:rsidR="00FA1F5E" w:rsidRPr="002A3175">
        <w:rPr>
          <w:b/>
          <w:color w:val="1F497D" w:themeColor="text2"/>
          <w:sz w:val="36"/>
          <w:szCs w:val="36"/>
          <w:u w:val="single"/>
        </w:rPr>
        <w:t>)</w:t>
      </w:r>
    </w:p>
    <w:p w:rsidR="004E718A" w:rsidRDefault="00733003" w:rsidP="00733003">
      <w:pPr>
        <w:jc w:val="center"/>
        <w:rPr>
          <w:b/>
          <w:color w:val="1F497D" w:themeColor="text2"/>
          <w:sz w:val="32"/>
          <w:szCs w:val="32"/>
        </w:rPr>
      </w:pPr>
      <w:r w:rsidRPr="006D1E29">
        <w:rPr>
          <w:b/>
          <w:color w:val="1F497D" w:themeColor="text2"/>
          <w:sz w:val="40"/>
          <w:szCs w:val="40"/>
        </w:rPr>
        <w:t xml:space="preserve"> </w:t>
      </w:r>
      <w:r w:rsidRPr="006D1E29">
        <w:rPr>
          <w:b/>
          <w:color w:val="1F497D" w:themeColor="text2"/>
          <w:sz w:val="32"/>
          <w:szCs w:val="32"/>
        </w:rPr>
        <w:t xml:space="preserve">Ashford Borough Council, </w:t>
      </w:r>
      <w:r w:rsidR="004E718A">
        <w:rPr>
          <w:b/>
          <w:color w:val="1F497D" w:themeColor="text2"/>
          <w:sz w:val="32"/>
          <w:szCs w:val="32"/>
        </w:rPr>
        <w:t>Council Chamber,</w:t>
      </w:r>
    </w:p>
    <w:p w:rsidR="00733003" w:rsidRDefault="004E718A" w:rsidP="00733003">
      <w:pPr>
        <w:jc w:val="center"/>
        <w:rPr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Ashford, Kent, </w:t>
      </w:r>
      <w:r w:rsidR="00FA1F5E" w:rsidRPr="006D1E29">
        <w:rPr>
          <w:b/>
          <w:color w:val="1F497D" w:themeColor="text2"/>
          <w:sz w:val="32"/>
          <w:szCs w:val="32"/>
        </w:rPr>
        <w:t>T</w:t>
      </w:r>
      <w:r w:rsidR="00733003" w:rsidRPr="006D1E29">
        <w:rPr>
          <w:b/>
          <w:color w:val="1F497D" w:themeColor="text2"/>
          <w:sz w:val="32"/>
          <w:szCs w:val="32"/>
        </w:rPr>
        <w:t>N23 1PL</w:t>
      </w:r>
      <w:r w:rsidR="00FA1F5E">
        <w:rPr>
          <w:color w:val="1F497D" w:themeColor="text2"/>
          <w:sz w:val="32"/>
          <w:szCs w:val="32"/>
        </w:rPr>
        <w:t>.</w:t>
      </w:r>
    </w:p>
    <w:p w:rsidR="006D1E29" w:rsidRDefault="006D1E29" w:rsidP="00657A4E">
      <w:pPr>
        <w:rPr>
          <w:color w:val="1F497D" w:themeColor="text2"/>
          <w:sz w:val="32"/>
          <w:szCs w:val="32"/>
        </w:rPr>
      </w:pPr>
    </w:p>
    <w:p w:rsidR="00FA1F5E" w:rsidRDefault="00FA1F5E" w:rsidP="00766EC7">
      <w:pPr>
        <w:spacing w:after="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Do you care about Social Housing? Would you like to safeguard our properties and ensure that only those entitled to a property has one?  </w:t>
      </w:r>
    </w:p>
    <w:p w:rsidR="00FA1F5E" w:rsidRDefault="00FA1F5E" w:rsidP="00FA1F5E">
      <w:pPr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Then come and help us launch the Kent Tenancy Fraud Forum! </w:t>
      </w:r>
    </w:p>
    <w:p w:rsidR="00766EC7" w:rsidRDefault="00766EC7" w:rsidP="00766EC7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10am Coffee and registration - 10.30 start</w:t>
      </w:r>
    </w:p>
    <w:p w:rsidR="00766EC7" w:rsidRPr="00FA1F5E" w:rsidRDefault="00766EC7" w:rsidP="00766EC7">
      <w:pPr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Agenda</w:t>
      </w:r>
    </w:p>
    <w:p w:rsidR="00657A4E" w:rsidRDefault="00FA1F5E" w:rsidP="006B0A9D">
      <w:pPr>
        <w:pStyle w:val="ListParagraph"/>
        <w:numPr>
          <w:ilvl w:val="0"/>
          <w:numId w:val="2"/>
        </w:numPr>
        <w:spacing w:after="0"/>
        <w:rPr>
          <w:color w:val="1F497D" w:themeColor="text2"/>
          <w:sz w:val="28"/>
          <w:szCs w:val="28"/>
        </w:rPr>
      </w:pPr>
      <w:r w:rsidRPr="00657A4E">
        <w:rPr>
          <w:color w:val="1F497D" w:themeColor="text2"/>
          <w:sz w:val="28"/>
          <w:szCs w:val="28"/>
        </w:rPr>
        <w:t xml:space="preserve">Welcome and open address:  </w:t>
      </w:r>
    </w:p>
    <w:p w:rsidR="00657A4E" w:rsidRPr="00657A4E" w:rsidRDefault="00657A4E" w:rsidP="006B0A9D">
      <w:pPr>
        <w:spacing w:after="0"/>
        <w:ind w:firstLine="720"/>
        <w:rPr>
          <w:color w:val="1F497D" w:themeColor="text2"/>
          <w:sz w:val="28"/>
          <w:szCs w:val="28"/>
        </w:rPr>
      </w:pPr>
      <w:r w:rsidRPr="00657A4E">
        <w:rPr>
          <w:color w:val="1F497D" w:themeColor="text2"/>
          <w:sz w:val="28"/>
          <w:szCs w:val="28"/>
        </w:rPr>
        <w:t>Debbie Dansey, Investigation Service Manager,</w:t>
      </w:r>
      <w:r>
        <w:rPr>
          <w:color w:val="1F497D" w:themeColor="text2"/>
          <w:sz w:val="28"/>
          <w:szCs w:val="28"/>
        </w:rPr>
        <w:t xml:space="preserve"> Ashford BC</w:t>
      </w:r>
    </w:p>
    <w:p w:rsidR="00FA1F5E" w:rsidRPr="00657A4E" w:rsidRDefault="006D1E29" w:rsidP="00657A4E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657A4E">
        <w:rPr>
          <w:color w:val="1F497D" w:themeColor="text2"/>
          <w:sz w:val="28"/>
          <w:szCs w:val="28"/>
        </w:rPr>
        <w:t>‘</w:t>
      </w:r>
      <w:r w:rsidR="00FA1F5E" w:rsidRPr="00657A4E">
        <w:rPr>
          <w:color w:val="1F497D" w:themeColor="text2"/>
          <w:sz w:val="28"/>
          <w:szCs w:val="28"/>
        </w:rPr>
        <w:t>On Our Doorstep?</w:t>
      </w:r>
      <w:r w:rsidRPr="00657A4E">
        <w:rPr>
          <w:color w:val="1F497D" w:themeColor="text2"/>
          <w:sz w:val="28"/>
          <w:szCs w:val="28"/>
        </w:rPr>
        <w:t xml:space="preserve">’ </w:t>
      </w:r>
      <w:r w:rsidR="00FA1F5E" w:rsidRPr="00657A4E">
        <w:rPr>
          <w:color w:val="1F497D" w:themeColor="text2"/>
          <w:sz w:val="28"/>
          <w:szCs w:val="28"/>
        </w:rPr>
        <w:t>Sussex Tenancy Fraud Forum</w:t>
      </w:r>
      <w:r w:rsidR="006B0A9D">
        <w:rPr>
          <w:color w:val="1F497D" w:themeColor="text2"/>
          <w:sz w:val="28"/>
          <w:szCs w:val="28"/>
        </w:rPr>
        <w:t>:  Speaker TBC</w:t>
      </w:r>
    </w:p>
    <w:p w:rsidR="006D1E29" w:rsidRPr="00657A4E" w:rsidRDefault="006D1E29" w:rsidP="00657A4E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657A4E">
        <w:rPr>
          <w:color w:val="1F497D" w:themeColor="text2"/>
          <w:sz w:val="28"/>
          <w:szCs w:val="28"/>
        </w:rPr>
        <w:t>What are we doing locally?</w:t>
      </w:r>
      <w:r w:rsidR="004E718A" w:rsidRPr="00657A4E">
        <w:rPr>
          <w:color w:val="1F497D" w:themeColor="text2"/>
          <w:sz w:val="28"/>
          <w:szCs w:val="28"/>
        </w:rPr>
        <w:t xml:space="preserve"> </w:t>
      </w:r>
      <w:r w:rsidR="00657A4E" w:rsidRPr="00657A4E">
        <w:rPr>
          <w:color w:val="1F497D" w:themeColor="text2"/>
          <w:sz w:val="28"/>
          <w:szCs w:val="28"/>
        </w:rPr>
        <w:t>–</w:t>
      </w:r>
      <w:r w:rsidR="004E718A" w:rsidRPr="00657A4E">
        <w:rPr>
          <w:color w:val="1F497D" w:themeColor="text2"/>
          <w:sz w:val="28"/>
          <w:szCs w:val="28"/>
        </w:rPr>
        <w:t xml:space="preserve"> All</w:t>
      </w:r>
    </w:p>
    <w:p w:rsidR="006B0A9D" w:rsidRDefault="00657A4E" w:rsidP="00766EC7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LUNCH</w:t>
      </w:r>
    </w:p>
    <w:p w:rsidR="006B0A9D" w:rsidRDefault="00657A4E" w:rsidP="006B0A9D">
      <w:pPr>
        <w:spacing w:after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KENT TFF:</w:t>
      </w:r>
    </w:p>
    <w:p w:rsidR="00657A4E" w:rsidRPr="006B0A9D" w:rsidRDefault="006D1E29" w:rsidP="006B0A9D">
      <w:pPr>
        <w:pStyle w:val="ListParagraph"/>
        <w:numPr>
          <w:ilvl w:val="0"/>
          <w:numId w:val="6"/>
        </w:numPr>
        <w:rPr>
          <w:color w:val="1F497D" w:themeColor="text2"/>
          <w:sz w:val="28"/>
          <w:szCs w:val="28"/>
        </w:rPr>
      </w:pPr>
      <w:r w:rsidRPr="006B0A9D">
        <w:rPr>
          <w:color w:val="1F497D" w:themeColor="text2"/>
          <w:sz w:val="28"/>
          <w:szCs w:val="28"/>
        </w:rPr>
        <w:t>Aims and Objectives</w:t>
      </w:r>
      <w:r w:rsidR="004E718A" w:rsidRPr="006B0A9D">
        <w:rPr>
          <w:color w:val="1F497D" w:themeColor="text2"/>
          <w:sz w:val="28"/>
          <w:szCs w:val="28"/>
        </w:rPr>
        <w:t>?</w:t>
      </w:r>
    </w:p>
    <w:p w:rsidR="00657A4E" w:rsidRPr="00657A4E" w:rsidRDefault="00657A4E" w:rsidP="00657A4E">
      <w:pPr>
        <w:pStyle w:val="ListParagraph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657A4E">
        <w:rPr>
          <w:color w:val="1F497D" w:themeColor="text2"/>
          <w:sz w:val="28"/>
          <w:szCs w:val="28"/>
        </w:rPr>
        <w:t>Terms of Reference</w:t>
      </w:r>
    </w:p>
    <w:p w:rsidR="006D1E29" w:rsidRDefault="006D1E29" w:rsidP="00766EC7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 w:rsidRPr="00657A4E">
        <w:rPr>
          <w:color w:val="1F497D" w:themeColor="text2"/>
          <w:sz w:val="28"/>
          <w:szCs w:val="28"/>
        </w:rPr>
        <w:t>What next?</w:t>
      </w:r>
    </w:p>
    <w:p w:rsidR="00766EC7" w:rsidRPr="00766EC7" w:rsidRDefault="00766EC7" w:rsidP="00766EC7">
      <w:pPr>
        <w:spacing w:after="0"/>
        <w:ind w:left="360"/>
        <w:rPr>
          <w:color w:val="1F497D" w:themeColor="text2"/>
          <w:sz w:val="28"/>
          <w:szCs w:val="28"/>
        </w:rPr>
      </w:pPr>
    </w:p>
    <w:p w:rsidR="00657A4E" w:rsidRPr="00657A4E" w:rsidRDefault="00657A4E" w:rsidP="00657A4E">
      <w:pPr>
        <w:rPr>
          <w:b/>
          <w:color w:val="1F497D" w:themeColor="text2"/>
          <w:sz w:val="28"/>
          <w:szCs w:val="28"/>
        </w:rPr>
      </w:pPr>
      <w:r w:rsidRPr="00657A4E">
        <w:rPr>
          <w:b/>
          <w:color w:val="1F497D" w:themeColor="text2"/>
          <w:sz w:val="28"/>
          <w:szCs w:val="28"/>
        </w:rPr>
        <w:t>TFF National Chair – ‘A National Overview’</w:t>
      </w:r>
      <w:r>
        <w:rPr>
          <w:b/>
          <w:color w:val="1F497D" w:themeColor="text2"/>
          <w:sz w:val="28"/>
          <w:szCs w:val="28"/>
        </w:rPr>
        <w:t xml:space="preserve"> </w:t>
      </w:r>
      <w:r w:rsidRPr="00657A4E">
        <w:rPr>
          <w:b/>
          <w:color w:val="1F497D" w:themeColor="text2"/>
          <w:sz w:val="28"/>
          <w:szCs w:val="28"/>
        </w:rPr>
        <w:t xml:space="preserve">– </w:t>
      </w:r>
      <w:r w:rsidRPr="00657A4E">
        <w:rPr>
          <w:rFonts w:eastAsia="Times New Roman" w:cs="Arial"/>
          <w:b/>
          <w:bCs/>
          <w:color w:val="004F5A"/>
          <w:sz w:val="28"/>
          <w:szCs w:val="28"/>
        </w:rPr>
        <w:t>Katrina Robinson MBE</w:t>
      </w:r>
      <w:r>
        <w:rPr>
          <w:rFonts w:eastAsia="Times New Roman" w:cs="Arial"/>
          <w:b/>
          <w:bCs/>
          <w:color w:val="004F5A"/>
          <w:sz w:val="28"/>
          <w:szCs w:val="28"/>
        </w:rPr>
        <w:t>,</w:t>
      </w:r>
      <w:r w:rsidRPr="00657A4E">
        <w:rPr>
          <w:rFonts w:eastAsia="Times New Roman" w:cs="Arial"/>
          <w:b/>
          <w:bCs/>
          <w:color w:val="004F5A"/>
          <w:sz w:val="28"/>
          <w:szCs w:val="28"/>
        </w:rPr>
        <w:t xml:space="preserve"> Solicitor, Head of Legal Services and Data Protection Officer</w:t>
      </w:r>
      <w:r>
        <w:rPr>
          <w:rFonts w:eastAsia="Times New Roman" w:cs="Arial"/>
          <w:b/>
          <w:bCs/>
          <w:color w:val="004F5A"/>
          <w:sz w:val="28"/>
          <w:szCs w:val="28"/>
        </w:rPr>
        <w:t xml:space="preserve">, </w:t>
      </w:r>
      <w:r w:rsidRPr="00657A4E">
        <w:rPr>
          <w:rFonts w:eastAsia="Times New Roman" w:cs="Arial"/>
          <w:b/>
          <w:bCs/>
          <w:color w:val="004F5A"/>
          <w:sz w:val="28"/>
          <w:szCs w:val="28"/>
        </w:rPr>
        <w:t>Viridian Housing</w:t>
      </w:r>
    </w:p>
    <w:p w:rsidR="00657A4E" w:rsidRDefault="00657A4E" w:rsidP="00657A4E">
      <w:pPr>
        <w:pStyle w:val="ListParagraph"/>
        <w:numPr>
          <w:ilvl w:val="0"/>
          <w:numId w:val="5"/>
        </w:numPr>
        <w:rPr>
          <w:color w:val="1F497D" w:themeColor="text2"/>
          <w:sz w:val="28"/>
          <w:szCs w:val="28"/>
        </w:rPr>
      </w:pPr>
      <w:r w:rsidRPr="00657A4E">
        <w:rPr>
          <w:color w:val="1F497D" w:themeColor="text2"/>
          <w:sz w:val="28"/>
          <w:szCs w:val="28"/>
        </w:rPr>
        <w:t>Committee – Can you help?</w:t>
      </w:r>
    </w:p>
    <w:p w:rsidR="00657A4E" w:rsidRPr="00657A4E" w:rsidRDefault="00657A4E" w:rsidP="00657A4E">
      <w:pPr>
        <w:pStyle w:val="ListParagraph"/>
        <w:numPr>
          <w:ilvl w:val="0"/>
          <w:numId w:val="5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Date of Next meeting</w:t>
      </w:r>
    </w:p>
    <w:p w:rsidR="006D1E29" w:rsidRDefault="00766EC7" w:rsidP="006D1E29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To reserve you place or ask for further information, please email</w:t>
      </w:r>
      <w:r w:rsidR="006D1E29">
        <w:rPr>
          <w:color w:val="1F497D" w:themeColor="text2"/>
          <w:sz w:val="28"/>
          <w:szCs w:val="28"/>
        </w:rPr>
        <w:t>:</w:t>
      </w:r>
    </w:p>
    <w:p w:rsidR="00FA1F5E" w:rsidRDefault="009532AA" w:rsidP="00FA1F5E">
      <w:pPr>
        <w:jc w:val="center"/>
        <w:rPr>
          <w:rStyle w:val="Hyperlink"/>
          <w:b/>
          <w:sz w:val="28"/>
          <w:szCs w:val="28"/>
        </w:rPr>
      </w:pPr>
      <w:hyperlink r:id="rId6" w:history="1">
        <w:r w:rsidR="006D1E29" w:rsidRPr="00766EC7">
          <w:rPr>
            <w:rStyle w:val="Hyperlink"/>
            <w:b/>
            <w:sz w:val="28"/>
            <w:szCs w:val="28"/>
          </w:rPr>
          <w:t>Debbie.dansey@ashford.gov.uk</w:t>
        </w:r>
      </w:hyperlink>
    </w:p>
    <w:p w:rsidR="009532AA" w:rsidRDefault="009532AA" w:rsidP="00FA1F5E">
      <w:pPr>
        <w:jc w:val="center"/>
        <w:rPr>
          <w:rStyle w:val="Hyperlink"/>
          <w:b/>
          <w:sz w:val="28"/>
          <w:szCs w:val="28"/>
        </w:rPr>
      </w:pPr>
      <w:hyperlink r:id="rId7" w:history="1">
        <w:r w:rsidRPr="00FA377B">
          <w:rPr>
            <w:rStyle w:val="Hyperlink"/>
            <w:b/>
            <w:sz w:val="28"/>
            <w:szCs w:val="28"/>
          </w:rPr>
          <w:t>Rebecca.smith@ashford.gov.uk</w:t>
        </w:r>
      </w:hyperlink>
      <w:bookmarkStart w:id="0" w:name="_GoBack"/>
      <w:bookmarkEnd w:id="0"/>
    </w:p>
    <w:sectPr w:rsidR="00953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2389"/>
    <w:multiLevelType w:val="hybridMultilevel"/>
    <w:tmpl w:val="57CA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5D4"/>
    <w:multiLevelType w:val="hybridMultilevel"/>
    <w:tmpl w:val="45C2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249D"/>
    <w:multiLevelType w:val="hybridMultilevel"/>
    <w:tmpl w:val="8CD2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126B9"/>
    <w:multiLevelType w:val="hybridMultilevel"/>
    <w:tmpl w:val="3024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A4659"/>
    <w:multiLevelType w:val="hybridMultilevel"/>
    <w:tmpl w:val="0A9C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81AF9"/>
    <w:multiLevelType w:val="hybridMultilevel"/>
    <w:tmpl w:val="0762A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03"/>
    <w:rsid w:val="002533EC"/>
    <w:rsid w:val="002A3175"/>
    <w:rsid w:val="003A2DA4"/>
    <w:rsid w:val="004E718A"/>
    <w:rsid w:val="00657A4E"/>
    <w:rsid w:val="006B0A9D"/>
    <w:rsid w:val="006D1E29"/>
    <w:rsid w:val="00733003"/>
    <w:rsid w:val="00766EC7"/>
    <w:rsid w:val="009532AA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becca.smith@ash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.dansey@ashfor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99B8563F.dotm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Dansey</dc:creator>
  <cp:lastModifiedBy>Rebecca Smith [Sykes]</cp:lastModifiedBy>
  <cp:revision>3</cp:revision>
  <cp:lastPrinted>2017-05-12T12:59:00Z</cp:lastPrinted>
  <dcterms:created xsi:type="dcterms:W3CDTF">2017-05-15T10:06:00Z</dcterms:created>
  <dcterms:modified xsi:type="dcterms:W3CDTF">2017-05-15T10:06:00Z</dcterms:modified>
</cp:coreProperties>
</file>