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5834C4CD" w:rsidR="00B44664" w:rsidRPr="000A08C6" w:rsidRDefault="00DF015F" w:rsidP="00E30D1D">
      <w:pPr>
        <w:jc w:val="both"/>
      </w:pPr>
      <w:r w:rsidRPr="6C2E39D5">
        <w:rPr>
          <w:b/>
          <w:bCs/>
        </w:rPr>
        <w:t>Present</w:t>
      </w:r>
      <w:r w:rsidR="006029C3">
        <w:t>:</w:t>
      </w:r>
      <w:r w:rsidR="00E15B10">
        <w:t xml:space="preserve"> </w:t>
      </w:r>
      <w:r w:rsidR="00E411A1">
        <w:t>Stuart Clifton, chair and Maidstone;</w:t>
      </w:r>
      <w:r w:rsidR="00E411A1" w:rsidRPr="00BD20BD">
        <w:t xml:space="preserve"> </w:t>
      </w:r>
      <w:r w:rsidR="00ED381E">
        <w:t>Lora McCourt, vice chair</w:t>
      </w:r>
      <w:r w:rsidR="00A77AB0">
        <w:t xml:space="preserve"> and</w:t>
      </w:r>
      <w:r w:rsidR="00ED381E">
        <w:t xml:space="preserve"> Canterbury CC; </w:t>
      </w:r>
      <w:r w:rsidR="00E411A1">
        <w:t xml:space="preserve">John Littlemore, Maidstone; </w:t>
      </w:r>
      <w:r w:rsidR="00491F85">
        <w:t xml:space="preserve">Pam Millington, Dover; Zoe Callaway, Swale; Chris Burgess; Thanet; Fiona Rimmer, KCC; Lynn Wilders, </w:t>
      </w:r>
      <w:r w:rsidR="00E411A1">
        <w:t xml:space="preserve">Gravesham; </w:t>
      </w:r>
      <w:r w:rsidR="00491F85">
        <w:t>Ray Easdown, Medway; Vicky Hodson, H</w:t>
      </w:r>
      <w:r w:rsidR="00241E67">
        <w:t xml:space="preserve">omechoice;  Sarah Porter, Porchlight; </w:t>
      </w:r>
      <w:r w:rsidR="00A241F7">
        <w:t xml:space="preserve">Nirosha Dissanayake, KCC Public Health; </w:t>
      </w:r>
      <w:r w:rsidR="00E411A1">
        <w:t xml:space="preserve">Adam Moll, SIG; Cynthia Allen, Interventions Alliance; Alex Clarke, DLUHC; Chris Bishop, Riverside; Mark Damiral, Folkestone &amp; Hythe; Elly Toe, Dover; Gill Arukpe, SIG; Rav Kensrey, Sevenoaks; Toni Carter, Dartford; Angela Palmer, MHS; Nadia Hughes, Medway Activity Hub; </w:t>
      </w:r>
      <w:r w:rsidR="00BD20BD">
        <w:t>Helen Miller, KHG</w:t>
      </w:r>
      <w:r w:rsidR="00A77AB0">
        <w:t>.</w:t>
      </w:r>
    </w:p>
    <w:p w14:paraId="0DBB4997" w14:textId="7C1594F2" w:rsidR="00C0154C" w:rsidRDefault="00DF015F" w:rsidP="00C0154C">
      <w:r>
        <w:rPr>
          <w:b/>
        </w:rPr>
        <w:t>Apologies</w:t>
      </w:r>
      <w:r w:rsidR="007330A4">
        <w:rPr>
          <w:b/>
        </w:rPr>
        <w:t>:</w:t>
      </w:r>
      <w:r w:rsidR="00C01896">
        <w:t xml:space="preserve"> </w:t>
      </w:r>
      <w:r w:rsidR="00125D02">
        <w:t xml:space="preserve">Sylvia Roberts, Ashford; </w:t>
      </w:r>
      <w:r w:rsidR="00604C73">
        <w:t>Sarah Huntley</w:t>
      </w:r>
      <w:r w:rsidR="003C02B1">
        <w:t>,</w:t>
      </w:r>
      <w:r w:rsidR="00E411A1">
        <w:t xml:space="preserve"> DWP; </w:t>
      </w:r>
      <w:r w:rsidR="003C02B1">
        <w:t xml:space="preserve">Hazel South, </w:t>
      </w:r>
      <w:r w:rsidR="00D336BE">
        <w:t xml:space="preserve">Rachel Westlake, KCC; </w:t>
      </w:r>
      <w:r w:rsidR="0044336C">
        <w:t>Kellie Pettet-Steele, Max Guest and</w:t>
      </w:r>
      <w:r w:rsidR="0044336C" w:rsidRPr="0044336C">
        <w:t xml:space="preserve"> </w:t>
      </w:r>
      <w:r w:rsidR="0044336C">
        <w:t>Stacey Baston, KCC;</w:t>
      </w:r>
      <w:r w:rsidR="00CF49F5">
        <w:t xml:space="preserve"> Mike Barret</w:t>
      </w:r>
      <w:r w:rsidR="00E411A1">
        <w:t>t</w:t>
      </w:r>
      <w:r w:rsidR="00CF49F5">
        <w:t xml:space="preserve">, Porchlight; </w:t>
      </w:r>
    </w:p>
    <w:tbl>
      <w:tblPr>
        <w:tblStyle w:val="TableGrid"/>
        <w:tblW w:w="15877" w:type="dxa"/>
        <w:tblInd w:w="-998" w:type="dxa"/>
        <w:tblLayout w:type="fixed"/>
        <w:tblLook w:val="04A0" w:firstRow="1" w:lastRow="0" w:firstColumn="1" w:lastColumn="0" w:noHBand="0" w:noVBand="1"/>
      </w:tblPr>
      <w:tblGrid>
        <w:gridCol w:w="1560"/>
        <w:gridCol w:w="9214"/>
        <w:gridCol w:w="851"/>
        <w:gridCol w:w="850"/>
        <w:gridCol w:w="3402"/>
      </w:tblGrid>
      <w:tr w:rsidR="00490760" w:rsidRPr="00733643" w14:paraId="51C7AF28" w14:textId="77777777" w:rsidTr="00E42263">
        <w:trPr>
          <w:trHeight w:val="752"/>
        </w:trPr>
        <w:tc>
          <w:tcPr>
            <w:tcW w:w="1560" w:type="dxa"/>
            <w:shd w:val="clear" w:color="auto" w:fill="DBE5F1" w:themeFill="accent1" w:themeFillTint="33"/>
          </w:tcPr>
          <w:p w14:paraId="6F3B69C3" w14:textId="77777777" w:rsidR="00432F07" w:rsidRPr="00733643" w:rsidRDefault="00432F07"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432F07" w:rsidRPr="00733643" w:rsidRDefault="00164913"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1CFEB860" w14:textId="77777777" w:rsidR="00432F07" w:rsidRPr="00733643" w:rsidRDefault="00D42118" w:rsidP="00F72A3A">
            <w:pPr>
              <w:rPr>
                <w:rFonts w:cstheme="minorHAnsi"/>
              </w:rPr>
            </w:pPr>
            <w:r w:rsidRPr="00733643">
              <w:rPr>
                <w:rFonts w:cstheme="minorHAnsi"/>
              </w:rPr>
              <w:t xml:space="preserve"> When</w:t>
            </w:r>
          </w:p>
        </w:tc>
        <w:tc>
          <w:tcPr>
            <w:tcW w:w="850" w:type="dxa"/>
            <w:shd w:val="clear" w:color="auto" w:fill="DBE5F1" w:themeFill="accent1" w:themeFillTint="33"/>
          </w:tcPr>
          <w:p w14:paraId="06D4BD81" w14:textId="77777777" w:rsidR="00432F07" w:rsidRPr="00733643" w:rsidRDefault="009F047F" w:rsidP="009F047F">
            <w:pPr>
              <w:jc w:val="center"/>
              <w:rPr>
                <w:rFonts w:cstheme="minorHAnsi"/>
              </w:rPr>
            </w:pPr>
            <w:r w:rsidRPr="00733643">
              <w:rPr>
                <w:rFonts w:cstheme="minorHAnsi"/>
              </w:rPr>
              <w:t>Who</w:t>
            </w:r>
            <w:r w:rsidR="00D42118" w:rsidRPr="00733643">
              <w:rPr>
                <w:rFonts w:cstheme="minorHAnsi"/>
              </w:rPr>
              <w:t xml:space="preserve"> </w:t>
            </w:r>
          </w:p>
        </w:tc>
        <w:tc>
          <w:tcPr>
            <w:tcW w:w="3402" w:type="dxa"/>
            <w:shd w:val="clear" w:color="auto" w:fill="DBE5F1" w:themeFill="accent1" w:themeFillTint="33"/>
          </w:tcPr>
          <w:p w14:paraId="44D44000" w14:textId="77777777" w:rsidR="00432F07" w:rsidRPr="00733643" w:rsidRDefault="00164913" w:rsidP="00205AB1">
            <w:pPr>
              <w:jc w:val="both"/>
              <w:rPr>
                <w:rFonts w:cstheme="minorHAnsi"/>
              </w:rPr>
            </w:pPr>
            <w:r w:rsidRPr="00733643">
              <w:rPr>
                <w:rFonts w:cstheme="minorHAnsi"/>
              </w:rPr>
              <w:t>Action/Decision</w:t>
            </w:r>
          </w:p>
        </w:tc>
      </w:tr>
      <w:tr w:rsidR="00BA235C" w:rsidRPr="00E42263" w14:paraId="67E86FA8" w14:textId="77777777" w:rsidTr="00E42263">
        <w:tc>
          <w:tcPr>
            <w:tcW w:w="1560" w:type="dxa"/>
          </w:tcPr>
          <w:p w14:paraId="7BC61AE8" w14:textId="1E2E330B" w:rsidR="00BA235C" w:rsidRPr="00733643" w:rsidRDefault="00733643" w:rsidP="00426F3D">
            <w:pPr>
              <w:rPr>
                <w:rFonts w:cstheme="minorHAnsi"/>
              </w:rPr>
            </w:pPr>
            <w:r w:rsidRPr="00733643">
              <w:rPr>
                <w:rFonts w:cstheme="minorHAnsi"/>
              </w:rPr>
              <w:t>Matters Arising</w:t>
            </w:r>
          </w:p>
        </w:tc>
        <w:tc>
          <w:tcPr>
            <w:tcW w:w="9214" w:type="dxa"/>
            <w:shd w:val="clear" w:color="auto" w:fill="auto"/>
          </w:tcPr>
          <w:p w14:paraId="4E0C5A28" w14:textId="12D6D8AE" w:rsidR="00541A7E" w:rsidRDefault="0044336C" w:rsidP="00F8765B">
            <w:pPr>
              <w:jc w:val="both"/>
              <w:rPr>
                <w:rFonts w:cstheme="minorHAnsi"/>
              </w:rPr>
            </w:pPr>
            <w:r>
              <w:rPr>
                <w:rFonts w:cstheme="minorHAnsi"/>
              </w:rPr>
              <w:t xml:space="preserve">Page 3 June KHOG CK and WCW to catch </w:t>
            </w:r>
            <w:r w:rsidR="00E63CA6">
              <w:rPr>
                <w:rFonts w:cstheme="minorHAnsi"/>
              </w:rPr>
              <w:t>up after the meeting.  CK</w:t>
            </w:r>
            <w:r w:rsidR="00E411A1">
              <w:rPr>
                <w:rFonts w:cstheme="minorHAnsi"/>
              </w:rPr>
              <w:t>, all done and working with RBLI</w:t>
            </w:r>
            <w:r w:rsidR="00E63CA6">
              <w:rPr>
                <w:rFonts w:cstheme="minorHAnsi"/>
              </w:rPr>
              <w:t xml:space="preserve"> now. </w:t>
            </w:r>
            <w:r w:rsidR="00E63CA6" w:rsidRPr="00E63CA6">
              <w:rPr>
                <w:rFonts w:cstheme="minorHAnsi"/>
                <w:b/>
              </w:rPr>
              <w:t>Completed.</w:t>
            </w:r>
          </w:p>
          <w:p w14:paraId="1602737B" w14:textId="77777777" w:rsidR="0044336C" w:rsidRDefault="0044336C" w:rsidP="00F8765B">
            <w:pPr>
              <w:jc w:val="both"/>
              <w:rPr>
                <w:rFonts w:cstheme="minorHAnsi"/>
              </w:rPr>
            </w:pPr>
          </w:p>
          <w:p w14:paraId="650AC7BB" w14:textId="3464F4BF" w:rsidR="0044336C" w:rsidRDefault="0044336C" w:rsidP="0044336C">
            <w:pPr>
              <w:jc w:val="both"/>
              <w:rPr>
                <w:rFonts w:cstheme="minorHAnsi"/>
              </w:rPr>
            </w:pPr>
            <w:r>
              <w:rPr>
                <w:rFonts w:cstheme="minorHAnsi"/>
              </w:rPr>
              <w:t>Page 5 June KHOG IH Protocol – Thanet Protocol Chris Burgess to provide feedback</w:t>
            </w:r>
            <w:r w:rsidR="00E63CA6">
              <w:rPr>
                <w:rFonts w:cstheme="minorHAnsi"/>
              </w:rPr>
              <w:t xml:space="preserve">. CB, did not find an agreed protocol and cannot share a developed protocol. </w:t>
            </w:r>
            <w:r w:rsidR="00E63CA6" w:rsidRPr="00E63CA6">
              <w:rPr>
                <w:rFonts w:cstheme="minorHAnsi"/>
                <w:b/>
              </w:rPr>
              <w:t>Completed.</w:t>
            </w:r>
          </w:p>
          <w:p w14:paraId="2C084834" w14:textId="77777777" w:rsidR="0044336C" w:rsidRDefault="0044336C" w:rsidP="00F8765B">
            <w:pPr>
              <w:jc w:val="both"/>
              <w:rPr>
                <w:rFonts w:cstheme="minorHAnsi"/>
              </w:rPr>
            </w:pPr>
          </w:p>
          <w:p w14:paraId="6CB33463" w14:textId="4AAEA018" w:rsidR="0044336C" w:rsidRPr="0044336C" w:rsidRDefault="0044336C" w:rsidP="0044336C">
            <w:pPr>
              <w:jc w:val="both"/>
              <w:rPr>
                <w:rFonts w:cstheme="minorHAnsi"/>
              </w:rPr>
            </w:pPr>
            <w:r w:rsidRPr="0044336C">
              <w:rPr>
                <w:rFonts w:cstheme="minorHAnsi"/>
              </w:rPr>
              <w:t xml:space="preserve">Page 2 KHOG </w:t>
            </w:r>
            <w:r>
              <w:rPr>
                <w:rFonts w:cstheme="minorHAnsi"/>
              </w:rPr>
              <w:t>Sept 21</w:t>
            </w:r>
            <w:r w:rsidRPr="0044336C">
              <w:rPr>
                <w:rFonts w:cstheme="minorHAnsi"/>
              </w:rPr>
              <w:t xml:space="preserve"> AC Forward letter on Afghan programme to KHOG for circulation</w:t>
            </w:r>
            <w:r>
              <w:rPr>
                <w:rFonts w:cstheme="minorHAnsi"/>
              </w:rPr>
              <w:t xml:space="preserve">. </w:t>
            </w:r>
            <w:r w:rsidRPr="00E63CA6">
              <w:rPr>
                <w:rFonts w:cstheme="minorHAnsi"/>
                <w:b/>
              </w:rPr>
              <w:t>Done</w:t>
            </w:r>
          </w:p>
          <w:p w14:paraId="1BD3B347" w14:textId="77777777" w:rsidR="0044336C" w:rsidRDefault="0044336C" w:rsidP="00F8765B">
            <w:pPr>
              <w:jc w:val="both"/>
              <w:rPr>
                <w:rFonts w:cstheme="minorHAnsi"/>
              </w:rPr>
            </w:pPr>
          </w:p>
          <w:p w14:paraId="47FB59CF" w14:textId="3321CE6B" w:rsidR="0044336C" w:rsidRDefault="0044336C" w:rsidP="00F8765B">
            <w:pPr>
              <w:jc w:val="both"/>
              <w:rPr>
                <w:rFonts w:cstheme="minorHAnsi"/>
              </w:rPr>
            </w:pPr>
            <w:r>
              <w:rPr>
                <w:rFonts w:cstheme="minorHAnsi"/>
              </w:rPr>
              <w:t xml:space="preserve">Page 3 </w:t>
            </w:r>
            <w:r w:rsidRPr="0044336C">
              <w:rPr>
                <w:rFonts w:cstheme="minorHAnsi"/>
              </w:rPr>
              <w:t xml:space="preserve">KHOG </w:t>
            </w:r>
            <w:r>
              <w:rPr>
                <w:rFonts w:cstheme="minorHAnsi"/>
              </w:rPr>
              <w:t>Sept 21</w:t>
            </w:r>
            <w:r w:rsidRPr="0044336C">
              <w:rPr>
                <w:rFonts w:cstheme="minorHAnsi"/>
              </w:rPr>
              <w:t xml:space="preserve"> KPS to forward KSAS details to HM to circulate</w:t>
            </w:r>
            <w:r>
              <w:rPr>
                <w:rFonts w:cstheme="minorHAnsi"/>
              </w:rPr>
              <w:t>.</w:t>
            </w:r>
            <w:r w:rsidRPr="00E63CA6">
              <w:rPr>
                <w:rFonts w:cstheme="minorHAnsi"/>
                <w:b/>
              </w:rPr>
              <w:t xml:space="preserve"> Done</w:t>
            </w:r>
          </w:p>
          <w:p w14:paraId="6334F697" w14:textId="77777777" w:rsidR="0044336C" w:rsidRDefault="0044336C" w:rsidP="00F8765B">
            <w:pPr>
              <w:jc w:val="both"/>
              <w:rPr>
                <w:rFonts w:cstheme="minorHAnsi"/>
              </w:rPr>
            </w:pPr>
          </w:p>
          <w:p w14:paraId="26E149E4" w14:textId="04B2DE02" w:rsidR="0044336C" w:rsidRDefault="0044336C" w:rsidP="00F8765B">
            <w:pPr>
              <w:jc w:val="both"/>
              <w:rPr>
                <w:rFonts w:cstheme="minorHAnsi"/>
              </w:rPr>
            </w:pPr>
            <w:r>
              <w:rPr>
                <w:rFonts w:cstheme="minorHAnsi"/>
              </w:rPr>
              <w:t xml:space="preserve">Page 6 </w:t>
            </w:r>
            <w:r w:rsidRPr="0044336C">
              <w:rPr>
                <w:rFonts w:cstheme="minorHAnsi"/>
              </w:rPr>
              <w:t xml:space="preserve">KHOG </w:t>
            </w:r>
            <w:r>
              <w:rPr>
                <w:rFonts w:cstheme="minorHAnsi"/>
              </w:rPr>
              <w:t>Sept 21</w:t>
            </w:r>
            <w:r w:rsidRPr="0044336C">
              <w:rPr>
                <w:rFonts w:cstheme="minorHAnsi"/>
              </w:rPr>
              <w:t xml:space="preserve"> </w:t>
            </w:r>
            <w:r>
              <w:rPr>
                <w:rFonts w:cstheme="minorHAnsi"/>
              </w:rPr>
              <w:t xml:space="preserve">Domestic Abuse social housing reciprocal agreement group arranged and meet for first time on 21 Oct 21. </w:t>
            </w:r>
            <w:r w:rsidRPr="00E63CA6">
              <w:rPr>
                <w:rFonts w:cstheme="minorHAnsi"/>
                <w:b/>
              </w:rPr>
              <w:t>Done</w:t>
            </w:r>
          </w:p>
          <w:p w14:paraId="3D322AF9" w14:textId="77777777" w:rsidR="0044336C" w:rsidRDefault="0044336C" w:rsidP="00F8765B">
            <w:pPr>
              <w:jc w:val="both"/>
              <w:rPr>
                <w:rFonts w:cstheme="minorHAnsi"/>
              </w:rPr>
            </w:pPr>
          </w:p>
          <w:p w14:paraId="5D6AE806" w14:textId="795F1907" w:rsidR="0044336C" w:rsidRDefault="0044336C" w:rsidP="0044336C">
            <w:pPr>
              <w:jc w:val="both"/>
              <w:rPr>
                <w:rFonts w:cstheme="minorHAnsi"/>
              </w:rPr>
            </w:pPr>
            <w:r>
              <w:rPr>
                <w:rFonts w:cstheme="minorHAnsi"/>
              </w:rPr>
              <w:t xml:space="preserve">Page 6 </w:t>
            </w:r>
            <w:r w:rsidRPr="0044336C">
              <w:rPr>
                <w:rFonts w:cstheme="minorHAnsi"/>
              </w:rPr>
              <w:t xml:space="preserve">KHOG </w:t>
            </w:r>
            <w:r>
              <w:rPr>
                <w:rFonts w:cstheme="minorHAnsi"/>
              </w:rPr>
              <w:t>Sept 21</w:t>
            </w:r>
            <w:r w:rsidRPr="0044336C">
              <w:rPr>
                <w:rFonts w:cstheme="minorHAnsi"/>
              </w:rPr>
              <w:t xml:space="preserve"> SC to state whether there was any feedback on his feedback</w:t>
            </w:r>
            <w:r w:rsidR="00A6042F">
              <w:rPr>
                <w:rFonts w:cstheme="minorHAnsi"/>
              </w:rPr>
              <w:t xml:space="preserve"> </w:t>
            </w:r>
            <w:r w:rsidRPr="0044336C">
              <w:rPr>
                <w:rFonts w:cstheme="minorHAnsi"/>
              </w:rPr>
              <w:t>on the MAPPA Housing P</w:t>
            </w:r>
            <w:r>
              <w:rPr>
                <w:rFonts w:cstheme="minorHAnsi"/>
              </w:rPr>
              <w:t>rotocol</w:t>
            </w:r>
            <w:r w:rsidRPr="0044336C">
              <w:rPr>
                <w:rFonts w:cstheme="minorHAnsi"/>
              </w:rPr>
              <w:t>.</w:t>
            </w:r>
            <w:r w:rsidR="00E63CA6">
              <w:rPr>
                <w:rFonts w:cstheme="minorHAnsi"/>
              </w:rPr>
              <w:t xml:space="preserve"> SC, the housing panels have begun but SC has not seen a final version yet. </w:t>
            </w:r>
          </w:p>
          <w:p w14:paraId="0706947E" w14:textId="3B2E6826" w:rsidR="0044336C" w:rsidRDefault="0044336C" w:rsidP="0044336C">
            <w:pPr>
              <w:jc w:val="both"/>
              <w:rPr>
                <w:rFonts w:cstheme="minorHAnsi"/>
              </w:rPr>
            </w:pPr>
          </w:p>
          <w:p w14:paraId="7E5E3B4A" w14:textId="66570EA0" w:rsidR="0044336C" w:rsidRDefault="0044336C" w:rsidP="0044336C">
            <w:pPr>
              <w:jc w:val="both"/>
              <w:rPr>
                <w:rFonts w:cstheme="minorHAnsi"/>
              </w:rPr>
            </w:pPr>
            <w:r>
              <w:rPr>
                <w:rFonts w:cstheme="minorHAnsi"/>
              </w:rPr>
              <w:t xml:space="preserve">Page 6 KHOG Sept 21 Review the joint housing protocol, group arranged to meet 4 Nov with Hazel South facilitating. </w:t>
            </w:r>
            <w:r w:rsidR="00E5419A">
              <w:rPr>
                <w:rFonts w:cstheme="minorHAnsi"/>
                <w:b/>
              </w:rPr>
              <w:t>Progressing an</w:t>
            </w:r>
            <w:r w:rsidR="00A77AB0">
              <w:rPr>
                <w:rFonts w:cstheme="minorHAnsi"/>
                <w:b/>
              </w:rPr>
              <w:t>d</w:t>
            </w:r>
            <w:r w:rsidR="00E5419A">
              <w:rPr>
                <w:rFonts w:cstheme="minorHAnsi"/>
                <w:b/>
              </w:rPr>
              <w:t xml:space="preserve"> o</w:t>
            </w:r>
            <w:r w:rsidR="00E63CA6" w:rsidRPr="00E63CA6">
              <w:rPr>
                <w:rFonts w:cstheme="minorHAnsi"/>
                <w:b/>
              </w:rPr>
              <w:t>ngoing</w:t>
            </w:r>
          </w:p>
          <w:p w14:paraId="10B30C08" w14:textId="50C799C5" w:rsidR="00567F7C" w:rsidRDefault="00567F7C" w:rsidP="0044336C">
            <w:pPr>
              <w:jc w:val="both"/>
              <w:rPr>
                <w:rFonts w:cstheme="minorHAnsi"/>
              </w:rPr>
            </w:pPr>
          </w:p>
          <w:p w14:paraId="14630CAF" w14:textId="3154018D" w:rsidR="00567F7C" w:rsidRDefault="00567F7C" w:rsidP="0044336C">
            <w:pPr>
              <w:jc w:val="both"/>
              <w:rPr>
                <w:rFonts w:cstheme="minorHAnsi"/>
              </w:rPr>
            </w:pPr>
            <w:r>
              <w:rPr>
                <w:rFonts w:cstheme="minorHAnsi"/>
              </w:rPr>
              <w:t xml:space="preserve">Page 6 KHOG Sept 21 ALL, </w:t>
            </w:r>
            <w:r w:rsidRPr="00567F7C">
              <w:rPr>
                <w:rFonts w:cstheme="minorHAnsi"/>
              </w:rPr>
              <w:t xml:space="preserve">Contact TC if you’d wish to join the group or nominate a member of staff for the Homeless </w:t>
            </w:r>
            <w:r w:rsidR="003245E9">
              <w:rPr>
                <w:rFonts w:cstheme="minorHAnsi"/>
              </w:rPr>
              <w:t>Women</w:t>
            </w:r>
            <w:bookmarkStart w:id="0" w:name="_GoBack"/>
            <w:bookmarkEnd w:id="0"/>
            <w:r w:rsidR="003245E9" w:rsidRPr="00567F7C">
              <w:rPr>
                <w:rFonts w:cstheme="minorHAnsi"/>
              </w:rPr>
              <w:t>s</w:t>
            </w:r>
            <w:r w:rsidRPr="00567F7C">
              <w:rPr>
                <w:rFonts w:cstheme="minorHAnsi"/>
              </w:rPr>
              <w:t xml:space="preserve"> Group.</w:t>
            </w:r>
            <w:r w:rsidR="00E63CA6">
              <w:rPr>
                <w:rFonts w:cstheme="minorHAnsi"/>
              </w:rPr>
              <w:t xml:space="preserve"> </w:t>
            </w:r>
          </w:p>
          <w:p w14:paraId="2E1AA4C1" w14:textId="0685B11B" w:rsidR="0044336C" w:rsidRDefault="0044336C" w:rsidP="0044336C">
            <w:pPr>
              <w:jc w:val="both"/>
              <w:rPr>
                <w:rFonts w:cstheme="minorHAnsi"/>
              </w:rPr>
            </w:pPr>
          </w:p>
          <w:p w14:paraId="51E8077D" w14:textId="42F340A3" w:rsidR="0044336C" w:rsidRDefault="0044336C" w:rsidP="0044336C">
            <w:pPr>
              <w:jc w:val="both"/>
              <w:rPr>
                <w:rFonts w:cstheme="minorHAnsi"/>
              </w:rPr>
            </w:pPr>
            <w:r>
              <w:rPr>
                <w:rFonts w:cstheme="minorHAnsi"/>
              </w:rPr>
              <w:t xml:space="preserve">Page </w:t>
            </w:r>
            <w:r w:rsidR="00567F7C">
              <w:rPr>
                <w:rFonts w:cstheme="minorHAnsi"/>
              </w:rPr>
              <w:t xml:space="preserve">8 </w:t>
            </w:r>
            <w:r>
              <w:rPr>
                <w:rFonts w:cstheme="minorHAnsi"/>
              </w:rPr>
              <w:t xml:space="preserve">KHOG Sept 21 </w:t>
            </w:r>
            <w:r w:rsidR="00567F7C">
              <w:rPr>
                <w:rFonts w:cstheme="minorHAnsi"/>
              </w:rPr>
              <w:t xml:space="preserve">HM </w:t>
            </w:r>
            <w:r>
              <w:rPr>
                <w:rFonts w:cstheme="minorHAnsi"/>
              </w:rPr>
              <w:t xml:space="preserve">Requests for volunteers to be KHOG vice chair circulated but no response yet. </w:t>
            </w:r>
            <w:r w:rsidR="00BF218C">
              <w:rPr>
                <w:rFonts w:cstheme="minorHAnsi"/>
              </w:rPr>
              <w:t>SC en</w:t>
            </w:r>
            <w:r w:rsidR="00E5419A">
              <w:rPr>
                <w:rFonts w:cstheme="minorHAnsi"/>
              </w:rPr>
              <w:t>couraged people t</w:t>
            </w:r>
            <w:r w:rsidR="00BF218C">
              <w:rPr>
                <w:rFonts w:cstheme="minorHAnsi"/>
              </w:rPr>
              <w:t>o step forward fo</w:t>
            </w:r>
            <w:r w:rsidR="00E5419A">
              <w:rPr>
                <w:rFonts w:cstheme="minorHAnsi"/>
              </w:rPr>
              <w:t>r this and to speak to SC or LMc</w:t>
            </w:r>
            <w:r w:rsidR="00BF218C">
              <w:rPr>
                <w:rFonts w:cstheme="minorHAnsi"/>
              </w:rPr>
              <w:t xml:space="preserve"> to find out more. </w:t>
            </w:r>
          </w:p>
          <w:p w14:paraId="5654AF37" w14:textId="77777777" w:rsidR="00567F7C" w:rsidRDefault="00567F7C" w:rsidP="0044336C">
            <w:pPr>
              <w:jc w:val="both"/>
              <w:rPr>
                <w:rFonts w:cstheme="minorHAnsi"/>
              </w:rPr>
            </w:pPr>
          </w:p>
          <w:p w14:paraId="7CA9EB7C" w14:textId="60FEACDE" w:rsidR="0044336C" w:rsidRDefault="00567F7C" w:rsidP="0044336C">
            <w:pPr>
              <w:jc w:val="both"/>
              <w:rPr>
                <w:rFonts w:cstheme="minorHAnsi"/>
              </w:rPr>
            </w:pPr>
            <w:r>
              <w:rPr>
                <w:rFonts w:cstheme="minorHAnsi"/>
              </w:rPr>
              <w:t xml:space="preserve">Page 8 KHOG Sept 21 HM Revised Terms of Reference posted on website. </w:t>
            </w:r>
            <w:r w:rsidRPr="00BF218C">
              <w:rPr>
                <w:rFonts w:cstheme="minorHAnsi"/>
                <w:b/>
              </w:rPr>
              <w:t>Completed</w:t>
            </w:r>
          </w:p>
          <w:p w14:paraId="338CD85D" w14:textId="1F30B01A" w:rsidR="00567F7C" w:rsidRDefault="00567F7C" w:rsidP="0044336C">
            <w:pPr>
              <w:jc w:val="both"/>
              <w:rPr>
                <w:rFonts w:cstheme="minorHAnsi"/>
              </w:rPr>
            </w:pPr>
          </w:p>
          <w:p w14:paraId="29E08EEB" w14:textId="473A3AF8" w:rsidR="00567F7C" w:rsidRDefault="00567F7C" w:rsidP="0044336C">
            <w:pPr>
              <w:jc w:val="both"/>
              <w:rPr>
                <w:rFonts w:cstheme="minorHAnsi"/>
                <w:b/>
              </w:rPr>
            </w:pPr>
            <w:r>
              <w:rPr>
                <w:rFonts w:cstheme="minorHAnsi"/>
              </w:rPr>
              <w:t xml:space="preserve">Page 8 KHOG Sept 21 SC </w:t>
            </w:r>
            <w:r w:rsidRPr="00567F7C">
              <w:rPr>
                <w:rFonts w:cstheme="minorHAnsi"/>
              </w:rPr>
              <w:t>Determine capacity of rooms at MBC and book if appropriate</w:t>
            </w:r>
            <w:r>
              <w:rPr>
                <w:rFonts w:cstheme="minorHAnsi"/>
              </w:rPr>
              <w:t>.</w:t>
            </w:r>
            <w:r w:rsidR="00BF218C">
              <w:rPr>
                <w:rFonts w:cstheme="minorHAnsi"/>
              </w:rPr>
              <w:t xml:space="preserve"> </w:t>
            </w:r>
            <w:r w:rsidRPr="00BF218C">
              <w:rPr>
                <w:rFonts w:cstheme="minorHAnsi"/>
                <w:b/>
              </w:rPr>
              <w:t>Completed</w:t>
            </w:r>
          </w:p>
          <w:p w14:paraId="292E829D" w14:textId="4BA62482" w:rsidR="00BF218C" w:rsidRDefault="00BF218C" w:rsidP="0044336C">
            <w:pPr>
              <w:jc w:val="both"/>
              <w:rPr>
                <w:rFonts w:cstheme="minorHAnsi"/>
                <w:b/>
              </w:rPr>
            </w:pPr>
          </w:p>
          <w:p w14:paraId="3FD36279" w14:textId="24C07A55" w:rsidR="00BF218C" w:rsidRPr="00BF218C" w:rsidRDefault="00BF218C" w:rsidP="0044336C">
            <w:pPr>
              <w:jc w:val="both"/>
              <w:rPr>
                <w:rFonts w:cstheme="minorHAnsi"/>
              </w:rPr>
            </w:pPr>
            <w:r w:rsidRPr="00BF218C">
              <w:rPr>
                <w:rFonts w:cstheme="minorHAnsi"/>
              </w:rPr>
              <w:t xml:space="preserve">Page </w:t>
            </w:r>
            <w:r>
              <w:rPr>
                <w:rFonts w:cstheme="minorHAnsi"/>
              </w:rPr>
              <w:t xml:space="preserve">8 KHOG 21 </w:t>
            </w:r>
            <w:r w:rsidR="00E5419A">
              <w:rPr>
                <w:rFonts w:cstheme="minorHAnsi"/>
              </w:rPr>
              <w:t xml:space="preserve">Regarding East Kent Protocol for Mental Health Services and the Marie Royle to take to KHG. </w:t>
            </w:r>
            <w:r w:rsidRPr="00E5419A">
              <w:rPr>
                <w:rFonts w:cstheme="minorHAnsi"/>
                <w:b/>
              </w:rPr>
              <w:t>LMC will share the document when finalised.</w:t>
            </w:r>
            <w:r>
              <w:rPr>
                <w:rFonts w:cstheme="minorHAnsi"/>
              </w:rPr>
              <w:t xml:space="preserve"> </w:t>
            </w:r>
          </w:p>
          <w:p w14:paraId="6C7D1808" w14:textId="77777777" w:rsidR="00567F7C" w:rsidRDefault="00567F7C" w:rsidP="0044336C">
            <w:pPr>
              <w:jc w:val="both"/>
              <w:rPr>
                <w:rFonts w:cstheme="minorHAnsi"/>
              </w:rPr>
            </w:pPr>
          </w:p>
          <w:p w14:paraId="2D6A0526" w14:textId="02847433" w:rsidR="00567F7C" w:rsidRDefault="00567F7C" w:rsidP="0044336C">
            <w:pPr>
              <w:jc w:val="both"/>
              <w:rPr>
                <w:rFonts w:cstheme="minorHAnsi"/>
              </w:rPr>
            </w:pPr>
            <w:r>
              <w:rPr>
                <w:rFonts w:cstheme="minorHAnsi"/>
              </w:rPr>
              <w:t xml:space="preserve">Page </w:t>
            </w:r>
            <w:r w:rsidR="00E5419A">
              <w:rPr>
                <w:rFonts w:cstheme="minorHAnsi"/>
              </w:rPr>
              <w:t>8 KHOG Sept 21 LM &amp; JL discuss W</w:t>
            </w:r>
            <w:r>
              <w:rPr>
                <w:rFonts w:cstheme="minorHAnsi"/>
              </w:rPr>
              <w:t xml:space="preserve">est Kent model for </w:t>
            </w:r>
            <w:r w:rsidR="00BF218C">
              <w:rPr>
                <w:rFonts w:cstheme="minorHAnsi"/>
              </w:rPr>
              <w:t xml:space="preserve">outreach mental health services. </w:t>
            </w:r>
            <w:r w:rsidR="00BF218C" w:rsidRPr="00BF218C">
              <w:rPr>
                <w:rFonts w:cstheme="minorHAnsi"/>
                <w:b/>
              </w:rPr>
              <w:t>No update.</w:t>
            </w:r>
          </w:p>
          <w:p w14:paraId="7A032A31" w14:textId="5BB81241" w:rsidR="0044336C" w:rsidRPr="00733643" w:rsidRDefault="0044336C" w:rsidP="00F8765B">
            <w:pPr>
              <w:jc w:val="both"/>
              <w:rPr>
                <w:rFonts w:cstheme="minorHAnsi"/>
              </w:rPr>
            </w:pPr>
          </w:p>
        </w:tc>
        <w:tc>
          <w:tcPr>
            <w:tcW w:w="851" w:type="dxa"/>
            <w:shd w:val="clear" w:color="auto" w:fill="auto"/>
          </w:tcPr>
          <w:p w14:paraId="66769A00" w14:textId="77777777" w:rsidR="00BA235C" w:rsidRPr="00E42263" w:rsidRDefault="00BA235C" w:rsidP="00B9105F">
            <w:pPr>
              <w:rPr>
                <w:rFonts w:cstheme="minorHAnsi"/>
                <w:b/>
              </w:rPr>
            </w:pPr>
          </w:p>
        </w:tc>
        <w:tc>
          <w:tcPr>
            <w:tcW w:w="850" w:type="dxa"/>
            <w:shd w:val="clear" w:color="auto" w:fill="auto"/>
          </w:tcPr>
          <w:p w14:paraId="01D16594" w14:textId="77777777" w:rsidR="00E42263" w:rsidRDefault="00E42263" w:rsidP="00FD0BFC">
            <w:pPr>
              <w:jc w:val="both"/>
              <w:rPr>
                <w:rFonts w:cstheme="minorHAnsi"/>
              </w:rPr>
            </w:pPr>
          </w:p>
          <w:p w14:paraId="5BFC43D5" w14:textId="77777777" w:rsidR="00E411A1" w:rsidRDefault="00E411A1" w:rsidP="00FD0BFC">
            <w:pPr>
              <w:jc w:val="both"/>
              <w:rPr>
                <w:rFonts w:cstheme="minorHAnsi"/>
              </w:rPr>
            </w:pPr>
          </w:p>
          <w:p w14:paraId="3B9BE7FD" w14:textId="77777777" w:rsidR="00E411A1" w:rsidRDefault="00E411A1" w:rsidP="00FD0BFC">
            <w:pPr>
              <w:jc w:val="both"/>
              <w:rPr>
                <w:rFonts w:cstheme="minorHAnsi"/>
              </w:rPr>
            </w:pPr>
          </w:p>
          <w:p w14:paraId="36501B3F" w14:textId="77777777" w:rsidR="00E411A1" w:rsidRDefault="00E411A1" w:rsidP="00FD0BFC">
            <w:pPr>
              <w:jc w:val="both"/>
              <w:rPr>
                <w:rFonts w:cstheme="minorHAnsi"/>
              </w:rPr>
            </w:pPr>
          </w:p>
          <w:p w14:paraId="6E350DE8" w14:textId="77777777" w:rsidR="00E411A1" w:rsidRDefault="00E411A1" w:rsidP="00FD0BFC">
            <w:pPr>
              <w:jc w:val="both"/>
              <w:rPr>
                <w:rFonts w:cstheme="minorHAnsi"/>
              </w:rPr>
            </w:pPr>
          </w:p>
          <w:p w14:paraId="3C4ED727" w14:textId="77777777" w:rsidR="00E411A1" w:rsidRDefault="00E411A1" w:rsidP="00FD0BFC">
            <w:pPr>
              <w:jc w:val="both"/>
              <w:rPr>
                <w:rFonts w:cstheme="minorHAnsi"/>
              </w:rPr>
            </w:pPr>
          </w:p>
          <w:p w14:paraId="111E3B99" w14:textId="77777777" w:rsidR="00E411A1" w:rsidRDefault="00E411A1" w:rsidP="00FD0BFC">
            <w:pPr>
              <w:jc w:val="both"/>
              <w:rPr>
                <w:rFonts w:cstheme="minorHAnsi"/>
              </w:rPr>
            </w:pPr>
          </w:p>
          <w:p w14:paraId="6A8A8180" w14:textId="77777777" w:rsidR="00E411A1" w:rsidRDefault="00E411A1" w:rsidP="00FD0BFC">
            <w:pPr>
              <w:jc w:val="both"/>
              <w:rPr>
                <w:rFonts w:cstheme="minorHAnsi"/>
              </w:rPr>
            </w:pPr>
          </w:p>
          <w:p w14:paraId="54F002B2" w14:textId="77777777" w:rsidR="00E411A1" w:rsidRDefault="00E411A1" w:rsidP="00FD0BFC">
            <w:pPr>
              <w:jc w:val="both"/>
              <w:rPr>
                <w:rFonts w:cstheme="minorHAnsi"/>
              </w:rPr>
            </w:pPr>
          </w:p>
          <w:p w14:paraId="129977D5" w14:textId="77777777" w:rsidR="00E411A1" w:rsidRDefault="00E411A1" w:rsidP="00FD0BFC">
            <w:pPr>
              <w:jc w:val="both"/>
              <w:rPr>
                <w:rFonts w:cstheme="minorHAnsi"/>
              </w:rPr>
            </w:pPr>
          </w:p>
          <w:p w14:paraId="2DEE8A4E" w14:textId="77777777" w:rsidR="00E411A1" w:rsidRDefault="00E411A1" w:rsidP="00FD0BFC">
            <w:pPr>
              <w:jc w:val="both"/>
              <w:rPr>
                <w:rFonts w:cstheme="minorHAnsi"/>
              </w:rPr>
            </w:pPr>
          </w:p>
          <w:p w14:paraId="49B6D8C7" w14:textId="77777777" w:rsidR="00E411A1" w:rsidRDefault="00E411A1" w:rsidP="00FD0BFC">
            <w:pPr>
              <w:jc w:val="both"/>
              <w:rPr>
                <w:rFonts w:cstheme="minorHAnsi"/>
              </w:rPr>
            </w:pPr>
          </w:p>
          <w:p w14:paraId="7ECCA40E" w14:textId="08D7FB4B" w:rsidR="00E411A1" w:rsidRDefault="00E411A1" w:rsidP="00FD0BFC">
            <w:pPr>
              <w:jc w:val="both"/>
              <w:rPr>
                <w:rFonts w:cstheme="minorHAnsi"/>
              </w:rPr>
            </w:pPr>
          </w:p>
          <w:p w14:paraId="79A58B9D" w14:textId="77777777" w:rsidR="00E411A1" w:rsidRDefault="00E411A1" w:rsidP="00FD0BFC">
            <w:pPr>
              <w:jc w:val="both"/>
              <w:rPr>
                <w:rFonts w:cstheme="minorHAnsi"/>
              </w:rPr>
            </w:pPr>
            <w:r>
              <w:rPr>
                <w:rFonts w:cstheme="minorHAnsi"/>
              </w:rPr>
              <w:t>SC</w:t>
            </w:r>
          </w:p>
          <w:p w14:paraId="3EF4F453" w14:textId="77777777" w:rsidR="00A77AB0" w:rsidRDefault="00A77AB0" w:rsidP="00FD0BFC">
            <w:pPr>
              <w:jc w:val="both"/>
              <w:rPr>
                <w:rFonts w:cstheme="minorHAnsi"/>
              </w:rPr>
            </w:pPr>
          </w:p>
          <w:p w14:paraId="01C30620" w14:textId="77777777" w:rsidR="00A77AB0" w:rsidRDefault="00A77AB0" w:rsidP="00FD0BFC">
            <w:pPr>
              <w:jc w:val="both"/>
              <w:rPr>
                <w:rFonts w:cstheme="minorHAnsi"/>
              </w:rPr>
            </w:pPr>
          </w:p>
          <w:p w14:paraId="4285A166" w14:textId="77777777" w:rsidR="00A77AB0" w:rsidRDefault="00A77AB0" w:rsidP="00FD0BFC">
            <w:pPr>
              <w:jc w:val="both"/>
              <w:rPr>
                <w:rFonts w:cstheme="minorHAnsi"/>
              </w:rPr>
            </w:pPr>
          </w:p>
          <w:p w14:paraId="3A02B650" w14:textId="77777777" w:rsidR="00A77AB0" w:rsidRDefault="00A77AB0" w:rsidP="00FD0BFC">
            <w:pPr>
              <w:jc w:val="both"/>
              <w:rPr>
                <w:rFonts w:cstheme="minorHAnsi"/>
              </w:rPr>
            </w:pPr>
          </w:p>
          <w:p w14:paraId="4C079ED1" w14:textId="77777777" w:rsidR="00A77AB0" w:rsidRDefault="00A77AB0" w:rsidP="00FD0BFC">
            <w:pPr>
              <w:jc w:val="both"/>
              <w:rPr>
                <w:rFonts w:cstheme="minorHAnsi"/>
              </w:rPr>
            </w:pPr>
          </w:p>
          <w:p w14:paraId="15A40CF3" w14:textId="77777777" w:rsidR="00A77AB0" w:rsidRDefault="00A77AB0" w:rsidP="00FD0BFC">
            <w:pPr>
              <w:jc w:val="both"/>
              <w:rPr>
                <w:rFonts w:cstheme="minorHAnsi"/>
              </w:rPr>
            </w:pPr>
          </w:p>
          <w:p w14:paraId="78729768" w14:textId="77777777" w:rsidR="00A77AB0" w:rsidRDefault="00A77AB0" w:rsidP="00FD0BFC">
            <w:pPr>
              <w:jc w:val="both"/>
              <w:rPr>
                <w:rFonts w:cstheme="minorHAnsi"/>
              </w:rPr>
            </w:pPr>
          </w:p>
          <w:p w14:paraId="74F1CAB3" w14:textId="77777777" w:rsidR="00A77AB0" w:rsidRDefault="00A77AB0" w:rsidP="00FD0BFC">
            <w:pPr>
              <w:jc w:val="both"/>
              <w:rPr>
                <w:rFonts w:cstheme="minorHAnsi"/>
              </w:rPr>
            </w:pPr>
          </w:p>
          <w:p w14:paraId="0F146629" w14:textId="08B4B010" w:rsidR="00A77AB0" w:rsidRDefault="00A77AB0" w:rsidP="00FD0BFC">
            <w:pPr>
              <w:jc w:val="both"/>
              <w:rPr>
                <w:rFonts w:cstheme="minorHAnsi"/>
              </w:rPr>
            </w:pPr>
            <w:r>
              <w:rPr>
                <w:rFonts w:cstheme="minorHAnsi"/>
              </w:rPr>
              <w:t>All</w:t>
            </w:r>
          </w:p>
          <w:p w14:paraId="368C0F6B" w14:textId="77777777" w:rsidR="00A77AB0" w:rsidRDefault="00A77AB0" w:rsidP="00FD0BFC">
            <w:pPr>
              <w:jc w:val="both"/>
              <w:rPr>
                <w:rFonts w:cstheme="minorHAnsi"/>
              </w:rPr>
            </w:pPr>
          </w:p>
          <w:p w14:paraId="6EFEEA1C" w14:textId="066D9F7C" w:rsidR="00A77AB0" w:rsidRPr="00E42263" w:rsidRDefault="00A77AB0" w:rsidP="00FD0BFC">
            <w:pPr>
              <w:jc w:val="both"/>
              <w:rPr>
                <w:rFonts w:cstheme="minorHAnsi"/>
              </w:rPr>
            </w:pPr>
          </w:p>
        </w:tc>
        <w:tc>
          <w:tcPr>
            <w:tcW w:w="3402" w:type="dxa"/>
            <w:shd w:val="clear" w:color="auto" w:fill="auto"/>
          </w:tcPr>
          <w:p w14:paraId="31A7A78A" w14:textId="77777777" w:rsidR="00E42263" w:rsidRDefault="00E42263" w:rsidP="00426F3D">
            <w:pPr>
              <w:jc w:val="both"/>
              <w:rPr>
                <w:rFonts w:cstheme="minorHAnsi"/>
                <w:color w:val="FF0000"/>
              </w:rPr>
            </w:pPr>
          </w:p>
          <w:p w14:paraId="6A0F8650" w14:textId="77777777" w:rsidR="00E411A1" w:rsidRDefault="00E411A1" w:rsidP="00426F3D">
            <w:pPr>
              <w:jc w:val="both"/>
              <w:rPr>
                <w:rFonts w:cstheme="minorHAnsi"/>
                <w:color w:val="FF0000"/>
              </w:rPr>
            </w:pPr>
          </w:p>
          <w:p w14:paraId="07F1D471" w14:textId="77777777" w:rsidR="00E411A1" w:rsidRDefault="00E411A1" w:rsidP="00426F3D">
            <w:pPr>
              <w:jc w:val="both"/>
              <w:rPr>
                <w:rFonts w:cstheme="minorHAnsi"/>
                <w:color w:val="FF0000"/>
              </w:rPr>
            </w:pPr>
          </w:p>
          <w:p w14:paraId="05FF77AF" w14:textId="77777777" w:rsidR="00E411A1" w:rsidRDefault="00E411A1" w:rsidP="00426F3D">
            <w:pPr>
              <w:jc w:val="both"/>
              <w:rPr>
                <w:rFonts w:cstheme="minorHAnsi"/>
                <w:color w:val="FF0000"/>
              </w:rPr>
            </w:pPr>
          </w:p>
          <w:p w14:paraId="5A9B8CA0" w14:textId="77777777" w:rsidR="00E411A1" w:rsidRDefault="00E411A1" w:rsidP="00426F3D">
            <w:pPr>
              <w:jc w:val="both"/>
              <w:rPr>
                <w:rFonts w:cstheme="minorHAnsi"/>
                <w:color w:val="FF0000"/>
              </w:rPr>
            </w:pPr>
          </w:p>
          <w:p w14:paraId="28DC4190" w14:textId="77777777" w:rsidR="00E411A1" w:rsidRDefault="00E411A1" w:rsidP="00426F3D">
            <w:pPr>
              <w:jc w:val="both"/>
              <w:rPr>
                <w:rFonts w:cstheme="minorHAnsi"/>
                <w:color w:val="FF0000"/>
              </w:rPr>
            </w:pPr>
          </w:p>
          <w:p w14:paraId="507A2B27" w14:textId="77777777" w:rsidR="00E411A1" w:rsidRDefault="00E411A1" w:rsidP="00426F3D">
            <w:pPr>
              <w:jc w:val="both"/>
              <w:rPr>
                <w:rFonts w:cstheme="minorHAnsi"/>
                <w:color w:val="FF0000"/>
              </w:rPr>
            </w:pPr>
          </w:p>
          <w:p w14:paraId="67F8C093" w14:textId="77777777" w:rsidR="00E411A1" w:rsidRDefault="00E411A1" w:rsidP="00426F3D">
            <w:pPr>
              <w:jc w:val="both"/>
              <w:rPr>
                <w:rFonts w:cstheme="minorHAnsi"/>
                <w:color w:val="FF0000"/>
              </w:rPr>
            </w:pPr>
          </w:p>
          <w:p w14:paraId="6BD3B1C1" w14:textId="77777777" w:rsidR="00E411A1" w:rsidRDefault="00E411A1" w:rsidP="00426F3D">
            <w:pPr>
              <w:jc w:val="both"/>
              <w:rPr>
                <w:rFonts w:cstheme="minorHAnsi"/>
                <w:color w:val="FF0000"/>
              </w:rPr>
            </w:pPr>
          </w:p>
          <w:p w14:paraId="5AD973C0" w14:textId="77777777" w:rsidR="00E411A1" w:rsidRDefault="00E411A1" w:rsidP="00426F3D">
            <w:pPr>
              <w:jc w:val="both"/>
              <w:rPr>
                <w:rFonts w:cstheme="minorHAnsi"/>
                <w:color w:val="FF0000"/>
              </w:rPr>
            </w:pPr>
          </w:p>
          <w:p w14:paraId="1890A8B9" w14:textId="77777777" w:rsidR="00E411A1" w:rsidRDefault="00E411A1" w:rsidP="00426F3D">
            <w:pPr>
              <w:jc w:val="both"/>
              <w:rPr>
                <w:rFonts w:cstheme="minorHAnsi"/>
                <w:color w:val="FF0000"/>
              </w:rPr>
            </w:pPr>
          </w:p>
          <w:p w14:paraId="35BF6933" w14:textId="77777777" w:rsidR="00E411A1" w:rsidRDefault="00E411A1" w:rsidP="00426F3D">
            <w:pPr>
              <w:jc w:val="both"/>
              <w:rPr>
                <w:rFonts w:cstheme="minorHAnsi"/>
                <w:color w:val="FF0000"/>
              </w:rPr>
            </w:pPr>
          </w:p>
          <w:p w14:paraId="3ED5F6D2" w14:textId="18A97BE2" w:rsidR="00E411A1" w:rsidRDefault="00E411A1" w:rsidP="00426F3D">
            <w:pPr>
              <w:jc w:val="both"/>
              <w:rPr>
                <w:rFonts w:cstheme="minorHAnsi"/>
                <w:color w:val="FF0000"/>
              </w:rPr>
            </w:pPr>
          </w:p>
          <w:p w14:paraId="6D389112" w14:textId="77777777" w:rsidR="00E411A1" w:rsidRDefault="00E411A1" w:rsidP="00426F3D">
            <w:pPr>
              <w:jc w:val="both"/>
              <w:rPr>
                <w:rFonts w:cstheme="minorHAnsi"/>
                <w:color w:val="FF0000"/>
              </w:rPr>
            </w:pPr>
            <w:r w:rsidRPr="00A77AB0">
              <w:rPr>
                <w:rFonts w:cstheme="minorHAnsi"/>
                <w:color w:val="FF0000"/>
              </w:rPr>
              <w:t xml:space="preserve">Contact Lindsey </w:t>
            </w:r>
            <w:r w:rsidRPr="00A77AB0">
              <w:rPr>
                <w:rFonts w:ascii="Arial" w:hAnsi="Arial" w:cs="Arial"/>
                <w:color w:val="FF0000"/>
                <w:sz w:val="20"/>
                <w:szCs w:val="20"/>
              </w:rPr>
              <w:t xml:space="preserve">Wafula, </w:t>
            </w:r>
            <w:r w:rsidRPr="00A77AB0">
              <w:rPr>
                <w:rFonts w:cstheme="minorHAnsi"/>
                <w:color w:val="FF0000"/>
              </w:rPr>
              <w:t xml:space="preserve">to request a final version of </w:t>
            </w:r>
            <w:r w:rsidR="00E5419A" w:rsidRPr="00A77AB0">
              <w:rPr>
                <w:rFonts w:cstheme="minorHAnsi"/>
                <w:color w:val="FF0000"/>
              </w:rPr>
              <w:t>MAPPA Housing Protocol</w:t>
            </w:r>
          </w:p>
          <w:p w14:paraId="2BD0EC1A" w14:textId="77777777" w:rsidR="00A77AB0" w:rsidRDefault="00A77AB0" w:rsidP="00426F3D">
            <w:pPr>
              <w:jc w:val="both"/>
              <w:rPr>
                <w:rFonts w:cstheme="minorHAnsi"/>
                <w:color w:val="FF0000"/>
              </w:rPr>
            </w:pPr>
          </w:p>
          <w:p w14:paraId="164C778C" w14:textId="77777777" w:rsidR="00A77AB0" w:rsidRDefault="00A77AB0" w:rsidP="00426F3D">
            <w:pPr>
              <w:jc w:val="both"/>
              <w:rPr>
                <w:rFonts w:cstheme="minorHAnsi"/>
                <w:color w:val="FF0000"/>
              </w:rPr>
            </w:pPr>
          </w:p>
          <w:p w14:paraId="0C5BAF3A" w14:textId="77777777" w:rsidR="00A77AB0" w:rsidRDefault="00A77AB0" w:rsidP="00426F3D">
            <w:pPr>
              <w:jc w:val="both"/>
              <w:rPr>
                <w:rFonts w:cstheme="minorHAnsi"/>
                <w:color w:val="FF0000"/>
              </w:rPr>
            </w:pPr>
          </w:p>
          <w:p w14:paraId="3AD3C13C" w14:textId="77777777" w:rsidR="00A77AB0" w:rsidRDefault="00A77AB0" w:rsidP="00426F3D">
            <w:pPr>
              <w:jc w:val="both"/>
              <w:rPr>
                <w:rFonts w:cstheme="minorHAnsi"/>
                <w:color w:val="FF0000"/>
              </w:rPr>
            </w:pPr>
          </w:p>
          <w:p w14:paraId="19A456E7" w14:textId="77777777" w:rsidR="00A77AB0" w:rsidRDefault="00A77AB0" w:rsidP="00426F3D">
            <w:pPr>
              <w:jc w:val="both"/>
              <w:rPr>
                <w:rFonts w:cstheme="minorHAnsi"/>
                <w:color w:val="FF0000"/>
              </w:rPr>
            </w:pPr>
          </w:p>
          <w:p w14:paraId="0DE82712" w14:textId="77777777" w:rsidR="00A77AB0" w:rsidRDefault="00A77AB0" w:rsidP="00426F3D">
            <w:pPr>
              <w:jc w:val="both"/>
              <w:rPr>
                <w:rFonts w:cstheme="minorHAnsi"/>
                <w:color w:val="FF0000"/>
              </w:rPr>
            </w:pPr>
          </w:p>
          <w:p w14:paraId="55D24C48" w14:textId="0ED90CB8" w:rsidR="00A77AB0" w:rsidRDefault="00A77AB0" w:rsidP="00426F3D">
            <w:pPr>
              <w:jc w:val="both"/>
              <w:rPr>
                <w:rFonts w:cstheme="minorHAnsi"/>
                <w:color w:val="FF0000"/>
              </w:rPr>
            </w:pPr>
            <w:r>
              <w:rPr>
                <w:rFonts w:cstheme="minorHAnsi"/>
                <w:color w:val="FF0000"/>
              </w:rPr>
              <w:t>Please consider volunteering to be KHOG vice chair</w:t>
            </w:r>
          </w:p>
          <w:p w14:paraId="3D2BBAF0" w14:textId="77777777" w:rsidR="00A77AB0" w:rsidRDefault="00A77AB0" w:rsidP="00426F3D">
            <w:pPr>
              <w:jc w:val="both"/>
              <w:rPr>
                <w:rFonts w:cstheme="minorHAnsi"/>
                <w:color w:val="FF0000"/>
              </w:rPr>
            </w:pPr>
          </w:p>
          <w:p w14:paraId="44681488" w14:textId="06BA8923" w:rsidR="00A77AB0" w:rsidRPr="00E5419A" w:rsidRDefault="00A77AB0" w:rsidP="00426F3D">
            <w:pPr>
              <w:jc w:val="both"/>
              <w:rPr>
                <w:rFonts w:cstheme="minorHAnsi"/>
                <w:color w:val="FF0000"/>
              </w:rPr>
            </w:pPr>
          </w:p>
        </w:tc>
      </w:tr>
      <w:tr w:rsidR="00E20069" w:rsidRPr="00E42263" w14:paraId="069F9F69" w14:textId="77777777" w:rsidTr="00E42263">
        <w:tc>
          <w:tcPr>
            <w:tcW w:w="1560" w:type="dxa"/>
          </w:tcPr>
          <w:p w14:paraId="2110D5E5" w14:textId="161D4AA0" w:rsidR="00E20069" w:rsidRPr="00733643" w:rsidRDefault="005D1736" w:rsidP="00426F3D">
            <w:pPr>
              <w:rPr>
                <w:rFonts w:cstheme="minorHAnsi"/>
              </w:rPr>
            </w:pPr>
            <w:r>
              <w:rPr>
                <w:rFonts w:cstheme="minorHAnsi"/>
              </w:rPr>
              <w:t xml:space="preserve">DLUHC </w:t>
            </w:r>
            <w:r w:rsidR="005F512F">
              <w:rPr>
                <w:rFonts w:cstheme="minorHAnsi"/>
              </w:rPr>
              <w:t>Update</w:t>
            </w:r>
          </w:p>
        </w:tc>
        <w:tc>
          <w:tcPr>
            <w:tcW w:w="9214" w:type="dxa"/>
            <w:shd w:val="clear" w:color="auto" w:fill="auto"/>
          </w:tcPr>
          <w:p w14:paraId="08C74C67" w14:textId="1BD11339" w:rsidR="00BF218C" w:rsidRDefault="005F512F" w:rsidP="002C7DDC">
            <w:pPr>
              <w:rPr>
                <w:rFonts w:cstheme="minorHAnsi"/>
              </w:rPr>
            </w:pPr>
            <w:r>
              <w:rPr>
                <w:rFonts w:cstheme="minorHAnsi"/>
              </w:rPr>
              <w:t>Alex Clarke</w:t>
            </w:r>
            <w:r w:rsidR="00BF218C">
              <w:rPr>
                <w:rFonts w:cstheme="minorHAnsi"/>
              </w:rPr>
              <w:t xml:space="preserve"> </w:t>
            </w:r>
            <w:r w:rsidR="00314540">
              <w:rPr>
                <w:rFonts w:cstheme="minorHAnsi"/>
              </w:rPr>
              <w:t xml:space="preserve">explained that they are </w:t>
            </w:r>
            <w:r w:rsidR="00A77AB0">
              <w:rPr>
                <w:rFonts w:cstheme="minorHAnsi"/>
              </w:rPr>
              <w:t>n</w:t>
            </w:r>
            <w:r w:rsidR="00314540">
              <w:rPr>
                <w:rFonts w:cstheme="minorHAnsi"/>
              </w:rPr>
              <w:t>o longer</w:t>
            </w:r>
            <w:r w:rsidR="00A77AB0">
              <w:rPr>
                <w:rFonts w:cstheme="minorHAnsi"/>
              </w:rPr>
              <w:t xml:space="preserve"> called</w:t>
            </w:r>
            <w:r w:rsidR="00314540">
              <w:rPr>
                <w:rFonts w:cstheme="minorHAnsi"/>
              </w:rPr>
              <w:t xml:space="preserve"> MHCLG and are </w:t>
            </w:r>
            <w:r w:rsidR="00BF218C">
              <w:rPr>
                <w:rFonts w:cstheme="minorHAnsi"/>
              </w:rPr>
              <w:t xml:space="preserve">now </w:t>
            </w:r>
            <w:r w:rsidR="00314540">
              <w:rPr>
                <w:rFonts w:cstheme="minorHAnsi"/>
              </w:rPr>
              <w:t xml:space="preserve">the </w:t>
            </w:r>
            <w:r w:rsidR="00BF218C">
              <w:rPr>
                <w:rFonts w:cstheme="minorHAnsi"/>
              </w:rPr>
              <w:t>Department of Leve</w:t>
            </w:r>
            <w:r w:rsidR="00314540">
              <w:rPr>
                <w:rFonts w:cstheme="minorHAnsi"/>
              </w:rPr>
              <w:t>lling Up H</w:t>
            </w:r>
            <w:r w:rsidR="00BF218C">
              <w:rPr>
                <w:rFonts w:cstheme="minorHAnsi"/>
              </w:rPr>
              <w:t xml:space="preserve">ousing and </w:t>
            </w:r>
            <w:r w:rsidR="00314540">
              <w:rPr>
                <w:rFonts w:cstheme="minorHAnsi"/>
              </w:rPr>
              <w:t>C</w:t>
            </w:r>
            <w:r w:rsidR="00BF218C">
              <w:rPr>
                <w:rFonts w:cstheme="minorHAnsi"/>
              </w:rPr>
              <w:t xml:space="preserve">ommunities. </w:t>
            </w:r>
            <w:r w:rsidR="00314540">
              <w:rPr>
                <w:rFonts w:cstheme="minorHAnsi"/>
              </w:rPr>
              <w:t>The n</w:t>
            </w:r>
            <w:r w:rsidR="00BF218C">
              <w:rPr>
                <w:rFonts w:cstheme="minorHAnsi"/>
              </w:rPr>
              <w:t>ew S</w:t>
            </w:r>
            <w:r w:rsidR="00314540">
              <w:rPr>
                <w:rFonts w:cstheme="minorHAnsi"/>
              </w:rPr>
              <w:t xml:space="preserve">ecretary </w:t>
            </w:r>
            <w:r w:rsidR="00BF218C">
              <w:rPr>
                <w:rFonts w:cstheme="minorHAnsi"/>
              </w:rPr>
              <w:t>o</w:t>
            </w:r>
            <w:r w:rsidR="00314540">
              <w:rPr>
                <w:rFonts w:cstheme="minorHAnsi"/>
              </w:rPr>
              <w:t xml:space="preserve">f </w:t>
            </w:r>
            <w:r w:rsidR="00BF218C">
              <w:rPr>
                <w:rFonts w:cstheme="minorHAnsi"/>
              </w:rPr>
              <w:t>S</w:t>
            </w:r>
            <w:r w:rsidR="00314540">
              <w:rPr>
                <w:rFonts w:cstheme="minorHAnsi"/>
              </w:rPr>
              <w:t>tate is Michael Gove. They are g</w:t>
            </w:r>
            <w:r w:rsidR="00BF218C">
              <w:rPr>
                <w:rFonts w:cstheme="minorHAnsi"/>
              </w:rPr>
              <w:t>oing thr</w:t>
            </w:r>
            <w:r w:rsidR="00E5419A">
              <w:rPr>
                <w:rFonts w:cstheme="minorHAnsi"/>
              </w:rPr>
              <w:t>ough</w:t>
            </w:r>
            <w:r w:rsidR="00BF218C">
              <w:rPr>
                <w:rFonts w:cstheme="minorHAnsi"/>
              </w:rPr>
              <w:t xml:space="preserve"> a transition phase as </w:t>
            </w:r>
            <w:r w:rsidR="00314540">
              <w:rPr>
                <w:rFonts w:cstheme="minorHAnsi"/>
              </w:rPr>
              <w:t xml:space="preserve">they are </w:t>
            </w:r>
            <w:r w:rsidR="00BF218C">
              <w:rPr>
                <w:rFonts w:cstheme="minorHAnsi"/>
              </w:rPr>
              <w:t>awaiting the spending review. That should bring announcements</w:t>
            </w:r>
            <w:r w:rsidR="00314540">
              <w:rPr>
                <w:rFonts w:cstheme="minorHAnsi"/>
              </w:rPr>
              <w:t xml:space="preserve"> which should cover RSI5 where they are </w:t>
            </w:r>
            <w:r w:rsidR="00BF218C">
              <w:rPr>
                <w:rFonts w:cstheme="minorHAnsi"/>
              </w:rPr>
              <w:t>hoping fo</w:t>
            </w:r>
            <w:r w:rsidR="00314540">
              <w:rPr>
                <w:rFonts w:cstheme="minorHAnsi"/>
              </w:rPr>
              <w:t>r a multi-</w:t>
            </w:r>
            <w:r w:rsidR="00BF218C">
              <w:rPr>
                <w:rFonts w:cstheme="minorHAnsi"/>
              </w:rPr>
              <w:t>year settlement and when they know they will begin co-prod</w:t>
            </w:r>
            <w:r w:rsidR="00314540">
              <w:rPr>
                <w:rFonts w:cstheme="minorHAnsi"/>
              </w:rPr>
              <w:t>uction on RSI5 bids.  They also h</w:t>
            </w:r>
            <w:r w:rsidR="00BF218C">
              <w:rPr>
                <w:rFonts w:cstheme="minorHAnsi"/>
              </w:rPr>
              <w:t xml:space="preserve">ope to get outcomes of round 2 </w:t>
            </w:r>
            <w:r w:rsidR="00314540">
              <w:rPr>
                <w:rFonts w:cstheme="minorHAnsi"/>
              </w:rPr>
              <w:t xml:space="preserve">of </w:t>
            </w:r>
            <w:r w:rsidR="00BF218C">
              <w:rPr>
                <w:rFonts w:cstheme="minorHAnsi"/>
              </w:rPr>
              <w:t xml:space="preserve">RSAP. Kent has been considered to be under represented in bidding. AC is keen to help when the new opportunities </w:t>
            </w:r>
            <w:r w:rsidR="00A97D1A">
              <w:rPr>
                <w:rFonts w:cstheme="minorHAnsi"/>
              </w:rPr>
              <w:t>arise to help</w:t>
            </w:r>
            <w:r w:rsidR="00BF218C">
              <w:rPr>
                <w:rFonts w:cstheme="minorHAnsi"/>
              </w:rPr>
              <w:t xml:space="preserve"> LAs make most of them</w:t>
            </w:r>
            <w:r w:rsidR="00314540">
              <w:rPr>
                <w:rFonts w:cstheme="minorHAnsi"/>
              </w:rPr>
              <w:t>.</w:t>
            </w:r>
          </w:p>
          <w:p w14:paraId="3EDB36F1" w14:textId="77777777" w:rsidR="00A77AB0" w:rsidRDefault="00A77AB0" w:rsidP="002C7DDC">
            <w:pPr>
              <w:rPr>
                <w:rFonts w:cstheme="minorHAnsi"/>
              </w:rPr>
            </w:pPr>
          </w:p>
          <w:p w14:paraId="6956DFBA" w14:textId="298C7F7D" w:rsidR="00BF218C" w:rsidRDefault="00314540" w:rsidP="002C7DDC">
            <w:pPr>
              <w:rPr>
                <w:rFonts w:cstheme="minorHAnsi"/>
              </w:rPr>
            </w:pPr>
            <w:r>
              <w:rPr>
                <w:rFonts w:cstheme="minorHAnsi"/>
              </w:rPr>
              <w:t>AC hopes to work with partners, including Probation, on a workshop on a</w:t>
            </w:r>
            <w:r w:rsidR="00BF218C">
              <w:rPr>
                <w:rFonts w:cstheme="minorHAnsi"/>
              </w:rPr>
              <w:t>ccom</w:t>
            </w:r>
            <w:r>
              <w:rPr>
                <w:rFonts w:cstheme="minorHAnsi"/>
              </w:rPr>
              <w:t>mo</w:t>
            </w:r>
            <w:r w:rsidR="00BF218C">
              <w:rPr>
                <w:rFonts w:cstheme="minorHAnsi"/>
              </w:rPr>
              <w:t>d</w:t>
            </w:r>
            <w:r>
              <w:rPr>
                <w:rFonts w:cstheme="minorHAnsi"/>
              </w:rPr>
              <w:t>ation</w:t>
            </w:r>
            <w:r w:rsidR="00BF218C">
              <w:rPr>
                <w:rFonts w:cstheme="minorHAnsi"/>
              </w:rPr>
              <w:t xml:space="preserve"> for </w:t>
            </w:r>
            <w:r w:rsidR="003245E9">
              <w:rPr>
                <w:rFonts w:cstheme="minorHAnsi"/>
              </w:rPr>
              <w:t>ex-offenders</w:t>
            </w:r>
            <w:r w:rsidR="00A97D1A">
              <w:rPr>
                <w:rFonts w:cstheme="minorHAnsi"/>
              </w:rPr>
              <w:t xml:space="preserve">, </w:t>
            </w:r>
            <w:r>
              <w:rPr>
                <w:rFonts w:cstheme="minorHAnsi"/>
              </w:rPr>
              <w:t xml:space="preserve">this will </w:t>
            </w:r>
            <w:r w:rsidR="00BF218C">
              <w:rPr>
                <w:rFonts w:cstheme="minorHAnsi"/>
              </w:rPr>
              <w:t>probably on 12</w:t>
            </w:r>
            <w:r w:rsidR="00BF218C" w:rsidRPr="00BF218C">
              <w:rPr>
                <w:rFonts w:cstheme="minorHAnsi"/>
                <w:vertAlign w:val="superscript"/>
              </w:rPr>
              <w:t>th</w:t>
            </w:r>
            <w:r w:rsidR="00BF218C">
              <w:rPr>
                <w:rFonts w:cstheme="minorHAnsi"/>
              </w:rPr>
              <w:t xml:space="preserve"> Nov, so please put a hold in your diary.</w:t>
            </w:r>
          </w:p>
          <w:p w14:paraId="41587849" w14:textId="77777777" w:rsidR="00A77AB0" w:rsidRDefault="00A77AB0" w:rsidP="002C7DDC">
            <w:pPr>
              <w:rPr>
                <w:rFonts w:cstheme="minorHAnsi"/>
              </w:rPr>
            </w:pPr>
          </w:p>
          <w:p w14:paraId="447FBF18" w14:textId="3DCD40AF" w:rsidR="00BF218C" w:rsidRDefault="00BF218C" w:rsidP="002C7DDC">
            <w:pPr>
              <w:rPr>
                <w:rFonts w:cstheme="minorHAnsi"/>
              </w:rPr>
            </w:pPr>
            <w:r>
              <w:rPr>
                <w:rFonts w:cstheme="minorHAnsi"/>
              </w:rPr>
              <w:t>AC is looking forward to have virtual meetings</w:t>
            </w:r>
            <w:r w:rsidR="00314540">
              <w:rPr>
                <w:rFonts w:cstheme="minorHAnsi"/>
              </w:rPr>
              <w:t xml:space="preserve"> with all LHAs</w:t>
            </w:r>
            <w:r>
              <w:rPr>
                <w:rFonts w:cstheme="minorHAnsi"/>
              </w:rPr>
              <w:t xml:space="preserve"> in </w:t>
            </w:r>
            <w:r w:rsidR="00314540">
              <w:rPr>
                <w:rFonts w:cstheme="minorHAnsi"/>
              </w:rPr>
              <w:t xml:space="preserve">the </w:t>
            </w:r>
            <w:r>
              <w:rPr>
                <w:rFonts w:cstheme="minorHAnsi"/>
              </w:rPr>
              <w:t>next 1-2 months to learn how</w:t>
            </w:r>
            <w:r w:rsidR="00314540">
              <w:rPr>
                <w:rFonts w:cstheme="minorHAnsi"/>
              </w:rPr>
              <w:t xml:space="preserve"> things are in each district followed by</w:t>
            </w:r>
            <w:r>
              <w:rPr>
                <w:rFonts w:cstheme="minorHAnsi"/>
              </w:rPr>
              <w:t xml:space="preserve"> face to face visits in next 6-12 months, COVID permitting. </w:t>
            </w:r>
          </w:p>
          <w:p w14:paraId="0637500C" w14:textId="77777777" w:rsidR="00A77AB0" w:rsidRDefault="00A77AB0" w:rsidP="002C7DDC">
            <w:pPr>
              <w:rPr>
                <w:rFonts w:cstheme="minorHAnsi"/>
              </w:rPr>
            </w:pPr>
          </w:p>
          <w:p w14:paraId="0AFDFB12" w14:textId="12FB0C5B" w:rsidR="00A97D1A" w:rsidRDefault="00314540" w:rsidP="002C7DDC">
            <w:pPr>
              <w:rPr>
                <w:rFonts w:cstheme="minorHAnsi"/>
              </w:rPr>
            </w:pPr>
            <w:r>
              <w:rPr>
                <w:rFonts w:cstheme="minorHAnsi"/>
              </w:rPr>
              <w:t xml:space="preserve">Alex explained that HCLIC gives the picture of what has happened and he is keen to know what is happening. He asked the LAs say what </w:t>
            </w:r>
            <w:r w:rsidR="00BF218C">
              <w:rPr>
                <w:rFonts w:cstheme="minorHAnsi"/>
              </w:rPr>
              <w:t xml:space="preserve">they are seeing </w:t>
            </w:r>
            <w:r>
              <w:rPr>
                <w:rFonts w:cstheme="minorHAnsi"/>
              </w:rPr>
              <w:t xml:space="preserve">regarding demographics, reasons for homelessness, etc. </w:t>
            </w:r>
            <w:r w:rsidR="00A77AB0">
              <w:rPr>
                <w:rFonts w:cstheme="minorHAnsi"/>
              </w:rPr>
              <w:t>;</w:t>
            </w:r>
          </w:p>
          <w:p w14:paraId="0466D045" w14:textId="77777777" w:rsidR="006A4A76" w:rsidRDefault="006A4A76" w:rsidP="002C7DDC">
            <w:pPr>
              <w:rPr>
                <w:rFonts w:cstheme="minorHAnsi"/>
              </w:rPr>
            </w:pPr>
          </w:p>
          <w:p w14:paraId="24E44B00" w14:textId="4D89C5E9" w:rsidR="00A97D1A" w:rsidRDefault="00A97D1A" w:rsidP="002C7DDC">
            <w:pPr>
              <w:rPr>
                <w:rFonts w:cstheme="minorHAnsi"/>
              </w:rPr>
            </w:pPr>
            <w:r>
              <w:rPr>
                <w:rFonts w:cstheme="minorHAnsi"/>
              </w:rPr>
              <w:t xml:space="preserve">Maidstone </w:t>
            </w:r>
            <w:r w:rsidR="00314540">
              <w:rPr>
                <w:rFonts w:cstheme="minorHAnsi"/>
              </w:rPr>
              <w:t xml:space="preserve">BC is </w:t>
            </w:r>
            <w:r>
              <w:rPr>
                <w:rFonts w:cstheme="minorHAnsi"/>
              </w:rPr>
              <w:t>seeing an in</w:t>
            </w:r>
            <w:r w:rsidR="00314540">
              <w:rPr>
                <w:rFonts w:cstheme="minorHAnsi"/>
              </w:rPr>
              <w:t>crease in</w:t>
            </w:r>
            <w:r>
              <w:rPr>
                <w:rFonts w:cstheme="minorHAnsi"/>
              </w:rPr>
              <w:t xml:space="preserve"> approaches</w:t>
            </w:r>
            <w:r w:rsidR="00314540">
              <w:rPr>
                <w:rFonts w:cstheme="minorHAnsi"/>
              </w:rPr>
              <w:t xml:space="preserve"> from families. </w:t>
            </w:r>
            <w:r w:rsidR="003245E9">
              <w:rPr>
                <w:rFonts w:cstheme="minorHAnsi"/>
              </w:rPr>
              <w:t>It’s</w:t>
            </w:r>
            <w:r w:rsidR="00314540">
              <w:rPr>
                <w:rFonts w:cstheme="minorHAnsi"/>
              </w:rPr>
              <w:t xml:space="preserve"> </w:t>
            </w:r>
            <w:r>
              <w:rPr>
                <w:rFonts w:cstheme="minorHAnsi"/>
              </w:rPr>
              <w:t xml:space="preserve">also </w:t>
            </w:r>
            <w:r w:rsidR="00314540">
              <w:rPr>
                <w:rFonts w:cstheme="minorHAnsi"/>
              </w:rPr>
              <w:t xml:space="preserve">seeing an increase in approaches </w:t>
            </w:r>
            <w:r>
              <w:rPr>
                <w:rFonts w:cstheme="minorHAnsi"/>
              </w:rPr>
              <w:t>f</w:t>
            </w:r>
            <w:r w:rsidR="003F3350">
              <w:rPr>
                <w:rFonts w:cstheme="minorHAnsi"/>
              </w:rPr>
              <w:t>r</w:t>
            </w:r>
            <w:r w:rsidR="00314540">
              <w:rPr>
                <w:rFonts w:cstheme="minorHAnsi"/>
              </w:rPr>
              <w:t>om</w:t>
            </w:r>
            <w:r>
              <w:rPr>
                <w:rFonts w:cstheme="minorHAnsi"/>
              </w:rPr>
              <w:t xml:space="preserve"> single house</w:t>
            </w:r>
            <w:r w:rsidR="003F3350">
              <w:rPr>
                <w:rFonts w:cstheme="minorHAnsi"/>
              </w:rPr>
              <w:t>holds due to</w:t>
            </w:r>
            <w:r w:rsidR="00314540">
              <w:rPr>
                <w:rFonts w:cstheme="minorHAnsi"/>
              </w:rPr>
              <w:t xml:space="preserve"> DA. They are s</w:t>
            </w:r>
            <w:r>
              <w:rPr>
                <w:rFonts w:cstheme="minorHAnsi"/>
              </w:rPr>
              <w:t xml:space="preserve">eeing </w:t>
            </w:r>
            <w:r w:rsidR="00314540">
              <w:rPr>
                <w:rFonts w:cstheme="minorHAnsi"/>
              </w:rPr>
              <w:t xml:space="preserve">an </w:t>
            </w:r>
            <w:r>
              <w:rPr>
                <w:rFonts w:cstheme="minorHAnsi"/>
              </w:rPr>
              <w:t>increase in</w:t>
            </w:r>
            <w:r w:rsidR="00314540">
              <w:rPr>
                <w:rFonts w:cstheme="minorHAnsi"/>
              </w:rPr>
              <w:t xml:space="preserve"> number of care leavers which JL</w:t>
            </w:r>
            <w:r>
              <w:rPr>
                <w:rFonts w:cstheme="minorHAnsi"/>
              </w:rPr>
              <w:t xml:space="preserve"> will take up with KCC. </w:t>
            </w:r>
            <w:r w:rsidR="003F3350">
              <w:rPr>
                <w:rFonts w:cstheme="minorHAnsi"/>
              </w:rPr>
              <w:t xml:space="preserve">These </w:t>
            </w:r>
            <w:r w:rsidR="00314540">
              <w:rPr>
                <w:rFonts w:cstheme="minorHAnsi"/>
              </w:rPr>
              <w:t xml:space="preserve">changes </w:t>
            </w:r>
            <w:r w:rsidR="003F3350">
              <w:rPr>
                <w:rFonts w:cstheme="minorHAnsi"/>
              </w:rPr>
              <w:t>ar</w:t>
            </w:r>
            <w:r w:rsidR="00314540">
              <w:rPr>
                <w:rFonts w:cstheme="minorHAnsi"/>
              </w:rPr>
              <w:t>e leading to an increase in TA u</w:t>
            </w:r>
            <w:r w:rsidR="003F3350">
              <w:rPr>
                <w:rFonts w:cstheme="minorHAnsi"/>
              </w:rPr>
              <w:t>se.</w:t>
            </w:r>
          </w:p>
          <w:p w14:paraId="22B50F62" w14:textId="77777777" w:rsidR="006A4A76" w:rsidRDefault="006A4A76" w:rsidP="002C7DDC">
            <w:pPr>
              <w:rPr>
                <w:rFonts w:cstheme="minorHAnsi"/>
              </w:rPr>
            </w:pPr>
          </w:p>
          <w:p w14:paraId="67582227" w14:textId="0AD38153" w:rsidR="003F3350" w:rsidRDefault="003F3350" w:rsidP="002C7DDC">
            <w:pPr>
              <w:rPr>
                <w:rFonts w:cstheme="minorHAnsi"/>
              </w:rPr>
            </w:pPr>
            <w:r>
              <w:rPr>
                <w:rFonts w:cstheme="minorHAnsi"/>
              </w:rPr>
              <w:t>Medway has seen a similar position with more households fac</w:t>
            </w:r>
            <w:r w:rsidR="006A4A76">
              <w:rPr>
                <w:rFonts w:cstheme="minorHAnsi"/>
              </w:rPr>
              <w:t xml:space="preserve">ing eviction, more fleeing DA and </w:t>
            </w:r>
            <w:r>
              <w:rPr>
                <w:rFonts w:cstheme="minorHAnsi"/>
              </w:rPr>
              <w:t>more care le</w:t>
            </w:r>
            <w:r w:rsidR="006A4A76">
              <w:rPr>
                <w:rFonts w:cstheme="minorHAnsi"/>
              </w:rPr>
              <w:t>avers. Footfall is increasing and there is an i</w:t>
            </w:r>
            <w:r>
              <w:rPr>
                <w:rFonts w:cstheme="minorHAnsi"/>
              </w:rPr>
              <w:t>ncrease in use of TA to.</w:t>
            </w:r>
          </w:p>
          <w:p w14:paraId="075218DD" w14:textId="4339EB9B" w:rsidR="003F3350" w:rsidRDefault="003F3350" w:rsidP="002C7DDC">
            <w:pPr>
              <w:rPr>
                <w:rFonts w:cstheme="minorHAnsi"/>
              </w:rPr>
            </w:pPr>
          </w:p>
          <w:p w14:paraId="2010637D" w14:textId="2CE659EE" w:rsidR="003F3350" w:rsidRDefault="003F3350" w:rsidP="002C7DDC">
            <w:pPr>
              <w:rPr>
                <w:rFonts w:cstheme="minorHAnsi"/>
              </w:rPr>
            </w:pPr>
            <w:r>
              <w:rPr>
                <w:rFonts w:cstheme="minorHAnsi"/>
              </w:rPr>
              <w:t xml:space="preserve">AC said LHAs have flagged the issue of care leavers and this will be picked up when reviewing </w:t>
            </w:r>
            <w:r w:rsidR="006A4A76">
              <w:rPr>
                <w:rFonts w:cstheme="minorHAnsi"/>
              </w:rPr>
              <w:t xml:space="preserve">the YP </w:t>
            </w:r>
            <w:r>
              <w:rPr>
                <w:rFonts w:cstheme="minorHAnsi"/>
              </w:rPr>
              <w:t>protocol</w:t>
            </w:r>
          </w:p>
          <w:p w14:paraId="1C14C9B8" w14:textId="77777777" w:rsidR="006A4A76" w:rsidRDefault="006A4A76" w:rsidP="002C7DDC">
            <w:pPr>
              <w:rPr>
                <w:rFonts w:cstheme="minorHAnsi"/>
              </w:rPr>
            </w:pPr>
          </w:p>
          <w:p w14:paraId="1F8E1670" w14:textId="77548734" w:rsidR="003F3350" w:rsidRDefault="003F3350" w:rsidP="002C7DDC">
            <w:pPr>
              <w:rPr>
                <w:rFonts w:cstheme="minorHAnsi"/>
              </w:rPr>
            </w:pPr>
            <w:r>
              <w:rPr>
                <w:rFonts w:cstheme="minorHAnsi"/>
              </w:rPr>
              <w:t>Porchlight</w:t>
            </w:r>
            <w:r w:rsidR="006A4A76">
              <w:rPr>
                <w:rFonts w:cstheme="minorHAnsi"/>
              </w:rPr>
              <w:t>’</w:t>
            </w:r>
            <w:r>
              <w:rPr>
                <w:rFonts w:cstheme="minorHAnsi"/>
              </w:rPr>
              <w:t>s single point of access are seeing increase</w:t>
            </w:r>
            <w:r w:rsidR="00C04FBC">
              <w:rPr>
                <w:rFonts w:cstheme="minorHAnsi"/>
              </w:rPr>
              <w:t xml:space="preserve"> in single adults fleeing DA,</w:t>
            </w:r>
            <w:r>
              <w:rPr>
                <w:rFonts w:cstheme="minorHAnsi"/>
              </w:rPr>
              <w:t xml:space="preserve"> relationship break down and a drop in eviction due to non-compliance.</w:t>
            </w:r>
          </w:p>
          <w:p w14:paraId="28B83225" w14:textId="37A7D519" w:rsidR="003F3350" w:rsidRDefault="003F3350" w:rsidP="002C7DDC">
            <w:pPr>
              <w:rPr>
                <w:rFonts w:cstheme="minorHAnsi"/>
              </w:rPr>
            </w:pPr>
          </w:p>
          <w:p w14:paraId="2E466456" w14:textId="7700469A" w:rsidR="00BF218C" w:rsidRDefault="003F3350" w:rsidP="002C7DDC">
            <w:pPr>
              <w:rPr>
                <w:rFonts w:cstheme="minorHAnsi"/>
              </w:rPr>
            </w:pPr>
            <w:r>
              <w:rPr>
                <w:rFonts w:cstheme="minorHAnsi"/>
              </w:rPr>
              <w:t>AC welcomed any other feedback t</w:t>
            </w:r>
            <w:r w:rsidR="006A4A76">
              <w:rPr>
                <w:rFonts w:cstheme="minorHAnsi"/>
              </w:rPr>
              <w:t>o be sent to him, or raise it a</w:t>
            </w:r>
            <w:r>
              <w:rPr>
                <w:rFonts w:cstheme="minorHAnsi"/>
              </w:rPr>
              <w:t xml:space="preserve">t the virtual meetings. </w:t>
            </w:r>
          </w:p>
          <w:p w14:paraId="1DEA7A33" w14:textId="4FBF1701" w:rsidR="00BF218C" w:rsidRPr="00733643" w:rsidRDefault="00BF218C" w:rsidP="002C7DDC">
            <w:pPr>
              <w:rPr>
                <w:rFonts w:cstheme="minorHAnsi"/>
              </w:rPr>
            </w:pPr>
          </w:p>
        </w:tc>
        <w:tc>
          <w:tcPr>
            <w:tcW w:w="851" w:type="dxa"/>
            <w:shd w:val="clear" w:color="auto" w:fill="auto"/>
          </w:tcPr>
          <w:p w14:paraId="475EBF5C" w14:textId="77777777" w:rsidR="00E20069" w:rsidRPr="00E42263" w:rsidRDefault="00E20069" w:rsidP="00B9105F">
            <w:pPr>
              <w:rPr>
                <w:rFonts w:cstheme="minorHAnsi"/>
                <w:b/>
              </w:rPr>
            </w:pPr>
          </w:p>
        </w:tc>
        <w:tc>
          <w:tcPr>
            <w:tcW w:w="850" w:type="dxa"/>
            <w:shd w:val="clear" w:color="auto" w:fill="auto"/>
          </w:tcPr>
          <w:p w14:paraId="18DFF52E" w14:textId="77777777" w:rsidR="00E20069" w:rsidRPr="00E42263" w:rsidRDefault="00E20069" w:rsidP="008669A9">
            <w:pPr>
              <w:jc w:val="both"/>
              <w:rPr>
                <w:rFonts w:cstheme="minorHAnsi"/>
                <w:b/>
              </w:rPr>
            </w:pPr>
          </w:p>
        </w:tc>
        <w:tc>
          <w:tcPr>
            <w:tcW w:w="3402" w:type="dxa"/>
            <w:shd w:val="clear" w:color="auto" w:fill="auto"/>
          </w:tcPr>
          <w:p w14:paraId="62CDA77F" w14:textId="77777777" w:rsidR="00E20069" w:rsidRPr="00E42263" w:rsidRDefault="00E20069" w:rsidP="00426F3D">
            <w:pPr>
              <w:jc w:val="both"/>
              <w:rPr>
                <w:rFonts w:cstheme="minorHAnsi"/>
                <w:b/>
                <w:color w:val="FF0000"/>
              </w:rPr>
            </w:pPr>
          </w:p>
        </w:tc>
      </w:tr>
      <w:tr w:rsidR="00E20069" w:rsidRPr="00E42263" w14:paraId="031028F5" w14:textId="77777777" w:rsidTr="00E42263">
        <w:tc>
          <w:tcPr>
            <w:tcW w:w="1560" w:type="dxa"/>
          </w:tcPr>
          <w:p w14:paraId="677AF2B8" w14:textId="1234B0D3" w:rsidR="00E20069" w:rsidRPr="00733643" w:rsidRDefault="00E20069" w:rsidP="00426F3D">
            <w:pPr>
              <w:rPr>
                <w:rFonts w:cstheme="minorHAnsi"/>
              </w:rPr>
            </w:pPr>
            <w:r>
              <w:rPr>
                <w:rFonts w:ascii="Verdana" w:hAnsi="Verdana"/>
                <w:sz w:val="18"/>
                <w:szCs w:val="18"/>
              </w:rPr>
              <w:t>Research Practice Unit</w:t>
            </w:r>
          </w:p>
        </w:tc>
        <w:tc>
          <w:tcPr>
            <w:tcW w:w="9214" w:type="dxa"/>
            <w:shd w:val="clear" w:color="auto" w:fill="auto"/>
          </w:tcPr>
          <w:p w14:paraId="4909DDA7" w14:textId="0580835F" w:rsidR="00E20069" w:rsidRDefault="00E20069" w:rsidP="002C7DDC">
            <w:pPr>
              <w:rPr>
                <w:rFonts w:ascii="Verdana" w:hAnsi="Verdana"/>
                <w:sz w:val="18"/>
                <w:szCs w:val="18"/>
              </w:rPr>
            </w:pPr>
            <w:r>
              <w:rPr>
                <w:rFonts w:ascii="Verdana" w:hAnsi="Verdana"/>
                <w:sz w:val="18"/>
                <w:szCs w:val="18"/>
              </w:rPr>
              <w:t xml:space="preserve">Cynthia Allen </w:t>
            </w:r>
            <w:r w:rsidR="009377CB">
              <w:rPr>
                <w:rFonts w:ascii="Verdana" w:hAnsi="Verdana"/>
                <w:sz w:val="18"/>
                <w:szCs w:val="18"/>
              </w:rPr>
              <w:t xml:space="preserve">gave a presentation </w:t>
            </w:r>
            <w:r w:rsidR="003F3350">
              <w:rPr>
                <w:rFonts w:ascii="Verdana" w:hAnsi="Verdana"/>
                <w:sz w:val="18"/>
                <w:szCs w:val="18"/>
              </w:rPr>
              <w:t xml:space="preserve">on the Evaluation of the Link Project </w:t>
            </w:r>
            <w:r w:rsidR="009377CB">
              <w:rPr>
                <w:rFonts w:ascii="Verdana" w:hAnsi="Verdana"/>
                <w:sz w:val="18"/>
                <w:szCs w:val="18"/>
              </w:rPr>
              <w:t xml:space="preserve">that will be circulated by email. </w:t>
            </w:r>
          </w:p>
          <w:p w14:paraId="7A75B30F" w14:textId="77777777" w:rsidR="003F3350" w:rsidRDefault="003F3350" w:rsidP="002C7DDC">
            <w:pPr>
              <w:rPr>
                <w:rFonts w:ascii="Verdana" w:hAnsi="Verdana"/>
                <w:sz w:val="18"/>
                <w:szCs w:val="18"/>
              </w:rPr>
            </w:pPr>
          </w:p>
          <w:p w14:paraId="3B0B687B" w14:textId="3E72DCD1" w:rsidR="003F3350" w:rsidRDefault="006A4A76" w:rsidP="002C7DDC">
            <w:pPr>
              <w:rPr>
                <w:rFonts w:ascii="Verdana" w:hAnsi="Verdana"/>
                <w:sz w:val="18"/>
                <w:szCs w:val="18"/>
              </w:rPr>
            </w:pPr>
            <w:r>
              <w:rPr>
                <w:rFonts w:ascii="Verdana" w:hAnsi="Verdana"/>
                <w:sz w:val="18"/>
                <w:szCs w:val="18"/>
              </w:rPr>
              <w:t>They are no longer called CRC.</w:t>
            </w:r>
            <w:r w:rsidR="003F3350">
              <w:rPr>
                <w:rFonts w:ascii="Verdana" w:hAnsi="Verdana"/>
                <w:sz w:val="18"/>
                <w:szCs w:val="18"/>
              </w:rPr>
              <w:t xml:space="preserve"> Interventions Alliance were the parent company of the CRC. They continue to provide services to the Probation Service. </w:t>
            </w:r>
          </w:p>
          <w:p w14:paraId="6B5D437D" w14:textId="441BD552" w:rsidR="003F3350" w:rsidRDefault="003F3350" w:rsidP="002C7DDC">
            <w:pPr>
              <w:rPr>
                <w:rFonts w:ascii="Verdana" w:hAnsi="Verdana"/>
                <w:sz w:val="18"/>
                <w:szCs w:val="18"/>
              </w:rPr>
            </w:pPr>
          </w:p>
          <w:p w14:paraId="7AD3823A" w14:textId="56E07E60" w:rsidR="003F3350" w:rsidRDefault="006A4A76" w:rsidP="002C7DDC">
            <w:pPr>
              <w:rPr>
                <w:rFonts w:ascii="Verdana" w:hAnsi="Verdana"/>
                <w:sz w:val="18"/>
                <w:szCs w:val="18"/>
              </w:rPr>
            </w:pPr>
            <w:r>
              <w:rPr>
                <w:rFonts w:ascii="Verdana" w:hAnsi="Verdana"/>
                <w:sz w:val="18"/>
                <w:szCs w:val="18"/>
              </w:rPr>
              <w:t>The project</w:t>
            </w:r>
            <w:r w:rsidR="003F3350">
              <w:rPr>
                <w:rFonts w:ascii="Verdana" w:hAnsi="Verdana"/>
                <w:sz w:val="18"/>
                <w:szCs w:val="18"/>
              </w:rPr>
              <w:t xml:space="preserve"> considered the impact of supported accommodation on homeless clients with support needs. COVID impacted on how the research was carried out</w:t>
            </w:r>
            <w:r w:rsidR="00DA06AA">
              <w:rPr>
                <w:rFonts w:ascii="Verdana" w:hAnsi="Verdana"/>
                <w:sz w:val="18"/>
                <w:szCs w:val="18"/>
              </w:rPr>
              <w:t xml:space="preserve">, </w:t>
            </w:r>
            <w:r>
              <w:rPr>
                <w:rFonts w:ascii="Verdana" w:hAnsi="Verdana"/>
                <w:sz w:val="18"/>
                <w:szCs w:val="18"/>
              </w:rPr>
              <w:t>the other services available</w:t>
            </w:r>
            <w:r w:rsidR="00DA06AA">
              <w:rPr>
                <w:rFonts w:ascii="Verdana" w:hAnsi="Verdana"/>
                <w:sz w:val="18"/>
                <w:szCs w:val="18"/>
              </w:rPr>
              <w:t xml:space="preserve"> or </w:t>
            </w:r>
            <w:r>
              <w:rPr>
                <w:rFonts w:ascii="Verdana" w:hAnsi="Verdana"/>
                <w:sz w:val="18"/>
                <w:szCs w:val="18"/>
              </w:rPr>
              <w:t>the ways they were delivered</w:t>
            </w:r>
            <w:r w:rsidR="00DA06AA">
              <w:rPr>
                <w:rFonts w:ascii="Verdana" w:hAnsi="Verdana"/>
                <w:sz w:val="18"/>
                <w:szCs w:val="18"/>
              </w:rPr>
              <w:t xml:space="preserve">, </w:t>
            </w:r>
            <w:r w:rsidR="003F3350">
              <w:rPr>
                <w:rFonts w:ascii="Verdana" w:hAnsi="Verdana"/>
                <w:sz w:val="18"/>
                <w:szCs w:val="18"/>
              </w:rPr>
              <w:t>and move on fo</w:t>
            </w:r>
            <w:r w:rsidR="00DA06AA">
              <w:rPr>
                <w:rFonts w:ascii="Verdana" w:hAnsi="Verdana"/>
                <w:sz w:val="18"/>
                <w:szCs w:val="18"/>
              </w:rPr>
              <w:t>r those clients ready to seek settled accommodation</w:t>
            </w:r>
            <w:r w:rsidR="003F3350">
              <w:rPr>
                <w:rFonts w:ascii="Verdana" w:hAnsi="Verdana"/>
                <w:sz w:val="18"/>
                <w:szCs w:val="18"/>
              </w:rPr>
              <w:t xml:space="preserve">. </w:t>
            </w:r>
          </w:p>
          <w:p w14:paraId="2B4EC4D3" w14:textId="2AEB8CC6" w:rsidR="00DA06AA" w:rsidRDefault="00DA06AA" w:rsidP="002C7DDC">
            <w:pPr>
              <w:rPr>
                <w:rFonts w:ascii="Verdana" w:hAnsi="Verdana"/>
                <w:sz w:val="18"/>
                <w:szCs w:val="18"/>
              </w:rPr>
            </w:pPr>
          </w:p>
          <w:p w14:paraId="29844C6A" w14:textId="3FAB03A0" w:rsidR="00DA06AA" w:rsidRDefault="00DA06AA" w:rsidP="002C7DDC">
            <w:pPr>
              <w:rPr>
                <w:rFonts w:ascii="Verdana" w:hAnsi="Verdana"/>
                <w:sz w:val="18"/>
                <w:szCs w:val="18"/>
              </w:rPr>
            </w:pPr>
            <w:r>
              <w:rPr>
                <w:rFonts w:ascii="Verdana" w:hAnsi="Verdana"/>
                <w:sz w:val="18"/>
                <w:szCs w:val="18"/>
              </w:rPr>
              <w:t>The</w:t>
            </w:r>
            <w:r w:rsidR="006A4A76">
              <w:rPr>
                <w:rFonts w:ascii="Verdana" w:hAnsi="Verdana"/>
                <w:sz w:val="18"/>
                <w:szCs w:val="18"/>
              </w:rPr>
              <w:t>re was a the</w:t>
            </w:r>
            <w:r>
              <w:rPr>
                <w:rFonts w:ascii="Verdana" w:hAnsi="Verdana"/>
                <w:sz w:val="18"/>
                <w:szCs w:val="18"/>
              </w:rPr>
              <w:t xml:space="preserve">me of many small </w:t>
            </w:r>
            <w:r w:rsidR="006A4A76">
              <w:rPr>
                <w:rFonts w:ascii="Verdana" w:hAnsi="Verdana"/>
                <w:sz w:val="18"/>
                <w:szCs w:val="18"/>
              </w:rPr>
              <w:t>wins, despite</w:t>
            </w:r>
            <w:r>
              <w:rPr>
                <w:rFonts w:ascii="Verdana" w:hAnsi="Verdana"/>
                <w:sz w:val="18"/>
                <w:szCs w:val="18"/>
              </w:rPr>
              <w:t xml:space="preserve"> the pandemic which placed additional challenges on clients and staff. Stable accommodation is a foundation to help people rebuild their lives. </w:t>
            </w:r>
          </w:p>
          <w:p w14:paraId="05379D44" w14:textId="77777777" w:rsidR="004E2989" w:rsidRDefault="004E2989" w:rsidP="002C7DDC">
            <w:pPr>
              <w:rPr>
                <w:rFonts w:ascii="Verdana" w:hAnsi="Verdana"/>
                <w:sz w:val="18"/>
                <w:szCs w:val="18"/>
              </w:rPr>
            </w:pPr>
          </w:p>
          <w:p w14:paraId="2180C247" w14:textId="221C7B4C" w:rsidR="00C059B9" w:rsidRDefault="004E2989" w:rsidP="002C7DDC">
            <w:pPr>
              <w:rPr>
                <w:rFonts w:ascii="Verdana" w:hAnsi="Verdana"/>
                <w:sz w:val="18"/>
                <w:szCs w:val="18"/>
              </w:rPr>
            </w:pPr>
            <w:r>
              <w:rPr>
                <w:rFonts w:ascii="Verdana" w:hAnsi="Verdana"/>
                <w:sz w:val="18"/>
                <w:szCs w:val="18"/>
              </w:rPr>
              <w:t xml:space="preserve">Adam Moll gave feedback on this from the perspective of </w:t>
            </w:r>
            <w:r w:rsidR="00DA06AA">
              <w:rPr>
                <w:rFonts w:ascii="Verdana" w:hAnsi="Verdana"/>
                <w:sz w:val="18"/>
                <w:szCs w:val="18"/>
              </w:rPr>
              <w:t xml:space="preserve">the Social Interest Group that includes </w:t>
            </w:r>
            <w:r>
              <w:rPr>
                <w:rFonts w:ascii="Verdana" w:hAnsi="Verdana"/>
                <w:sz w:val="18"/>
                <w:szCs w:val="18"/>
              </w:rPr>
              <w:t xml:space="preserve">Pathways to Independence. </w:t>
            </w:r>
            <w:r w:rsidR="00DA06AA">
              <w:rPr>
                <w:rFonts w:ascii="Verdana" w:hAnsi="Verdana"/>
                <w:sz w:val="18"/>
                <w:szCs w:val="18"/>
              </w:rPr>
              <w:t>He welcomed the research and how it will help them develop their services. The pandemic did create additional burd</w:t>
            </w:r>
            <w:r w:rsidR="006A4A76">
              <w:rPr>
                <w:rFonts w:ascii="Verdana" w:hAnsi="Verdana"/>
                <w:sz w:val="18"/>
                <w:szCs w:val="18"/>
              </w:rPr>
              <w:t>ens and did have an impact. He asked</w:t>
            </w:r>
            <w:r w:rsidR="00DA06AA">
              <w:rPr>
                <w:rFonts w:ascii="Verdana" w:hAnsi="Verdana"/>
                <w:sz w:val="18"/>
                <w:szCs w:val="18"/>
              </w:rPr>
              <w:t xml:space="preserve"> LHA</w:t>
            </w:r>
            <w:r w:rsidR="006A4A76">
              <w:rPr>
                <w:rFonts w:ascii="Verdana" w:hAnsi="Verdana"/>
                <w:sz w:val="18"/>
                <w:szCs w:val="18"/>
              </w:rPr>
              <w:t>s</w:t>
            </w:r>
            <w:r w:rsidR="00DA06AA">
              <w:rPr>
                <w:rFonts w:ascii="Verdana" w:hAnsi="Verdana"/>
                <w:sz w:val="18"/>
                <w:szCs w:val="18"/>
              </w:rPr>
              <w:t xml:space="preserve"> how can </w:t>
            </w:r>
            <w:r w:rsidR="00C04FBC">
              <w:rPr>
                <w:rFonts w:ascii="Verdana" w:hAnsi="Verdana"/>
                <w:sz w:val="18"/>
                <w:szCs w:val="18"/>
              </w:rPr>
              <w:t>the SIG assure them</w:t>
            </w:r>
            <w:r w:rsidR="006A4A76">
              <w:rPr>
                <w:rFonts w:ascii="Verdana" w:hAnsi="Verdana"/>
                <w:sz w:val="18"/>
                <w:szCs w:val="18"/>
              </w:rPr>
              <w:t xml:space="preserve"> that a client</w:t>
            </w:r>
            <w:r w:rsidR="00DA06AA">
              <w:rPr>
                <w:rFonts w:ascii="Verdana" w:hAnsi="Verdana"/>
                <w:sz w:val="18"/>
                <w:szCs w:val="18"/>
              </w:rPr>
              <w:t xml:space="preserve"> </w:t>
            </w:r>
            <w:r w:rsidR="006A4A76">
              <w:rPr>
                <w:rFonts w:ascii="Verdana" w:hAnsi="Verdana"/>
                <w:sz w:val="18"/>
                <w:szCs w:val="18"/>
              </w:rPr>
              <w:t xml:space="preserve">is </w:t>
            </w:r>
            <w:r w:rsidR="00DA06AA">
              <w:rPr>
                <w:rFonts w:ascii="Verdana" w:hAnsi="Verdana"/>
                <w:sz w:val="18"/>
                <w:szCs w:val="18"/>
              </w:rPr>
              <w:t>ready to move into new accommodation? He suggested a passport/certification showing the support they had had.</w:t>
            </w:r>
          </w:p>
          <w:p w14:paraId="32219F0C" w14:textId="77777777" w:rsidR="006A4A76" w:rsidRDefault="006A4A76" w:rsidP="002C7DDC">
            <w:pPr>
              <w:rPr>
                <w:rFonts w:ascii="Verdana" w:hAnsi="Verdana"/>
                <w:sz w:val="18"/>
                <w:szCs w:val="18"/>
              </w:rPr>
            </w:pPr>
          </w:p>
          <w:p w14:paraId="377C6929" w14:textId="19732DAB" w:rsidR="00DA06AA" w:rsidRDefault="00DA06AA" w:rsidP="002C7DDC">
            <w:pPr>
              <w:rPr>
                <w:rFonts w:ascii="Verdana" w:hAnsi="Verdana"/>
                <w:sz w:val="18"/>
                <w:szCs w:val="18"/>
              </w:rPr>
            </w:pPr>
            <w:r>
              <w:rPr>
                <w:rFonts w:ascii="Verdana" w:hAnsi="Verdana"/>
                <w:sz w:val="18"/>
                <w:szCs w:val="18"/>
              </w:rPr>
              <w:t xml:space="preserve">JL, the research has shown the real difference the supported accommodation makes to vulnerable individuals, however the funding is only available to next March and </w:t>
            </w:r>
            <w:r w:rsidR="006A4A76">
              <w:rPr>
                <w:rFonts w:ascii="Verdana" w:hAnsi="Verdana"/>
                <w:sz w:val="18"/>
                <w:szCs w:val="18"/>
              </w:rPr>
              <w:t xml:space="preserve">they will put a bid in to </w:t>
            </w:r>
            <w:r>
              <w:rPr>
                <w:rFonts w:ascii="Verdana" w:hAnsi="Verdana"/>
                <w:sz w:val="18"/>
                <w:szCs w:val="18"/>
              </w:rPr>
              <w:t xml:space="preserve">MoJ to continue this. JL would like to see some funds from each LHA to help the service continue and that could lead to nomination rights to the supported accommodation. </w:t>
            </w:r>
            <w:r w:rsidR="006A4A76">
              <w:rPr>
                <w:rFonts w:ascii="Verdana" w:hAnsi="Verdana"/>
                <w:sz w:val="18"/>
                <w:szCs w:val="18"/>
              </w:rPr>
              <w:t xml:space="preserve">LHAs are asked to consider this funding option. </w:t>
            </w:r>
          </w:p>
          <w:p w14:paraId="72BE6E5B" w14:textId="35979385" w:rsidR="003F3350" w:rsidRPr="00733643" w:rsidRDefault="003F3350" w:rsidP="002C7DDC">
            <w:pPr>
              <w:rPr>
                <w:rFonts w:cstheme="minorHAnsi"/>
              </w:rPr>
            </w:pPr>
          </w:p>
        </w:tc>
        <w:tc>
          <w:tcPr>
            <w:tcW w:w="851" w:type="dxa"/>
            <w:shd w:val="clear" w:color="auto" w:fill="auto"/>
          </w:tcPr>
          <w:p w14:paraId="0E9CA062" w14:textId="77777777" w:rsidR="00E20069" w:rsidRPr="00E42263" w:rsidRDefault="00E20069" w:rsidP="00B9105F">
            <w:pPr>
              <w:rPr>
                <w:rFonts w:cstheme="minorHAnsi"/>
                <w:b/>
              </w:rPr>
            </w:pPr>
          </w:p>
        </w:tc>
        <w:tc>
          <w:tcPr>
            <w:tcW w:w="850" w:type="dxa"/>
            <w:shd w:val="clear" w:color="auto" w:fill="auto"/>
          </w:tcPr>
          <w:p w14:paraId="78E645DE" w14:textId="77777777" w:rsidR="00E20069" w:rsidRDefault="00E20069" w:rsidP="008669A9">
            <w:pPr>
              <w:jc w:val="both"/>
              <w:rPr>
                <w:rFonts w:cstheme="minorHAnsi"/>
                <w:b/>
              </w:rPr>
            </w:pPr>
          </w:p>
          <w:p w14:paraId="234DEE31" w14:textId="77777777" w:rsidR="00C04FBC" w:rsidRDefault="00C04FBC" w:rsidP="008669A9">
            <w:pPr>
              <w:jc w:val="both"/>
              <w:rPr>
                <w:rFonts w:cstheme="minorHAnsi"/>
                <w:b/>
              </w:rPr>
            </w:pPr>
          </w:p>
          <w:p w14:paraId="4E3B734C" w14:textId="77777777" w:rsidR="00C04FBC" w:rsidRDefault="00C04FBC" w:rsidP="008669A9">
            <w:pPr>
              <w:jc w:val="both"/>
              <w:rPr>
                <w:rFonts w:cstheme="minorHAnsi"/>
                <w:b/>
              </w:rPr>
            </w:pPr>
          </w:p>
          <w:p w14:paraId="30ED5BE3" w14:textId="77777777" w:rsidR="00C04FBC" w:rsidRDefault="00C04FBC" w:rsidP="008669A9">
            <w:pPr>
              <w:jc w:val="both"/>
              <w:rPr>
                <w:rFonts w:cstheme="minorHAnsi"/>
                <w:b/>
              </w:rPr>
            </w:pPr>
          </w:p>
          <w:p w14:paraId="4A6808EF" w14:textId="77777777" w:rsidR="00C04FBC" w:rsidRDefault="00C04FBC" w:rsidP="008669A9">
            <w:pPr>
              <w:jc w:val="both"/>
              <w:rPr>
                <w:rFonts w:cstheme="minorHAnsi"/>
                <w:b/>
              </w:rPr>
            </w:pPr>
          </w:p>
          <w:p w14:paraId="382C2D63" w14:textId="77777777" w:rsidR="00C04FBC" w:rsidRDefault="00C04FBC" w:rsidP="008669A9">
            <w:pPr>
              <w:jc w:val="both"/>
              <w:rPr>
                <w:rFonts w:cstheme="minorHAnsi"/>
                <w:b/>
              </w:rPr>
            </w:pPr>
          </w:p>
          <w:p w14:paraId="669E55FD" w14:textId="77777777" w:rsidR="00C04FBC" w:rsidRDefault="00C04FBC" w:rsidP="008669A9">
            <w:pPr>
              <w:jc w:val="both"/>
              <w:rPr>
                <w:rFonts w:cstheme="minorHAnsi"/>
                <w:b/>
              </w:rPr>
            </w:pPr>
          </w:p>
          <w:p w14:paraId="30FA847D" w14:textId="77777777" w:rsidR="00C04FBC" w:rsidRDefault="00C04FBC" w:rsidP="008669A9">
            <w:pPr>
              <w:jc w:val="both"/>
              <w:rPr>
                <w:rFonts w:cstheme="minorHAnsi"/>
                <w:b/>
              </w:rPr>
            </w:pPr>
          </w:p>
          <w:p w14:paraId="0D46B6F2" w14:textId="77777777" w:rsidR="00C04FBC" w:rsidRDefault="00C04FBC" w:rsidP="008669A9">
            <w:pPr>
              <w:jc w:val="both"/>
              <w:rPr>
                <w:rFonts w:cstheme="minorHAnsi"/>
                <w:b/>
              </w:rPr>
            </w:pPr>
          </w:p>
          <w:p w14:paraId="595B9A8A" w14:textId="77777777" w:rsidR="00C04FBC" w:rsidRDefault="00C04FBC" w:rsidP="008669A9">
            <w:pPr>
              <w:jc w:val="both"/>
              <w:rPr>
                <w:rFonts w:cstheme="minorHAnsi"/>
                <w:b/>
              </w:rPr>
            </w:pPr>
          </w:p>
          <w:p w14:paraId="18A9E59B" w14:textId="77777777" w:rsidR="00C04FBC" w:rsidRDefault="00C04FBC" w:rsidP="008669A9">
            <w:pPr>
              <w:jc w:val="both"/>
              <w:rPr>
                <w:rFonts w:cstheme="minorHAnsi"/>
                <w:b/>
              </w:rPr>
            </w:pPr>
          </w:p>
          <w:p w14:paraId="0360ADE5" w14:textId="77777777" w:rsidR="00C04FBC" w:rsidRDefault="00C04FBC" w:rsidP="008669A9">
            <w:pPr>
              <w:jc w:val="both"/>
              <w:rPr>
                <w:rFonts w:cstheme="minorHAnsi"/>
                <w:b/>
              </w:rPr>
            </w:pPr>
          </w:p>
          <w:p w14:paraId="3CA93FC9" w14:textId="77777777" w:rsidR="00C04FBC" w:rsidRDefault="00C04FBC" w:rsidP="008669A9">
            <w:pPr>
              <w:jc w:val="both"/>
              <w:rPr>
                <w:rFonts w:cstheme="minorHAnsi"/>
                <w:b/>
              </w:rPr>
            </w:pPr>
          </w:p>
          <w:p w14:paraId="03D3D049" w14:textId="77777777" w:rsidR="00C04FBC" w:rsidRDefault="00C04FBC" w:rsidP="008669A9">
            <w:pPr>
              <w:jc w:val="both"/>
              <w:rPr>
                <w:rFonts w:cstheme="minorHAnsi"/>
                <w:b/>
              </w:rPr>
            </w:pPr>
          </w:p>
          <w:p w14:paraId="3D8DB064" w14:textId="77777777" w:rsidR="00C04FBC" w:rsidRDefault="00C04FBC" w:rsidP="008669A9">
            <w:pPr>
              <w:jc w:val="both"/>
              <w:rPr>
                <w:rFonts w:cstheme="minorHAnsi"/>
                <w:b/>
              </w:rPr>
            </w:pPr>
          </w:p>
          <w:p w14:paraId="3EF83C5A" w14:textId="77777777" w:rsidR="00C04FBC" w:rsidRDefault="00C04FBC" w:rsidP="008669A9">
            <w:pPr>
              <w:jc w:val="both"/>
              <w:rPr>
                <w:rFonts w:cstheme="minorHAnsi"/>
                <w:b/>
              </w:rPr>
            </w:pPr>
          </w:p>
          <w:p w14:paraId="3A80C093" w14:textId="443F9A84" w:rsidR="00C04FBC" w:rsidRDefault="00C04FBC" w:rsidP="008669A9">
            <w:pPr>
              <w:jc w:val="both"/>
              <w:rPr>
                <w:rFonts w:cstheme="minorHAnsi"/>
                <w:b/>
              </w:rPr>
            </w:pPr>
          </w:p>
          <w:p w14:paraId="29C184E1" w14:textId="11D40854" w:rsidR="00C04FBC" w:rsidRPr="00E42263" w:rsidRDefault="00C04FBC" w:rsidP="008669A9">
            <w:pPr>
              <w:jc w:val="both"/>
              <w:rPr>
                <w:rFonts w:cstheme="minorHAnsi"/>
                <w:b/>
              </w:rPr>
            </w:pPr>
            <w:r>
              <w:rPr>
                <w:rFonts w:cstheme="minorHAnsi"/>
                <w:b/>
              </w:rPr>
              <w:t>Each LA</w:t>
            </w:r>
          </w:p>
        </w:tc>
        <w:tc>
          <w:tcPr>
            <w:tcW w:w="3402" w:type="dxa"/>
            <w:shd w:val="clear" w:color="auto" w:fill="auto"/>
          </w:tcPr>
          <w:p w14:paraId="76C90E92" w14:textId="77777777" w:rsidR="00E20069" w:rsidRDefault="00E20069" w:rsidP="00426F3D">
            <w:pPr>
              <w:jc w:val="both"/>
              <w:rPr>
                <w:rFonts w:cstheme="minorHAnsi"/>
                <w:b/>
                <w:color w:val="FF0000"/>
              </w:rPr>
            </w:pPr>
          </w:p>
          <w:p w14:paraId="3B353F71" w14:textId="77777777" w:rsidR="00C04FBC" w:rsidRDefault="00C04FBC" w:rsidP="00426F3D">
            <w:pPr>
              <w:jc w:val="both"/>
              <w:rPr>
                <w:rFonts w:cstheme="minorHAnsi"/>
                <w:b/>
                <w:color w:val="FF0000"/>
              </w:rPr>
            </w:pPr>
          </w:p>
          <w:p w14:paraId="04C28233" w14:textId="77777777" w:rsidR="00C04FBC" w:rsidRDefault="00C04FBC" w:rsidP="00426F3D">
            <w:pPr>
              <w:jc w:val="both"/>
              <w:rPr>
                <w:rFonts w:cstheme="minorHAnsi"/>
                <w:b/>
                <w:color w:val="FF0000"/>
              </w:rPr>
            </w:pPr>
          </w:p>
          <w:p w14:paraId="59322EBC" w14:textId="77777777" w:rsidR="00C04FBC" w:rsidRDefault="00C04FBC" w:rsidP="00426F3D">
            <w:pPr>
              <w:jc w:val="both"/>
              <w:rPr>
                <w:rFonts w:cstheme="minorHAnsi"/>
                <w:b/>
                <w:color w:val="FF0000"/>
              </w:rPr>
            </w:pPr>
          </w:p>
          <w:p w14:paraId="43300356" w14:textId="77777777" w:rsidR="00C04FBC" w:rsidRDefault="00C04FBC" w:rsidP="00426F3D">
            <w:pPr>
              <w:jc w:val="both"/>
              <w:rPr>
                <w:rFonts w:cstheme="minorHAnsi"/>
                <w:b/>
                <w:color w:val="FF0000"/>
              </w:rPr>
            </w:pPr>
          </w:p>
          <w:p w14:paraId="50C65E4D" w14:textId="77777777" w:rsidR="00C04FBC" w:rsidRDefault="00C04FBC" w:rsidP="00426F3D">
            <w:pPr>
              <w:jc w:val="both"/>
              <w:rPr>
                <w:rFonts w:cstheme="minorHAnsi"/>
                <w:b/>
                <w:color w:val="FF0000"/>
              </w:rPr>
            </w:pPr>
          </w:p>
          <w:p w14:paraId="0E8760D3" w14:textId="77777777" w:rsidR="00C04FBC" w:rsidRDefault="00C04FBC" w:rsidP="00426F3D">
            <w:pPr>
              <w:jc w:val="both"/>
              <w:rPr>
                <w:rFonts w:cstheme="minorHAnsi"/>
                <w:b/>
                <w:color w:val="FF0000"/>
              </w:rPr>
            </w:pPr>
          </w:p>
          <w:p w14:paraId="634055CD" w14:textId="77777777" w:rsidR="00C04FBC" w:rsidRDefault="00C04FBC" w:rsidP="00426F3D">
            <w:pPr>
              <w:jc w:val="both"/>
              <w:rPr>
                <w:rFonts w:cstheme="minorHAnsi"/>
                <w:b/>
                <w:color w:val="FF0000"/>
              </w:rPr>
            </w:pPr>
          </w:p>
          <w:p w14:paraId="51820151" w14:textId="77777777" w:rsidR="00C04FBC" w:rsidRDefault="00C04FBC" w:rsidP="00426F3D">
            <w:pPr>
              <w:jc w:val="both"/>
              <w:rPr>
                <w:rFonts w:cstheme="minorHAnsi"/>
                <w:b/>
                <w:color w:val="FF0000"/>
              </w:rPr>
            </w:pPr>
          </w:p>
          <w:p w14:paraId="72C6287A" w14:textId="77777777" w:rsidR="00C04FBC" w:rsidRDefault="00C04FBC" w:rsidP="00426F3D">
            <w:pPr>
              <w:jc w:val="both"/>
              <w:rPr>
                <w:rFonts w:cstheme="minorHAnsi"/>
                <w:b/>
                <w:color w:val="FF0000"/>
              </w:rPr>
            </w:pPr>
          </w:p>
          <w:p w14:paraId="1BEDC7C4" w14:textId="77777777" w:rsidR="00C04FBC" w:rsidRDefault="00C04FBC" w:rsidP="00426F3D">
            <w:pPr>
              <w:jc w:val="both"/>
              <w:rPr>
                <w:rFonts w:cstheme="minorHAnsi"/>
                <w:b/>
                <w:color w:val="FF0000"/>
              </w:rPr>
            </w:pPr>
          </w:p>
          <w:p w14:paraId="334129F4" w14:textId="77777777" w:rsidR="00C04FBC" w:rsidRDefault="00C04FBC" w:rsidP="00426F3D">
            <w:pPr>
              <w:jc w:val="both"/>
              <w:rPr>
                <w:rFonts w:cstheme="minorHAnsi"/>
                <w:b/>
                <w:color w:val="FF0000"/>
              </w:rPr>
            </w:pPr>
          </w:p>
          <w:p w14:paraId="378B78E7" w14:textId="77777777" w:rsidR="00C04FBC" w:rsidRDefault="00C04FBC" w:rsidP="00426F3D">
            <w:pPr>
              <w:jc w:val="both"/>
              <w:rPr>
                <w:rFonts w:cstheme="minorHAnsi"/>
                <w:b/>
                <w:color w:val="FF0000"/>
              </w:rPr>
            </w:pPr>
          </w:p>
          <w:p w14:paraId="25E0A984" w14:textId="77777777" w:rsidR="00C04FBC" w:rsidRDefault="00C04FBC" w:rsidP="00426F3D">
            <w:pPr>
              <w:jc w:val="both"/>
              <w:rPr>
                <w:rFonts w:cstheme="minorHAnsi"/>
                <w:b/>
                <w:color w:val="FF0000"/>
              </w:rPr>
            </w:pPr>
          </w:p>
          <w:p w14:paraId="52A96BDC" w14:textId="77777777" w:rsidR="00C04FBC" w:rsidRDefault="00C04FBC" w:rsidP="00426F3D">
            <w:pPr>
              <w:jc w:val="both"/>
              <w:rPr>
                <w:rFonts w:cstheme="minorHAnsi"/>
                <w:b/>
                <w:color w:val="FF0000"/>
              </w:rPr>
            </w:pPr>
          </w:p>
          <w:p w14:paraId="1088BF17" w14:textId="77777777" w:rsidR="00C04FBC" w:rsidRDefault="00C04FBC" w:rsidP="00426F3D">
            <w:pPr>
              <w:jc w:val="both"/>
              <w:rPr>
                <w:rFonts w:cstheme="minorHAnsi"/>
                <w:b/>
                <w:color w:val="FF0000"/>
              </w:rPr>
            </w:pPr>
          </w:p>
          <w:p w14:paraId="3ABD2691" w14:textId="77777777" w:rsidR="00C04FBC" w:rsidRDefault="00C04FBC" w:rsidP="00426F3D">
            <w:pPr>
              <w:jc w:val="both"/>
              <w:rPr>
                <w:rFonts w:cstheme="minorHAnsi"/>
                <w:b/>
                <w:color w:val="FF0000"/>
              </w:rPr>
            </w:pPr>
          </w:p>
          <w:p w14:paraId="3950FF1C" w14:textId="4CABCFAD" w:rsidR="00C04FBC" w:rsidRDefault="00C04FBC" w:rsidP="00426F3D">
            <w:pPr>
              <w:jc w:val="both"/>
              <w:rPr>
                <w:rFonts w:cstheme="minorHAnsi"/>
                <w:b/>
                <w:color w:val="FF0000"/>
              </w:rPr>
            </w:pPr>
            <w:r>
              <w:rPr>
                <w:rFonts w:cstheme="minorHAnsi"/>
                <w:b/>
                <w:color w:val="FF0000"/>
              </w:rPr>
              <w:t>Consider how you could contribute to funds to allow this provision to continue</w:t>
            </w:r>
          </w:p>
          <w:p w14:paraId="001364D6" w14:textId="2CD9C46B" w:rsidR="00C04FBC" w:rsidRPr="00E42263" w:rsidRDefault="00C04FBC" w:rsidP="00426F3D">
            <w:pPr>
              <w:jc w:val="both"/>
              <w:rPr>
                <w:rFonts w:cstheme="minorHAnsi"/>
                <w:b/>
                <w:color w:val="FF0000"/>
              </w:rPr>
            </w:pPr>
          </w:p>
        </w:tc>
      </w:tr>
      <w:tr w:rsidR="00E20069" w:rsidRPr="00E42263" w14:paraId="67CFA741" w14:textId="77777777" w:rsidTr="00E42263">
        <w:tc>
          <w:tcPr>
            <w:tcW w:w="1560" w:type="dxa"/>
          </w:tcPr>
          <w:p w14:paraId="288A2BD5" w14:textId="225C1FF3" w:rsidR="00E20069" w:rsidRDefault="00E20069" w:rsidP="00426F3D">
            <w:pPr>
              <w:rPr>
                <w:rFonts w:ascii="Verdana" w:hAnsi="Verdana"/>
                <w:sz w:val="18"/>
                <w:szCs w:val="18"/>
              </w:rPr>
            </w:pPr>
            <w:r>
              <w:rPr>
                <w:rFonts w:ascii="Verdana" w:hAnsi="Verdana"/>
                <w:sz w:val="18"/>
                <w:szCs w:val="18"/>
              </w:rPr>
              <w:t>SIG Pathway Partnership and new ways of working</w:t>
            </w:r>
          </w:p>
        </w:tc>
        <w:tc>
          <w:tcPr>
            <w:tcW w:w="9214" w:type="dxa"/>
            <w:shd w:val="clear" w:color="auto" w:fill="auto"/>
          </w:tcPr>
          <w:p w14:paraId="76C592D7" w14:textId="138B57CD" w:rsidR="008D5530" w:rsidRDefault="00E20069" w:rsidP="008D5530">
            <w:pPr>
              <w:rPr>
                <w:rFonts w:ascii="Verdana" w:hAnsi="Verdana"/>
                <w:sz w:val="18"/>
                <w:szCs w:val="18"/>
              </w:rPr>
            </w:pPr>
            <w:r>
              <w:rPr>
                <w:rFonts w:ascii="Verdana" w:hAnsi="Verdana"/>
                <w:sz w:val="18"/>
                <w:szCs w:val="18"/>
              </w:rPr>
              <w:t>Gill Arukpe</w:t>
            </w:r>
            <w:r w:rsidR="008D5530">
              <w:rPr>
                <w:rFonts w:ascii="Verdana" w:hAnsi="Verdana"/>
                <w:sz w:val="18"/>
                <w:szCs w:val="18"/>
              </w:rPr>
              <w:t xml:space="preserve"> from the Social Interest Group, a group of charities that includes Pathways to Independence,</w:t>
            </w:r>
            <w:r w:rsidR="00E5039F">
              <w:rPr>
                <w:rFonts w:ascii="Verdana" w:hAnsi="Verdana"/>
                <w:sz w:val="18"/>
                <w:szCs w:val="18"/>
              </w:rPr>
              <w:t xml:space="preserve"> gave a presentation that will be posted on the website. </w:t>
            </w:r>
          </w:p>
          <w:p w14:paraId="00A86BD0" w14:textId="572B9F51" w:rsidR="008D5530" w:rsidRDefault="008D5530" w:rsidP="008D5530">
            <w:pPr>
              <w:rPr>
                <w:rFonts w:ascii="Verdana" w:hAnsi="Verdana"/>
                <w:sz w:val="18"/>
                <w:szCs w:val="18"/>
              </w:rPr>
            </w:pPr>
          </w:p>
          <w:p w14:paraId="3F8BBF71" w14:textId="2CFCB0EF" w:rsidR="008D5530" w:rsidRDefault="008D5530" w:rsidP="008D5530">
            <w:pPr>
              <w:rPr>
                <w:rFonts w:ascii="Verdana" w:hAnsi="Verdana"/>
                <w:sz w:val="18"/>
                <w:szCs w:val="18"/>
              </w:rPr>
            </w:pPr>
            <w:r>
              <w:rPr>
                <w:rFonts w:ascii="Verdana" w:hAnsi="Verdana"/>
                <w:sz w:val="18"/>
                <w:szCs w:val="18"/>
              </w:rPr>
              <w:t>Pathways had great outcomes, using a PIE and an empathic approach, but as a small charity struggled to bid for work. SIG provides a</w:t>
            </w:r>
            <w:r w:rsidR="00C04FBC">
              <w:rPr>
                <w:rFonts w:ascii="Verdana" w:hAnsi="Verdana"/>
                <w:sz w:val="18"/>
                <w:szCs w:val="18"/>
              </w:rPr>
              <w:t>n overall support structure that</w:t>
            </w:r>
            <w:r>
              <w:rPr>
                <w:rFonts w:ascii="Verdana" w:hAnsi="Verdana"/>
                <w:sz w:val="18"/>
                <w:szCs w:val="18"/>
              </w:rPr>
              <w:t xml:space="preserve"> enables bids to be made and funding to be more stable.  Many of Pathways client</w:t>
            </w:r>
            <w:r w:rsidR="00C04FBC">
              <w:rPr>
                <w:rFonts w:ascii="Verdana" w:hAnsi="Verdana"/>
                <w:sz w:val="18"/>
                <w:szCs w:val="18"/>
              </w:rPr>
              <w:t>s</w:t>
            </w:r>
            <w:r>
              <w:rPr>
                <w:rFonts w:ascii="Verdana" w:hAnsi="Verdana"/>
                <w:sz w:val="18"/>
                <w:szCs w:val="18"/>
              </w:rPr>
              <w:t xml:space="preserve"> do have a background of having been in care, possibly over a decade ago. Many had not been ready for substance misuse previously and Pathways aims to stabilise clients sufficiently to be ready to engage with other services. </w:t>
            </w:r>
            <w:r w:rsidR="005F5283">
              <w:rPr>
                <w:rFonts w:ascii="Verdana" w:hAnsi="Verdana"/>
                <w:sz w:val="18"/>
                <w:szCs w:val="18"/>
              </w:rPr>
              <w:t xml:space="preserve">Move on accommodation remains a long term struggle. They have </w:t>
            </w:r>
            <w:r w:rsidR="006A4A76">
              <w:rPr>
                <w:rFonts w:ascii="Verdana" w:hAnsi="Verdana"/>
                <w:sz w:val="18"/>
                <w:szCs w:val="18"/>
              </w:rPr>
              <w:t xml:space="preserve">the </w:t>
            </w:r>
            <w:r w:rsidR="005F5283">
              <w:rPr>
                <w:rFonts w:ascii="Verdana" w:hAnsi="Verdana"/>
                <w:sz w:val="18"/>
                <w:szCs w:val="18"/>
              </w:rPr>
              <w:t xml:space="preserve">SIG investments </w:t>
            </w:r>
            <w:r w:rsidR="006A4A76">
              <w:rPr>
                <w:rFonts w:ascii="Verdana" w:hAnsi="Verdana"/>
                <w:sz w:val="18"/>
                <w:szCs w:val="18"/>
              </w:rPr>
              <w:t xml:space="preserve">arms </w:t>
            </w:r>
            <w:r w:rsidR="005F5283">
              <w:rPr>
                <w:rFonts w:ascii="Verdana" w:hAnsi="Verdana"/>
                <w:sz w:val="18"/>
                <w:szCs w:val="18"/>
              </w:rPr>
              <w:t xml:space="preserve">which aims to develop relationships with private landlords to help address this. </w:t>
            </w:r>
          </w:p>
          <w:p w14:paraId="1A49F65B" w14:textId="0A6336AA" w:rsidR="005F5283" w:rsidRDefault="005F5283" w:rsidP="008D5530">
            <w:pPr>
              <w:rPr>
                <w:rFonts w:ascii="Verdana" w:hAnsi="Verdana"/>
                <w:sz w:val="18"/>
                <w:szCs w:val="18"/>
              </w:rPr>
            </w:pPr>
          </w:p>
          <w:p w14:paraId="1B34C458" w14:textId="38ED47E0" w:rsidR="005F5283" w:rsidRDefault="005F5283" w:rsidP="008D5530">
            <w:pPr>
              <w:rPr>
                <w:rFonts w:ascii="Verdana" w:hAnsi="Verdana"/>
                <w:sz w:val="18"/>
                <w:szCs w:val="18"/>
              </w:rPr>
            </w:pPr>
            <w:r>
              <w:rPr>
                <w:rFonts w:ascii="Verdana" w:hAnsi="Verdana"/>
                <w:sz w:val="18"/>
                <w:szCs w:val="18"/>
              </w:rPr>
              <w:t>If the LIF bid is successful</w:t>
            </w:r>
            <w:r w:rsidR="006A4A76">
              <w:rPr>
                <w:rFonts w:ascii="Verdana" w:hAnsi="Verdana"/>
                <w:sz w:val="18"/>
                <w:szCs w:val="18"/>
              </w:rPr>
              <w:t xml:space="preserve"> they</w:t>
            </w:r>
            <w:r>
              <w:rPr>
                <w:rFonts w:ascii="Verdana" w:hAnsi="Verdana"/>
                <w:sz w:val="18"/>
                <w:szCs w:val="18"/>
              </w:rPr>
              <w:t xml:space="preserve">’d aim to work together to reduce the re-offending of clients that Pathways support.  In the meantime they would welcome funding from LHAs whilst awaiting MoJ funding. </w:t>
            </w:r>
          </w:p>
          <w:p w14:paraId="01EB3D43" w14:textId="77777777" w:rsidR="006A4A76" w:rsidRDefault="006A4A76" w:rsidP="008D5530">
            <w:pPr>
              <w:rPr>
                <w:rFonts w:ascii="Verdana" w:hAnsi="Verdana"/>
                <w:sz w:val="18"/>
                <w:szCs w:val="18"/>
              </w:rPr>
            </w:pPr>
          </w:p>
          <w:p w14:paraId="69F73997" w14:textId="77777777" w:rsidR="006A4A76" w:rsidRDefault="005F5283" w:rsidP="008D5530">
            <w:pPr>
              <w:rPr>
                <w:rFonts w:ascii="Verdana" w:hAnsi="Verdana"/>
                <w:sz w:val="18"/>
                <w:szCs w:val="18"/>
              </w:rPr>
            </w:pPr>
            <w:r>
              <w:rPr>
                <w:rFonts w:ascii="Verdana" w:hAnsi="Verdana"/>
                <w:sz w:val="18"/>
                <w:szCs w:val="18"/>
              </w:rPr>
              <w:t>SC asked</w:t>
            </w:r>
            <w:r w:rsidR="006A4A76">
              <w:rPr>
                <w:rFonts w:ascii="Verdana" w:hAnsi="Verdana"/>
                <w:sz w:val="18"/>
                <w:szCs w:val="18"/>
              </w:rPr>
              <w:t>;</w:t>
            </w:r>
            <w:r>
              <w:rPr>
                <w:rFonts w:ascii="Verdana" w:hAnsi="Verdana"/>
                <w:sz w:val="18"/>
                <w:szCs w:val="18"/>
              </w:rPr>
              <w:t xml:space="preserve"> </w:t>
            </w:r>
          </w:p>
          <w:p w14:paraId="326338FA" w14:textId="0020E8C2" w:rsidR="005F5283" w:rsidRPr="006A4A76" w:rsidRDefault="003245E9" w:rsidP="006A4A76">
            <w:pPr>
              <w:pStyle w:val="ListParagraph"/>
              <w:numPr>
                <w:ilvl w:val="0"/>
                <w:numId w:val="9"/>
              </w:numPr>
              <w:rPr>
                <w:rFonts w:ascii="Verdana" w:hAnsi="Verdana"/>
                <w:sz w:val="18"/>
                <w:szCs w:val="18"/>
              </w:rPr>
            </w:pPr>
            <w:r w:rsidRPr="006A4A76">
              <w:rPr>
                <w:rFonts w:ascii="Verdana" w:hAnsi="Verdana"/>
                <w:sz w:val="18"/>
                <w:szCs w:val="18"/>
              </w:rPr>
              <w:t>If</w:t>
            </w:r>
            <w:r w:rsidR="005F5283" w:rsidRPr="006A4A76">
              <w:rPr>
                <w:rFonts w:ascii="Verdana" w:hAnsi="Verdana"/>
                <w:sz w:val="18"/>
                <w:szCs w:val="18"/>
              </w:rPr>
              <w:t xml:space="preserve"> LHAs could consider funding for the project going forward, and what may influence your willingness to contribute</w:t>
            </w:r>
            <w:r w:rsidR="006A4A76" w:rsidRPr="006A4A76">
              <w:rPr>
                <w:rFonts w:ascii="Verdana" w:hAnsi="Verdana"/>
                <w:sz w:val="18"/>
                <w:szCs w:val="18"/>
              </w:rPr>
              <w:t xml:space="preserve">? And </w:t>
            </w:r>
          </w:p>
          <w:p w14:paraId="60E22447" w14:textId="1DD203E3" w:rsidR="005F5283" w:rsidRPr="006A4A76" w:rsidRDefault="003245E9" w:rsidP="006A4A76">
            <w:pPr>
              <w:pStyle w:val="ListParagraph"/>
              <w:numPr>
                <w:ilvl w:val="0"/>
                <w:numId w:val="9"/>
              </w:numPr>
              <w:rPr>
                <w:rFonts w:ascii="Verdana" w:hAnsi="Verdana"/>
                <w:sz w:val="18"/>
                <w:szCs w:val="18"/>
              </w:rPr>
            </w:pPr>
            <w:r w:rsidRPr="006A4A76">
              <w:rPr>
                <w:rFonts w:ascii="Verdana" w:hAnsi="Verdana"/>
                <w:sz w:val="18"/>
                <w:szCs w:val="18"/>
              </w:rPr>
              <w:t>What</w:t>
            </w:r>
            <w:r w:rsidR="005F5283" w:rsidRPr="006A4A76">
              <w:rPr>
                <w:rFonts w:ascii="Verdana" w:hAnsi="Verdana"/>
                <w:sz w:val="18"/>
                <w:szCs w:val="18"/>
              </w:rPr>
              <w:t xml:space="preserve"> are the needs o</w:t>
            </w:r>
            <w:r w:rsidR="006A4A76">
              <w:rPr>
                <w:rFonts w:ascii="Verdana" w:hAnsi="Verdana"/>
                <w:sz w:val="18"/>
                <w:szCs w:val="18"/>
              </w:rPr>
              <w:t xml:space="preserve">f </w:t>
            </w:r>
            <w:r>
              <w:rPr>
                <w:rFonts w:ascii="Verdana" w:hAnsi="Verdana"/>
                <w:sz w:val="18"/>
                <w:szCs w:val="18"/>
              </w:rPr>
              <w:t>ex-offenders</w:t>
            </w:r>
            <w:r w:rsidR="006A4A76">
              <w:rPr>
                <w:rFonts w:ascii="Verdana" w:hAnsi="Verdana"/>
                <w:sz w:val="18"/>
                <w:szCs w:val="18"/>
              </w:rPr>
              <w:t xml:space="preserve"> in your district?</w:t>
            </w:r>
            <w:r w:rsidR="005F5283" w:rsidRPr="006A4A76">
              <w:rPr>
                <w:rFonts w:ascii="Verdana" w:hAnsi="Verdana"/>
                <w:sz w:val="18"/>
                <w:szCs w:val="18"/>
              </w:rPr>
              <w:t xml:space="preserve"> </w:t>
            </w:r>
          </w:p>
          <w:p w14:paraId="52071752" w14:textId="0DE7BDFF" w:rsidR="005F5283" w:rsidRDefault="005F5283" w:rsidP="008D5530">
            <w:pPr>
              <w:rPr>
                <w:rFonts w:ascii="Verdana" w:hAnsi="Verdana"/>
                <w:sz w:val="18"/>
                <w:szCs w:val="18"/>
              </w:rPr>
            </w:pPr>
          </w:p>
          <w:p w14:paraId="0E708C4C" w14:textId="6FBCAC05" w:rsidR="005F5283" w:rsidRDefault="009A354A" w:rsidP="008D5530">
            <w:pPr>
              <w:rPr>
                <w:rFonts w:ascii="Verdana" w:hAnsi="Verdana"/>
                <w:sz w:val="18"/>
                <w:szCs w:val="18"/>
              </w:rPr>
            </w:pPr>
            <w:r>
              <w:rPr>
                <w:rFonts w:ascii="Verdana" w:hAnsi="Verdana"/>
                <w:sz w:val="18"/>
                <w:szCs w:val="18"/>
              </w:rPr>
              <w:t>F&amp;H and Ashford use AFO money to help</w:t>
            </w:r>
            <w:r w:rsidR="00BE5C9B">
              <w:rPr>
                <w:rFonts w:ascii="Verdana" w:hAnsi="Verdana"/>
                <w:sz w:val="18"/>
                <w:szCs w:val="18"/>
              </w:rPr>
              <w:t xml:space="preserve"> them run services</w:t>
            </w:r>
            <w:r w:rsidR="005F5283">
              <w:rPr>
                <w:rFonts w:ascii="Verdana" w:hAnsi="Verdana"/>
                <w:sz w:val="18"/>
                <w:szCs w:val="18"/>
              </w:rPr>
              <w:t xml:space="preserve"> from the Probation Offic</w:t>
            </w:r>
            <w:r>
              <w:rPr>
                <w:rFonts w:ascii="Verdana" w:hAnsi="Verdana"/>
                <w:sz w:val="18"/>
                <w:szCs w:val="18"/>
              </w:rPr>
              <w:t>es. MD suggested Gill contact</w:t>
            </w:r>
            <w:r w:rsidR="005F5283">
              <w:rPr>
                <w:rFonts w:ascii="Verdana" w:hAnsi="Verdana"/>
                <w:sz w:val="18"/>
                <w:szCs w:val="18"/>
              </w:rPr>
              <w:t xml:space="preserve"> Adam C</w:t>
            </w:r>
            <w:r w:rsidR="00650D94">
              <w:rPr>
                <w:rFonts w:ascii="Verdana" w:hAnsi="Verdana"/>
                <w:sz w:val="18"/>
                <w:szCs w:val="18"/>
              </w:rPr>
              <w:t xml:space="preserve">larke </w:t>
            </w:r>
            <w:r w:rsidR="00701B36">
              <w:rPr>
                <w:rFonts w:ascii="Verdana" w:hAnsi="Verdana"/>
                <w:sz w:val="18"/>
                <w:szCs w:val="18"/>
              </w:rPr>
              <w:t xml:space="preserve">at F&amp;H </w:t>
            </w:r>
            <w:r>
              <w:rPr>
                <w:rFonts w:ascii="Verdana" w:hAnsi="Verdana"/>
                <w:sz w:val="18"/>
                <w:szCs w:val="18"/>
              </w:rPr>
              <w:t>for more information.</w:t>
            </w:r>
          </w:p>
          <w:p w14:paraId="35D39B32" w14:textId="584C05B4" w:rsidR="005F5283" w:rsidRDefault="005F5283" w:rsidP="008D5530">
            <w:pPr>
              <w:rPr>
                <w:rFonts w:ascii="Verdana" w:hAnsi="Verdana"/>
                <w:sz w:val="18"/>
                <w:szCs w:val="18"/>
              </w:rPr>
            </w:pPr>
          </w:p>
          <w:p w14:paraId="7783A008" w14:textId="40FF881C" w:rsidR="005F5283" w:rsidRDefault="00BE5C9B" w:rsidP="008D5530">
            <w:pPr>
              <w:rPr>
                <w:rFonts w:ascii="Verdana" w:hAnsi="Verdana"/>
                <w:sz w:val="18"/>
                <w:szCs w:val="18"/>
              </w:rPr>
            </w:pPr>
            <w:r>
              <w:rPr>
                <w:rFonts w:ascii="Verdana" w:hAnsi="Verdana"/>
                <w:sz w:val="18"/>
                <w:szCs w:val="18"/>
              </w:rPr>
              <w:t>LMc from Canterbury said they have found the project</w:t>
            </w:r>
            <w:r w:rsidR="005F5283">
              <w:rPr>
                <w:rFonts w:ascii="Verdana" w:hAnsi="Verdana"/>
                <w:sz w:val="18"/>
                <w:szCs w:val="18"/>
              </w:rPr>
              <w:t xml:space="preserve"> useful with a challenging cohort. They need to have a conversation about how and whether to continue the project. It</w:t>
            </w:r>
            <w:r>
              <w:rPr>
                <w:rFonts w:ascii="Verdana" w:hAnsi="Verdana"/>
                <w:sz w:val="18"/>
                <w:szCs w:val="18"/>
              </w:rPr>
              <w:t xml:space="preserve"> i</w:t>
            </w:r>
            <w:r w:rsidR="005F5283">
              <w:rPr>
                <w:rFonts w:ascii="Verdana" w:hAnsi="Verdana"/>
                <w:sz w:val="18"/>
                <w:szCs w:val="18"/>
              </w:rPr>
              <w:t xml:space="preserve">s unclear whether </w:t>
            </w:r>
            <w:r>
              <w:rPr>
                <w:rFonts w:ascii="Verdana" w:hAnsi="Verdana"/>
                <w:sz w:val="18"/>
                <w:szCs w:val="18"/>
              </w:rPr>
              <w:t>DLUHC will continue funding</w:t>
            </w:r>
            <w:r w:rsidR="005F5283">
              <w:rPr>
                <w:rFonts w:ascii="Verdana" w:hAnsi="Verdana"/>
                <w:sz w:val="18"/>
                <w:szCs w:val="18"/>
              </w:rPr>
              <w:t xml:space="preserve"> this.  CCC Do wish to work on suitable pa</w:t>
            </w:r>
            <w:r>
              <w:rPr>
                <w:rFonts w:ascii="Verdana" w:hAnsi="Verdana"/>
                <w:sz w:val="18"/>
                <w:szCs w:val="18"/>
              </w:rPr>
              <w:t>thways and more structured moves</w:t>
            </w:r>
            <w:r w:rsidR="005F5283">
              <w:rPr>
                <w:rFonts w:ascii="Verdana" w:hAnsi="Verdana"/>
                <w:sz w:val="18"/>
                <w:szCs w:val="18"/>
              </w:rPr>
              <w:t>, so need to talk about the accom</w:t>
            </w:r>
            <w:r w:rsidR="00650D94">
              <w:rPr>
                <w:rFonts w:ascii="Verdana" w:hAnsi="Verdana"/>
                <w:sz w:val="18"/>
                <w:szCs w:val="18"/>
              </w:rPr>
              <w:t>modation</w:t>
            </w:r>
            <w:r w:rsidR="005F5283">
              <w:rPr>
                <w:rFonts w:ascii="Verdana" w:hAnsi="Verdana"/>
                <w:sz w:val="18"/>
                <w:szCs w:val="18"/>
              </w:rPr>
              <w:t xml:space="preserve">, how to do the assessments, identifying the right clients, having a clear process and team for this. </w:t>
            </w:r>
            <w:r w:rsidR="00FE253C">
              <w:rPr>
                <w:rFonts w:ascii="Verdana" w:hAnsi="Verdana"/>
                <w:sz w:val="18"/>
                <w:szCs w:val="18"/>
              </w:rPr>
              <w:t>LMc explained that the councils need enough info</w:t>
            </w:r>
            <w:r>
              <w:rPr>
                <w:rFonts w:ascii="Verdana" w:hAnsi="Verdana"/>
                <w:sz w:val="18"/>
                <w:szCs w:val="18"/>
              </w:rPr>
              <w:t>rmation</w:t>
            </w:r>
            <w:r w:rsidR="00FE253C">
              <w:rPr>
                <w:rFonts w:ascii="Verdana" w:hAnsi="Verdana"/>
                <w:sz w:val="18"/>
                <w:szCs w:val="18"/>
              </w:rPr>
              <w:t xml:space="preserve"> to inform decisions</w:t>
            </w:r>
          </w:p>
          <w:p w14:paraId="6CAFE48A" w14:textId="60A4A04E" w:rsidR="00FE253C" w:rsidRDefault="00FE253C" w:rsidP="008D5530">
            <w:pPr>
              <w:rPr>
                <w:rFonts w:ascii="Verdana" w:hAnsi="Verdana"/>
                <w:sz w:val="18"/>
                <w:szCs w:val="18"/>
              </w:rPr>
            </w:pPr>
          </w:p>
          <w:p w14:paraId="5C19628C" w14:textId="766CCD7F" w:rsidR="00BE5C9B" w:rsidRDefault="00FE253C" w:rsidP="008D5530">
            <w:pPr>
              <w:rPr>
                <w:rFonts w:ascii="Verdana" w:hAnsi="Verdana"/>
                <w:sz w:val="18"/>
                <w:szCs w:val="18"/>
              </w:rPr>
            </w:pPr>
            <w:r>
              <w:rPr>
                <w:rFonts w:ascii="Verdana" w:hAnsi="Verdana"/>
                <w:sz w:val="18"/>
                <w:szCs w:val="18"/>
              </w:rPr>
              <w:t>RK they had money from AFO and would we</w:t>
            </w:r>
            <w:r w:rsidR="00BE5C9B">
              <w:rPr>
                <w:rFonts w:ascii="Verdana" w:hAnsi="Verdana"/>
                <w:sz w:val="18"/>
                <w:szCs w:val="18"/>
              </w:rPr>
              <w:t>lcome a conversation with Gill.</w:t>
            </w:r>
          </w:p>
          <w:p w14:paraId="57C04C9D" w14:textId="44F30F3E" w:rsidR="008D5530" w:rsidRDefault="008D5530" w:rsidP="008D5530">
            <w:pPr>
              <w:rPr>
                <w:rFonts w:ascii="Verdana" w:hAnsi="Verdana"/>
                <w:sz w:val="18"/>
                <w:szCs w:val="18"/>
              </w:rPr>
            </w:pPr>
          </w:p>
        </w:tc>
        <w:tc>
          <w:tcPr>
            <w:tcW w:w="851" w:type="dxa"/>
            <w:shd w:val="clear" w:color="auto" w:fill="auto"/>
          </w:tcPr>
          <w:p w14:paraId="074812C2" w14:textId="77777777" w:rsidR="00E20069" w:rsidRPr="00E42263" w:rsidRDefault="00E20069" w:rsidP="00B9105F">
            <w:pPr>
              <w:rPr>
                <w:rFonts w:cstheme="minorHAnsi"/>
                <w:b/>
              </w:rPr>
            </w:pPr>
          </w:p>
        </w:tc>
        <w:tc>
          <w:tcPr>
            <w:tcW w:w="850" w:type="dxa"/>
            <w:shd w:val="clear" w:color="auto" w:fill="auto"/>
          </w:tcPr>
          <w:p w14:paraId="0DCB0972" w14:textId="77777777" w:rsidR="00E20069" w:rsidRDefault="00E20069" w:rsidP="008669A9">
            <w:pPr>
              <w:jc w:val="both"/>
              <w:rPr>
                <w:rFonts w:cstheme="minorHAnsi"/>
                <w:b/>
              </w:rPr>
            </w:pPr>
          </w:p>
          <w:p w14:paraId="4729B7F0" w14:textId="77777777" w:rsidR="00BE5C9B" w:rsidRDefault="00BE5C9B" w:rsidP="008669A9">
            <w:pPr>
              <w:jc w:val="both"/>
              <w:rPr>
                <w:rFonts w:cstheme="minorHAnsi"/>
                <w:b/>
              </w:rPr>
            </w:pPr>
          </w:p>
          <w:p w14:paraId="46B48B9B" w14:textId="77777777" w:rsidR="00BE5C9B" w:rsidRDefault="00BE5C9B" w:rsidP="008669A9">
            <w:pPr>
              <w:jc w:val="both"/>
              <w:rPr>
                <w:rFonts w:cstheme="minorHAnsi"/>
                <w:b/>
              </w:rPr>
            </w:pPr>
          </w:p>
          <w:p w14:paraId="23808BF3" w14:textId="77777777" w:rsidR="00BE5C9B" w:rsidRDefault="00BE5C9B" w:rsidP="008669A9">
            <w:pPr>
              <w:jc w:val="both"/>
              <w:rPr>
                <w:rFonts w:cstheme="minorHAnsi"/>
                <w:b/>
              </w:rPr>
            </w:pPr>
          </w:p>
          <w:p w14:paraId="75576A84" w14:textId="77777777" w:rsidR="00BE5C9B" w:rsidRDefault="00BE5C9B" w:rsidP="008669A9">
            <w:pPr>
              <w:jc w:val="both"/>
              <w:rPr>
                <w:rFonts w:cstheme="minorHAnsi"/>
                <w:b/>
              </w:rPr>
            </w:pPr>
          </w:p>
          <w:p w14:paraId="3F7E7932" w14:textId="77777777" w:rsidR="00BE5C9B" w:rsidRDefault="00BE5C9B" w:rsidP="008669A9">
            <w:pPr>
              <w:jc w:val="both"/>
              <w:rPr>
                <w:rFonts w:cstheme="minorHAnsi"/>
                <w:b/>
              </w:rPr>
            </w:pPr>
          </w:p>
          <w:p w14:paraId="214982C2" w14:textId="77777777" w:rsidR="00BE5C9B" w:rsidRDefault="00BE5C9B" w:rsidP="008669A9">
            <w:pPr>
              <w:jc w:val="both"/>
              <w:rPr>
                <w:rFonts w:cstheme="minorHAnsi"/>
                <w:b/>
              </w:rPr>
            </w:pPr>
          </w:p>
          <w:p w14:paraId="76587DD1" w14:textId="77777777" w:rsidR="00BE5C9B" w:rsidRDefault="00BE5C9B" w:rsidP="008669A9">
            <w:pPr>
              <w:jc w:val="both"/>
              <w:rPr>
                <w:rFonts w:cstheme="minorHAnsi"/>
                <w:b/>
              </w:rPr>
            </w:pPr>
          </w:p>
          <w:p w14:paraId="61564498" w14:textId="77777777" w:rsidR="00BE5C9B" w:rsidRDefault="00BE5C9B" w:rsidP="008669A9">
            <w:pPr>
              <w:jc w:val="both"/>
              <w:rPr>
                <w:rFonts w:cstheme="minorHAnsi"/>
                <w:b/>
              </w:rPr>
            </w:pPr>
          </w:p>
          <w:p w14:paraId="7E3AD390" w14:textId="77777777" w:rsidR="00BE5C9B" w:rsidRDefault="00BE5C9B" w:rsidP="008669A9">
            <w:pPr>
              <w:jc w:val="both"/>
              <w:rPr>
                <w:rFonts w:cstheme="minorHAnsi"/>
                <w:b/>
              </w:rPr>
            </w:pPr>
          </w:p>
          <w:p w14:paraId="34E8FD54" w14:textId="77777777" w:rsidR="00BE5C9B" w:rsidRDefault="00BE5C9B" w:rsidP="008669A9">
            <w:pPr>
              <w:jc w:val="both"/>
              <w:rPr>
                <w:rFonts w:cstheme="minorHAnsi"/>
                <w:b/>
              </w:rPr>
            </w:pPr>
          </w:p>
          <w:p w14:paraId="52E27028" w14:textId="77777777" w:rsidR="00BE5C9B" w:rsidRDefault="00BE5C9B" w:rsidP="008669A9">
            <w:pPr>
              <w:jc w:val="both"/>
              <w:rPr>
                <w:rFonts w:cstheme="minorHAnsi"/>
                <w:b/>
              </w:rPr>
            </w:pPr>
          </w:p>
          <w:p w14:paraId="196F08A3" w14:textId="77777777" w:rsidR="00BE5C9B" w:rsidRDefault="00BE5C9B" w:rsidP="008669A9">
            <w:pPr>
              <w:jc w:val="both"/>
              <w:rPr>
                <w:rFonts w:cstheme="minorHAnsi"/>
                <w:b/>
              </w:rPr>
            </w:pPr>
          </w:p>
          <w:p w14:paraId="52C18C77" w14:textId="77777777" w:rsidR="00BE5C9B" w:rsidRDefault="00BE5C9B" w:rsidP="008669A9">
            <w:pPr>
              <w:jc w:val="both"/>
              <w:rPr>
                <w:rFonts w:cstheme="minorHAnsi"/>
                <w:b/>
              </w:rPr>
            </w:pPr>
          </w:p>
          <w:p w14:paraId="55B7BB3B" w14:textId="77777777" w:rsidR="00BE5C9B" w:rsidRDefault="00BE5C9B" w:rsidP="008669A9">
            <w:pPr>
              <w:jc w:val="both"/>
              <w:rPr>
                <w:rFonts w:cstheme="minorHAnsi"/>
                <w:b/>
              </w:rPr>
            </w:pPr>
          </w:p>
          <w:p w14:paraId="28A2F3DD" w14:textId="77777777" w:rsidR="00BE5C9B" w:rsidRDefault="00BE5C9B" w:rsidP="008669A9">
            <w:pPr>
              <w:jc w:val="both"/>
              <w:rPr>
                <w:rFonts w:cstheme="minorHAnsi"/>
                <w:b/>
              </w:rPr>
            </w:pPr>
          </w:p>
          <w:p w14:paraId="3659F81D" w14:textId="77777777" w:rsidR="00BE5C9B" w:rsidRDefault="00BE5C9B" w:rsidP="008669A9">
            <w:pPr>
              <w:jc w:val="both"/>
              <w:rPr>
                <w:rFonts w:cstheme="minorHAnsi"/>
                <w:b/>
              </w:rPr>
            </w:pPr>
          </w:p>
          <w:p w14:paraId="14D5C332" w14:textId="77777777" w:rsidR="00BE5C9B" w:rsidRDefault="00BE5C9B" w:rsidP="008669A9">
            <w:pPr>
              <w:jc w:val="both"/>
              <w:rPr>
                <w:rFonts w:cstheme="minorHAnsi"/>
                <w:b/>
              </w:rPr>
            </w:pPr>
          </w:p>
          <w:p w14:paraId="528B2E4A" w14:textId="77777777" w:rsidR="00BE5C9B" w:rsidRDefault="00BE5C9B" w:rsidP="008669A9">
            <w:pPr>
              <w:jc w:val="both"/>
              <w:rPr>
                <w:rFonts w:cstheme="minorHAnsi"/>
                <w:b/>
              </w:rPr>
            </w:pPr>
          </w:p>
          <w:p w14:paraId="7BBDC952" w14:textId="77777777" w:rsidR="00BE5C9B" w:rsidRDefault="00BE5C9B" w:rsidP="008669A9">
            <w:pPr>
              <w:jc w:val="both"/>
              <w:rPr>
                <w:rFonts w:cstheme="minorHAnsi"/>
                <w:b/>
              </w:rPr>
            </w:pPr>
          </w:p>
          <w:p w14:paraId="55C9DD5F" w14:textId="77777777" w:rsidR="00BE5C9B" w:rsidRDefault="00BE5C9B" w:rsidP="008669A9">
            <w:pPr>
              <w:jc w:val="both"/>
              <w:rPr>
                <w:rFonts w:cstheme="minorHAnsi"/>
                <w:b/>
              </w:rPr>
            </w:pPr>
          </w:p>
          <w:p w14:paraId="5556CFAD" w14:textId="38EA66FB" w:rsidR="00BE5C9B" w:rsidRDefault="00BE5C9B" w:rsidP="008669A9">
            <w:pPr>
              <w:jc w:val="both"/>
              <w:rPr>
                <w:rFonts w:cstheme="minorHAnsi"/>
                <w:b/>
              </w:rPr>
            </w:pPr>
          </w:p>
          <w:p w14:paraId="56D8BDDB" w14:textId="0DC2AF99" w:rsidR="00BE5C9B" w:rsidRDefault="00BE5C9B" w:rsidP="008669A9">
            <w:pPr>
              <w:jc w:val="both"/>
              <w:rPr>
                <w:rFonts w:cstheme="minorHAnsi"/>
              </w:rPr>
            </w:pPr>
            <w:r w:rsidRPr="00BE5C9B">
              <w:rPr>
                <w:rFonts w:cstheme="minorHAnsi"/>
              </w:rPr>
              <w:t>GA, RK, LMc</w:t>
            </w:r>
          </w:p>
          <w:p w14:paraId="00D74B37" w14:textId="7E1BE8E5" w:rsidR="00C04FBC" w:rsidRPr="00BE5C9B" w:rsidRDefault="00C04FBC" w:rsidP="008669A9">
            <w:pPr>
              <w:jc w:val="both"/>
              <w:rPr>
                <w:rFonts w:cstheme="minorHAnsi"/>
              </w:rPr>
            </w:pPr>
            <w:r>
              <w:rPr>
                <w:rFonts w:cstheme="minorHAnsi"/>
              </w:rPr>
              <w:t>RK</w:t>
            </w:r>
          </w:p>
          <w:p w14:paraId="73044948" w14:textId="7B57154A" w:rsidR="00BE5C9B" w:rsidRPr="00E42263" w:rsidRDefault="00BE5C9B" w:rsidP="008669A9">
            <w:pPr>
              <w:jc w:val="both"/>
              <w:rPr>
                <w:rFonts w:cstheme="minorHAnsi"/>
                <w:b/>
              </w:rPr>
            </w:pPr>
          </w:p>
        </w:tc>
        <w:tc>
          <w:tcPr>
            <w:tcW w:w="3402" w:type="dxa"/>
            <w:shd w:val="clear" w:color="auto" w:fill="auto"/>
          </w:tcPr>
          <w:p w14:paraId="1D12BBCE" w14:textId="77777777" w:rsidR="00E20069" w:rsidRDefault="00E20069" w:rsidP="00426F3D">
            <w:pPr>
              <w:jc w:val="both"/>
              <w:rPr>
                <w:rFonts w:cstheme="minorHAnsi"/>
                <w:b/>
                <w:color w:val="FF0000"/>
              </w:rPr>
            </w:pPr>
          </w:p>
          <w:p w14:paraId="21ACB7B3" w14:textId="77777777" w:rsidR="00BE5C9B" w:rsidRDefault="00BE5C9B" w:rsidP="00426F3D">
            <w:pPr>
              <w:jc w:val="both"/>
              <w:rPr>
                <w:rFonts w:cstheme="minorHAnsi"/>
                <w:b/>
                <w:color w:val="FF0000"/>
              </w:rPr>
            </w:pPr>
          </w:p>
          <w:p w14:paraId="43C7AC55" w14:textId="77777777" w:rsidR="00BE5C9B" w:rsidRDefault="00BE5C9B" w:rsidP="00426F3D">
            <w:pPr>
              <w:jc w:val="both"/>
              <w:rPr>
                <w:rFonts w:cstheme="minorHAnsi"/>
                <w:b/>
                <w:color w:val="FF0000"/>
              </w:rPr>
            </w:pPr>
          </w:p>
          <w:p w14:paraId="5986A9FC" w14:textId="77777777" w:rsidR="00BE5C9B" w:rsidRDefault="00BE5C9B" w:rsidP="00426F3D">
            <w:pPr>
              <w:jc w:val="both"/>
              <w:rPr>
                <w:rFonts w:cstheme="minorHAnsi"/>
                <w:b/>
                <w:color w:val="FF0000"/>
              </w:rPr>
            </w:pPr>
          </w:p>
          <w:p w14:paraId="79FC88E2" w14:textId="77777777" w:rsidR="00BE5C9B" w:rsidRDefault="00BE5C9B" w:rsidP="00426F3D">
            <w:pPr>
              <w:jc w:val="both"/>
              <w:rPr>
                <w:rFonts w:cstheme="minorHAnsi"/>
                <w:b/>
                <w:color w:val="FF0000"/>
              </w:rPr>
            </w:pPr>
          </w:p>
          <w:p w14:paraId="19B9642C" w14:textId="77777777" w:rsidR="00BE5C9B" w:rsidRDefault="00BE5C9B" w:rsidP="00426F3D">
            <w:pPr>
              <w:jc w:val="both"/>
              <w:rPr>
                <w:rFonts w:cstheme="minorHAnsi"/>
                <w:b/>
                <w:color w:val="FF0000"/>
              </w:rPr>
            </w:pPr>
          </w:p>
          <w:p w14:paraId="56AF3F97" w14:textId="77777777" w:rsidR="00BE5C9B" w:rsidRDefault="00BE5C9B" w:rsidP="00426F3D">
            <w:pPr>
              <w:jc w:val="both"/>
              <w:rPr>
                <w:rFonts w:cstheme="minorHAnsi"/>
                <w:b/>
                <w:color w:val="FF0000"/>
              </w:rPr>
            </w:pPr>
          </w:p>
          <w:p w14:paraId="3DE00AE0" w14:textId="77777777" w:rsidR="00BE5C9B" w:rsidRDefault="00BE5C9B" w:rsidP="00426F3D">
            <w:pPr>
              <w:jc w:val="both"/>
              <w:rPr>
                <w:rFonts w:cstheme="minorHAnsi"/>
                <w:b/>
                <w:color w:val="FF0000"/>
              </w:rPr>
            </w:pPr>
          </w:p>
          <w:p w14:paraId="2108DEB0" w14:textId="77777777" w:rsidR="00BE5C9B" w:rsidRDefault="00BE5C9B" w:rsidP="00426F3D">
            <w:pPr>
              <w:jc w:val="both"/>
              <w:rPr>
                <w:rFonts w:cstheme="minorHAnsi"/>
                <w:b/>
                <w:color w:val="FF0000"/>
              </w:rPr>
            </w:pPr>
          </w:p>
          <w:p w14:paraId="07C6100C" w14:textId="77777777" w:rsidR="00BE5C9B" w:rsidRDefault="00BE5C9B" w:rsidP="00426F3D">
            <w:pPr>
              <w:jc w:val="both"/>
              <w:rPr>
                <w:rFonts w:cstheme="minorHAnsi"/>
                <w:b/>
                <w:color w:val="FF0000"/>
              </w:rPr>
            </w:pPr>
          </w:p>
          <w:p w14:paraId="67050ED9" w14:textId="77777777" w:rsidR="00BE5C9B" w:rsidRDefault="00BE5C9B" w:rsidP="00426F3D">
            <w:pPr>
              <w:jc w:val="both"/>
              <w:rPr>
                <w:rFonts w:cstheme="minorHAnsi"/>
                <w:b/>
                <w:color w:val="FF0000"/>
              </w:rPr>
            </w:pPr>
          </w:p>
          <w:p w14:paraId="052E2134" w14:textId="77777777" w:rsidR="00BE5C9B" w:rsidRDefault="00BE5C9B" w:rsidP="00426F3D">
            <w:pPr>
              <w:jc w:val="both"/>
              <w:rPr>
                <w:rFonts w:cstheme="minorHAnsi"/>
                <w:b/>
                <w:color w:val="FF0000"/>
              </w:rPr>
            </w:pPr>
          </w:p>
          <w:p w14:paraId="3AF04C0C" w14:textId="77777777" w:rsidR="00BE5C9B" w:rsidRDefault="00BE5C9B" w:rsidP="00426F3D">
            <w:pPr>
              <w:jc w:val="both"/>
              <w:rPr>
                <w:rFonts w:cstheme="minorHAnsi"/>
                <w:b/>
                <w:color w:val="FF0000"/>
              </w:rPr>
            </w:pPr>
          </w:p>
          <w:p w14:paraId="7E2C26A0" w14:textId="77777777" w:rsidR="00BE5C9B" w:rsidRDefault="00BE5C9B" w:rsidP="00426F3D">
            <w:pPr>
              <w:jc w:val="both"/>
              <w:rPr>
                <w:rFonts w:cstheme="minorHAnsi"/>
                <w:b/>
                <w:color w:val="FF0000"/>
              </w:rPr>
            </w:pPr>
          </w:p>
          <w:p w14:paraId="5156CAD9" w14:textId="77777777" w:rsidR="00BE5C9B" w:rsidRDefault="00BE5C9B" w:rsidP="00426F3D">
            <w:pPr>
              <w:jc w:val="both"/>
              <w:rPr>
                <w:rFonts w:cstheme="minorHAnsi"/>
                <w:b/>
                <w:color w:val="FF0000"/>
              </w:rPr>
            </w:pPr>
          </w:p>
          <w:p w14:paraId="7218C854" w14:textId="77777777" w:rsidR="00BE5C9B" w:rsidRDefault="00BE5C9B" w:rsidP="00426F3D">
            <w:pPr>
              <w:jc w:val="both"/>
              <w:rPr>
                <w:rFonts w:cstheme="minorHAnsi"/>
                <w:b/>
                <w:color w:val="FF0000"/>
              </w:rPr>
            </w:pPr>
          </w:p>
          <w:p w14:paraId="7D64A148" w14:textId="77777777" w:rsidR="00BE5C9B" w:rsidRDefault="00BE5C9B" w:rsidP="00426F3D">
            <w:pPr>
              <w:jc w:val="both"/>
              <w:rPr>
                <w:rFonts w:cstheme="minorHAnsi"/>
                <w:b/>
                <w:color w:val="FF0000"/>
              </w:rPr>
            </w:pPr>
          </w:p>
          <w:p w14:paraId="479F7D59" w14:textId="77777777" w:rsidR="00BE5C9B" w:rsidRDefault="00BE5C9B" w:rsidP="00426F3D">
            <w:pPr>
              <w:jc w:val="both"/>
              <w:rPr>
                <w:rFonts w:cstheme="minorHAnsi"/>
                <w:b/>
                <w:color w:val="FF0000"/>
              </w:rPr>
            </w:pPr>
          </w:p>
          <w:p w14:paraId="381CF38F" w14:textId="77777777" w:rsidR="00BE5C9B" w:rsidRDefault="00BE5C9B" w:rsidP="00426F3D">
            <w:pPr>
              <w:jc w:val="both"/>
              <w:rPr>
                <w:rFonts w:cstheme="minorHAnsi"/>
                <w:b/>
                <w:color w:val="FF0000"/>
              </w:rPr>
            </w:pPr>
          </w:p>
          <w:p w14:paraId="6BBB0205" w14:textId="77777777" w:rsidR="00BE5C9B" w:rsidRDefault="00BE5C9B" w:rsidP="00426F3D">
            <w:pPr>
              <w:jc w:val="both"/>
              <w:rPr>
                <w:rFonts w:cstheme="minorHAnsi"/>
                <w:b/>
                <w:color w:val="FF0000"/>
              </w:rPr>
            </w:pPr>
          </w:p>
          <w:p w14:paraId="17DCA30F" w14:textId="29A555D8" w:rsidR="00BE5C9B" w:rsidRDefault="00BE5C9B" w:rsidP="00426F3D">
            <w:pPr>
              <w:jc w:val="both"/>
              <w:rPr>
                <w:rFonts w:cstheme="minorHAnsi"/>
                <w:b/>
                <w:color w:val="FF0000"/>
              </w:rPr>
            </w:pPr>
          </w:p>
          <w:p w14:paraId="6794D66A" w14:textId="6D4D2B3E" w:rsidR="00BE5C9B" w:rsidRDefault="00BE5C9B" w:rsidP="00426F3D">
            <w:pPr>
              <w:jc w:val="both"/>
              <w:rPr>
                <w:rFonts w:cstheme="minorHAnsi"/>
                <w:b/>
                <w:color w:val="FF0000"/>
              </w:rPr>
            </w:pPr>
          </w:p>
          <w:p w14:paraId="11056B01" w14:textId="45DFCFBB" w:rsidR="00BE5C9B" w:rsidRPr="00BE5C9B" w:rsidRDefault="00BE5C9B" w:rsidP="00426F3D">
            <w:pPr>
              <w:jc w:val="both"/>
              <w:rPr>
                <w:rFonts w:cstheme="minorHAnsi"/>
                <w:color w:val="FF0000"/>
              </w:rPr>
            </w:pPr>
            <w:r w:rsidRPr="00BE5C9B">
              <w:rPr>
                <w:rFonts w:cstheme="minorHAnsi"/>
                <w:color w:val="FF0000"/>
              </w:rPr>
              <w:t>Contact each other to have the discussions needed on this topic</w:t>
            </w:r>
          </w:p>
          <w:p w14:paraId="067C40D4" w14:textId="038E9C0E" w:rsidR="00BE5C9B" w:rsidRPr="00E42263" w:rsidRDefault="00BE5C9B" w:rsidP="00426F3D">
            <w:pPr>
              <w:jc w:val="both"/>
              <w:rPr>
                <w:rFonts w:cstheme="minorHAnsi"/>
                <w:b/>
                <w:color w:val="FF0000"/>
              </w:rPr>
            </w:pPr>
          </w:p>
        </w:tc>
      </w:tr>
      <w:tr w:rsidR="005D1736" w:rsidRPr="00E42263" w14:paraId="49FF2DE4" w14:textId="77777777" w:rsidTr="00E42263">
        <w:tc>
          <w:tcPr>
            <w:tcW w:w="1560" w:type="dxa"/>
          </w:tcPr>
          <w:p w14:paraId="586B1093" w14:textId="4258422B" w:rsidR="005D1736" w:rsidRPr="00733643" w:rsidRDefault="005D1736" w:rsidP="009E49FB">
            <w:pPr>
              <w:rPr>
                <w:rFonts w:cstheme="minorHAnsi"/>
              </w:rPr>
            </w:pPr>
            <w:r>
              <w:rPr>
                <w:rFonts w:cstheme="minorHAnsi"/>
              </w:rPr>
              <w:t>SE CFO Activity Hub</w:t>
            </w:r>
          </w:p>
        </w:tc>
        <w:tc>
          <w:tcPr>
            <w:tcW w:w="9214" w:type="dxa"/>
            <w:shd w:val="clear" w:color="auto" w:fill="auto"/>
          </w:tcPr>
          <w:p w14:paraId="6F4505C6" w14:textId="74CCBB4C" w:rsidR="005D1736" w:rsidRDefault="005D1736" w:rsidP="007E4B26">
            <w:pPr>
              <w:jc w:val="both"/>
              <w:rPr>
                <w:rFonts w:ascii="Verdana" w:hAnsi="Verdana"/>
                <w:sz w:val="18"/>
                <w:szCs w:val="18"/>
              </w:rPr>
            </w:pPr>
            <w:r>
              <w:rPr>
                <w:rFonts w:cstheme="minorHAnsi"/>
              </w:rPr>
              <w:t>Nadia Hughes</w:t>
            </w:r>
            <w:r w:rsidR="00FE253C">
              <w:rPr>
                <w:rFonts w:cstheme="minorHAnsi"/>
              </w:rPr>
              <w:t>,</w:t>
            </w:r>
            <w:r w:rsidR="00E411A1">
              <w:rPr>
                <w:rFonts w:cstheme="minorHAnsi"/>
              </w:rPr>
              <w:t xml:space="preserve"> </w:t>
            </w:r>
            <w:r w:rsidR="00FE253C">
              <w:rPr>
                <w:rFonts w:cstheme="minorHAnsi"/>
              </w:rPr>
              <w:t>based in Medway Activity Hub</w:t>
            </w:r>
            <w:r w:rsidR="00BE5C9B">
              <w:rPr>
                <w:rFonts w:cstheme="minorHAnsi"/>
              </w:rPr>
              <w:t>,</w:t>
            </w:r>
            <w:r w:rsidR="00736071">
              <w:rPr>
                <w:rFonts w:ascii="Verdana" w:hAnsi="Verdana"/>
                <w:sz w:val="18"/>
                <w:szCs w:val="18"/>
              </w:rPr>
              <w:t xml:space="preserve"> gave a presentation that will be</w:t>
            </w:r>
            <w:r w:rsidR="00FE253C">
              <w:rPr>
                <w:rFonts w:ascii="Verdana" w:hAnsi="Verdana"/>
                <w:sz w:val="18"/>
                <w:szCs w:val="18"/>
              </w:rPr>
              <w:t xml:space="preserve"> circulated by email</w:t>
            </w:r>
            <w:r w:rsidR="00BE5C9B">
              <w:rPr>
                <w:rFonts w:ascii="Verdana" w:hAnsi="Verdana"/>
                <w:sz w:val="18"/>
                <w:szCs w:val="18"/>
              </w:rPr>
              <w:t>, along with her email address for partners to request further details.</w:t>
            </w:r>
            <w:r w:rsidR="00FE253C">
              <w:rPr>
                <w:rFonts w:ascii="Verdana" w:hAnsi="Verdana"/>
                <w:sz w:val="18"/>
                <w:szCs w:val="18"/>
              </w:rPr>
              <w:t xml:space="preserve"> </w:t>
            </w:r>
          </w:p>
          <w:p w14:paraId="2F223D5B" w14:textId="77777777" w:rsidR="00FE253C" w:rsidRDefault="00FE253C" w:rsidP="007E4B26">
            <w:pPr>
              <w:jc w:val="both"/>
              <w:rPr>
                <w:rFonts w:ascii="Verdana" w:hAnsi="Verdana"/>
                <w:sz w:val="18"/>
                <w:szCs w:val="18"/>
              </w:rPr>
            </w:pPr>
          </w:p>
          <w:p w14:paraId="4C31762B" w14:textId="10417F4E" w:rsidR="00FE253C" w:rsidRDefault="00FE253C" w:rsidP="007E4B26">
            <w:pPr>
              <w:jc w:val="both"/>
              <w:rPr>
                <w:rFonts w:ascii="Verdana" w:hAnsi="Verdana"/>
                <w:sz w:val="18"/>
                <w:szCs w:val="18"/>
              </w:rPr>
            </w:pPr>
            <w:r>
              <w:rPr>
                <w:rFonts w:ascii="Verdana" w:hAnsi="Verdana"/>
                <w:sz w:val="18"/>
                <w:szCs w:val="18"/>
              </w:rPr>
              <w:t>They work under</w:t>
            </w:r>
            <w:r w:rsidR="00BE5C9B">
              <w:rPr>
                <w:rFonts w:ascii="Verdana" w:hAnsi="Verdana"/>
                <w:sz w:val="18"/>
                <w:szCs w:val="18"/>
              </w:rPr>
              <w:t>,</w:t>
            </w:r>
            <w:r>
              <w:rPr>
                <w:rFonts w:ascii="Verdana" w:hAnsi="Verdana"/>
                <w:sz w:val="18"/>
                <w:szCs w:val="18"/>
              </w:rPr>
              <w:t xml:space="preserve"> and </w:t>
            </w:r>
            <w:r w:rsidR="00A241F7">
              <w:rPr>
                <w:rFonts w:ascii="Verdana" w:hAnsi="Verdana"/>
                <w:sz w:val="18"/>
                <w:szCs w:val="18"/>
              </w:rPr>
              <w:t xml:space="preserve">are </w:t>
            </w:r>
            <w:r>
              <w:rPr>
                <w:rFonts w:ascii="Verdana" w:hAnsi="Verdana"/>
                <w:sz w:val="18"/>
                <w:szCs w:val="18"/>
              </w:rPr>
              <w:t xml:space="preserve">part of Seetec, delivered through the Interventions Alliance. </w:t>
            </w:r>
          </w:p>
          <w:p w14:paraId="507F2BFD" w14:textId="2E7EFC14" w:rsidR="00FE253C" w:rsidRDefault="00FE253C" w:rsidP="007E4B26">
            <w:pPr>
              <w:jc w:val="both"/>
              <w:rPr>
                <w:rFonts w:ascii="Verdana" w:hAnsi="Verdana"/>
                <w:sz w:val="18"/>
                <w:szCs w:val="18"/>
              </w:rPr>
            </w:pPr>
          </w:p>
          <w:p w14:paraId="58996807" w14:textId="238FD2E0" w:rsidR="00FE253C" w:rsidRDefault="00FE253C" w:rsidP="007E4B26">
            <w:pPr>
              <w:jc w:val="both"/>
              <w:rPr>
                <w:rFonts w:ascii="Verdana" w:hAnsi="Verdana"/>
                <w:sz w:val="18"/>
                <w:szCs w:val="18"/>
              </w:rPr>
            </w:pPr>
            <w:r>
              <w:rPr>
                <w:rFonts w:ascii="Verdana" w:hAnsi="Verdana"/>
                <w:sz w:val="18"/>
                <w:szCs w:val="18"/>
              </w:rPr>
              <w:t xml:space="preserve">They help participants engage with mainstream services, to help them avoid re-offending. </w:t>
            </w:r>
          </w:p>
          <w:p w14:paraId="235B92F5" w14:textId="5CD71148" w:rsidR="00FE253C" w:rsidRDefault="00FE253C" w:rsidP="007E4B26">
            <w:pPr>
              <w:jc w:val="both"/>
              <w:rPr>
                <w:rFonts w:ascii="Verdana" w:hAnsi="Verdana"/>
                <w:sz w:val="18"/>
                <w:szCs w:val="18"/>
              </w:rPr>
            </w:pPr>
          </w:p>
          <w:p w14:paraId="3FEE4B50" w14:textId="77777777" w:rsidR="00A241F7" w:rsidRDefault="00FE253C" w:rsidP="007E4B26">
            <w:pPr>
              <w:jc w:val="both"/>
              <w:rPr>
                <w:rFonts w:ascii="Verdana" w:hAnsi="Verdana"/>
                <w:sz w:val="18"/>
                <w:szCs w:val="18"/>
              </w:rPr>
            </w:pPr>
            <w:r>
              <w:rPr>
                <w:rFonts w:ascii="Verdana" w:hAnsi="Verdana"/>
                <w:sz w:val="18"/>
                <w:szCs w:val="18"/>
              </w:rPr>
              <w:t>The Medway hub covers all of Kent</w:t>
            </w:r>
            <w:r w:rsidR="00A241F7">
              <w:rPr>
                <w:rFonts w:ascii="Verdana" w:hAnsi="Verdana"/>
                <w:sz w:val="18"/>
                <w:szCs w:val="18"/>
              </w:rPr>
              <w:t>, based in central Chatham near the Pentagon and bus station</w:t>
            </w:r>
            <w:r>
              <w:rPr>
                <w:rFonts w:ascii="Verdana" w:hAnsi="Verdana"/>
                <w:sz w:val="18"/>
                <w:szCs w:val="18"/>
              </w:rPr>
              <w:t>.</w:t>
            </w:r>
          </w:p>
          <w:p w14:paraId="2C9C1504" w14:textId="77777777" w:rsidR="00A241F7" w:rsidRDefault="00FE253C" w:rsidP="007E4B26">
            <w:pPr>
              <w:jc w:val="both"/>
              <w:rPr>
                <w:rFonts w:ascii="Verdana" w:hAnsi="Verdana"/>
                <w:sz w:val="18"/>
                <w:szCs w:val="18"/>
              </w:rPr>
            </w:pPr>
            <w:r>
              <w:rPr>
                <w:rFonts w:ascii="Verdana" w:hAnsi="Verdana"/>
                <w:sz w:val="18"/>
                <w:szCs w:val="18"/>
              </w:rPr>
              <w:t xml:space="preserve"> </w:t>
            </w:r>
          </w:p>
          <w:p w14:paraId="41BEE719" w14:textId="34255875" w:rsidR="00FE253C" w:rsidRDefault="00FE253C" w:rsidP="007E4B26">
            <w:pPr>
              <w:jc w:val="both"/>
              <w:rPr>
                <w:rFonts w:ascii="Verdana" w:hAnsi="Verdana"/>
                <w:sz w:val="18"/>
                <w:szCs w:val="18"/>
              </w:rPr>
            </w:pPr>
            <w:r>
              <w:rPr>
                <w:rFonts w:ascii="Verdana" w:hAnsi="Verdana"/>
                <w:sz w:val="18"/>
                <w:szCs w:val="18"/>
              </w:rPr>
              <w:t>Individuals are referred</w:t>
            </w:r>
            <w:r w:rsidR="00A241F7">
              <w:rPr>
                <w:rFonts w:ascii="Verdana" w:hAnsi="Verdana"/>
                <w:sz w:val="18"/>
                <w:szCs w:val="18"/>
              </w:rPr>
              <w:t xml:space="preserve"> (including from LAs), or self-referred,</w:t>
            </w:r>
            <w:r>
              <w:rPr>
                <w:rFonts w:ascii="Verdana" w:hAnsi="Verdana"/>
                <w:sz w:val="18"/>
                <w:szCs w:val="18"/>
              </w:rPr>
              <w:t xml:space="preserve"> and then assessed to create a tailored action plan. </w:t>
            </w:r>
          </w:p>
          <w:p w14:paraId="079178E1" w14:textId="70F524CA" w:rsidR="00A241F7" w:rsidRDefault="00A241F7" w:rsidP="007E4B26">
            <w:pPr>
              <w:jc w:val="both"/>
              <w:rPr>
                <w:rFonts w:ascii="Verdana" w:hAnsi="Verdana"/>
                <w:sz w:val="18"/>
                <w:szCs w:val="18"/>
              </w:rPr>
            </w:pPr>
          </w:p>
          <w:p w14:paraId="07914895" w14:textId="5E7D94A5" w:rsidR="00A241F7" w:rsidRDefault="00A241F7" w:rsidP="007E4B26">
            <w:pPr>
              <w:jc w:val="both"/>
              <w:rPr>
                <w:rFonts w:ascii="Verdana" w:hAnsi="Verdana"/>
                <w:sz w:val="18"/>
                <w:szCs w:val="18"/>
              </w:rPr>
            </w:pPr>
            <w:r>
              <w:rPr>
                <w:rFonts w:ascii="Verdana" w:hAnsi="Verdana"/>
                <w:sz w:val="18"/>
                <w:szCs w:val="18"/>
              </w:rPr>
              <w:t>T</w:t>
            </w:r>
            <w:r w:rsidR="00BC0ECD">
              <w:rPr>
                <w:rFonts w:ascii="Verdana" w:hAnsi="Verdana"/>
                <w:sz w:val="18"/>
                <w:szCs w:val="18"/>
              </w:rPr>
              <w:t xml:space="preserve">hey value partnership working and people are welcome to contact to ask questions or arrange a visit. </w:t>
            </w:r>
          </w:p>
          <w:p w14:paraId="4ADB0C13" w14:textId="14AF357B" w:rsidR="00FE253C" w:rsidRDefault="00FE253C" w:rsidP="007E4B26">
            <w:pPr>
              <w:jc w:val="both"/>
              <w:rPr>
                <w:rFonts w:ascii="Verdana" w:hAnsi="Verdana"/>
                <w:sz w:val="18"/>
                <w:szCs w:val="18"/>
              </w:rPr>
            </w:pPr>
          </w:p>
          <w:p w14:paraId="20A3737F" w14:textId="32DDB859" w:rsidR="00BC0ECD" w:rsidRDefault="00BC0ECD" w:rsidP="007E4B26">
            <w:pPr>
              <w:jc w:val="both"/>
              <w:rPr>
                <w:rFonts w:ascii="Verdana" w:hAnsi="Verdana"/>
                <w:sz w:val="18"/>
                <w:szCs w:val="18"/>
              </w:rPr>
            </w:pPr>
            <w:r>
              <w:rPr>
                <w:rFonts w:ascii="Verdana" w:hAnsi="Verdana"/>
                <w:sz w:val="18"/>
                <w:szCs w:val="18"/>
              </w:rPr>
              <w:t>Adam Moll explained he is from SIG and provides the Activity Hub for London. He asked what their experience has been. NH explained it was initially slow but since engaging wi</w:t>
            </w:r>
            <w:r w:rsidR="00701B36">
              <w:rPr>
                <w:rFonts w:ascii="Verdana" w:hAnsi="Verdana"/>
                <w:sz w:val="18"/>
                <w:szCs w:val="18"/>
              </w:rPr>
              <w:t>th the partners uptak</w:t>
            </w:r>
            <w:r>
              <w:rPr>
                <w:rFonts w:ascii="Verdana" w:hAnsi="Verdana"/>
                <w:sz w:val="18"/>
                <w:szCs w:val="18"/>
              </w:rPr>
              <w:t xml:space="preserve">e has </w:t>
            </w:r>
            <w:r w:rsidR="00C04FBC">
              <w:rPr>
                <w:rFonts w:ascii="Verdana" w:hAnsi="Verdana"/>
                <w:sz w:val="18"/>
                <w:szCs w:val="18"/>
              </w:rPr>
              <w:t>increased. They also do</w:t>
            </w:r>
            <w:r>
              <w:rPr>
                <w:rFonts w:ascii="Verdana" w:hAnsi="Verdana"/>
                <w:sz w:val="18"/>
                <w:szCs w:val="18"/>
              </w:rPr>
              <w:t xml:space="preserve"> outreach to encourage clients to attend and make their first visit as comfortable as possible.  </w:t>
            </w:r>
          </w:p>
          <w:p w14:paraId="0C62F357" w14:textId="1DB0167D" w:rsidR="00BC0ECD" w:rsidRDefault="00BC0ECD" w:rsidP="007E4B26">
            <w:pPr>
              <w:jc w:val="both"/>
              <w:rPr>
                <w:rFonts w:ascii="Verdana" w:hAnsi="Verdana"/>
                <w:sz w:val="18"/>
                <w:szCs w:val="18"/>
              </w:rPr>
            </w:pPr>
          </w:p>
          <w:p w14:paraId="075B7BA7" w14:textId="3209533E" w:rsidR="00BC0ECD" w:rsidRDefault="00BC0ECD" w:rsidP="007E4B26">
            <w:pPr>
              <w:jc w:val="both"/>
              <w:rPr>
                <w:rFonts w:ascii="Verdana" w:hAnsi="Verdana"/>
                <w:sz w:val="18"/>
                <w:szCs w:val="18"/>
              </w:rPr>
            </w:pPr>
            <w:r>
              <w:rPr>
                <w:rFonts w:ascii="Verdana" w:hAnsi="Verdana"/>
                <w:sz w:val="18"/>
                <w:szCs w:val="18"/>
              </w:rPr>
              <w:t xml:space="preserve">Making contact between Medway Council LHA and the Hub may have been delayed by a change of personnel at the Hub. NH said she would pick this up with Ray Easdown and will email Ray. </w:t>
            </w:r>
          </w:p>
          <w:p w14:paraId="1E67BE5B" w14:textId="4034FF43" w:rsidR="00FE253C" w:rsidRDefault="00FE253C" w:rsidP="00FE253C">
            <w:pPr>
              <w:jc w:val="both"/>
              <w:rPr>
                <w:rFonts w:cstheme="minorHAnsi"/>
              </w:rPr>
            </w:pPr>
          </w:p>
        </w:tc>
        <w:tc>
          <w:tcPr>
            <w:tcW w:w="851" w:type="dxa"/>
            <w:shd w:val="clear" w:color="auto" w:fill="auto"/>
          </w:tcPr>
          <w:p w14:paraId="0CFE7291" w14:textId="77777777" w:rsidR="005D1736" w:rsidRPr="00E42263" w:rsidRDefault="005D1736" w:rsidP="00B9105F">
            <w:pPr>
              <w:rPr>
                <w:rFonts w:cstheme="minorHAnsi"/>
                <w:b/>
              </w:rPr>
            </w:pPr>
          </w:p>
        </w:tc>
        <w:tc>
          <w:tcPr>
            <w:tcW w:w="850" w:type="dxa"/>
            <w:shd w:val="clear" w:color="auto" w:fill="auto"/>
          </w:tcPr>
          <w:p w14:paraId="4DC82854" w14:textId="77777777" w:rsidR="005D1736" w:rsidRDefault="00BE5C9B" w:rsidP="00454E00">
            <w:pPr>
              <w:rPr>
                <w:rFonts w:cstheme="minorHAnsi"/>
                <w:b/>
              </w:rPr>
            </w:pPr>
            <w:r>
              <w:rPr>
                <w:rFonts w:cstheme="minorHAnsi"/>
                <w:b/>
              </w:rPr>
              <w:t>HM</w:t>
            </w:r>
          </w:p>
          <w:p w14:paraId="613763EC" w14:textId="77777777" w:rsidR="00C04FBC" w:rsidRDefault="00C04FBC" w:rsidP="00454E00">
            <w:pPr>
              <w:rPr>
                <w:rFonts w:cstheme="minorHAnsi"/>
                <w:b/>
              </w:rPr>
            </w:pPr>
          </w:p>
          <w:p w14:paraId="3B41B7E8" w14:textId="77777777" w:rsidR="00C04FBC" w:rsidRDefault="00C04FBC" w:rsidP="00454E00">
            <w:pPr>
              <w:rPr>
                <w:rFonts w:cstheme="minorHAnsi"/>
                <w:b/>
              </w:rPr>
            </w:pPr>
          </w:p>
          <w:p w14:paraId="15387BD2" w14:textId="77777777" w:rsidR="00C04FBC" w:rsidRDefault="00C04FBC" w:rsidP="00454E00">
            <w:pPr>
              <w:rPr>
                <w:rFonts w:cstheme="minorHAnsi"/>
                <w:b/>
              </w:rPr>
            </w:pPr>
          </w:p>
          <w:p w14:paraId="481F9072" w14:textId="77777777" w:rsidR="00C04FBC" w:rsidRDefault="00C04FBC" w:rsidP="00454E00">
            <w:pPr>
              <w:rPr>
                <w:rFonts w:cstheme="minorHAnsi"/>
                <w:b/>
              </w:rPr>
            </w:pPr>
          </w:p>
          <w:p w14:paraId="10F74EC1" w14:textId="77777777" w:rsidR="00C04FBC" w:rsidRDefault="00C04FBC" w:rsidP="00454E00">
            <w:pPr>
              <w:rPr>
                <w:rFonts w:cstheme="minorHAnsi"/>
                <w:b/>
              </w:rPr>
            </w:pPr>
          </w:p>
          <w:p w14:paraId="119EB0EE" w14:textId="77777777" w:rsidR="00C04FBC" w:rsidRDefault="00C04FBC" w:rsidP="00454E00">
            <w:pPr>
              <w:rPr>
                <w:rFonts w:cstheme="minorHAnsi"/>
                <w:b/>
              </w:rPr>
            </w:pPr>
          </w:p>
          <w:p w14:paraId="5F5D7BD9" w14:textId="77777777" w:rsidR="00C04FBC" w:rsidRDefault="00C04FBC" w:rsidP="00454E00">
            <w:pPr>
              <w:rPr>
                <w:rFonts w:cstheme="minorHAnsi"/>
                <w:b/>
              </w:rPr>
            </w:pPr>
          </w:p>
          <w:p w14:paraId="3B642280" w14:textId="77777777" w:rsidR="00C04FBC" w:rsidRDefault="00C04FBC" w:rsidP="00454E00">
            <w:pPr>
              <w:rPr>
                <w:rFonts w:cstheme="minorHAnsi"/>
                <w:b/>
              </w:rPr>
            </w:pPr>
          </w:p>
          <w:p w14:paraId="22DF4F74" w14:textId="77777777" w:rsidR="00C04FBC" w:rsidRDefault="00C04FBC" w:rsidP="00454E00">
            <w:pPr>
              <w:rPr>
                <w:rFonts w:cstheme="minorHAnsi"/>
                <w:b/>
              </w:rPr>
            </w:pPr>
          </w:p>
          <w:p w14:paraId="07E4BEEA" w14:textId="77777777" w:rsidR="00C04FBC" w:rsidRDefault="00C04FBC" w:rsidP="00454E00">
            <w:pPr>
              <w:rPr>
                <w:rFonts w:cstheme="minorHAnsi"/>
                <w:b/>
              </w:rPr>
            </w:pPr>
          </w:p>
          <w:p w14:paraId="1C0E29AB" w14:textId="77777777" w:rsidR="00C04FBC" w:rsidRDefault="00C04FBC" w:rsidP="00454E00">
            <w:pPr>
              <w:rPr>
                <w:rFonts w:cstheme="minorHAnsi"/>
                <w:b/>
              </w:rPr>
            </w:pPr>
          </w:p>
          <w:p w14:paraId="25284C81" w14:textId="77777777" w:rsidR="00C04FBC" w:rsidRDefault="00C04FBC" w:rsidP="00454E00">
            <w:pPr>
              <w:rPr>
                <w:rFonts w:cstheme="minorHAnsi"/>
                <w:b/>
              </w:rPr>
            </w:pPr>
          </w:p>
          <w:p w14:paraId="74303C0C" w14:textId="77777777" w:rsidR="00C04FBC" w:rsidRDefault="00C04FBC" w:rsidP="00454E00">
            <w:pPr>
              <w:rPr>
                <w:rFonts w:cstheme="minorHAnsi"/>
                <w:b/>
              </w:rPr>
            </w:pPr>
          </w:p>
          <w:p w14:paraId="558C3E9E" w14:textId="77777777" w:rsidR="00C04FBC" w:rsidRDefault="00C04FBC" w:rsidP="00454E00">
            <w:pPr>
              <w:rPr>
                <w:rFonts w:cstheme="minorHAnsi"/>
                <w:b/>
              </w:rPr>
            </w:pPr>
          </w:p>
          <w:p w14:paraId="65001FF3" w14:textId="77777777" w:rsidR="00C04FBC" w:rsidRDefault="00C04FBC" w:rsidP="00454E00">
            <w:pPr>
              <w:rPr>
                <w:rFonts w:cstheme="minorHAnsi"/>
                <w:b/>
              </w:rPr>
            </w:pPr>
          </w:p>
          <w:p w14:paraId="137383FD" w14:textId="77777777" w:rsidR="00C04FBC" w:rsidRDefault="00C04FBC" w:rsidP="00454E00">
            <w:pPr>
              <w:rPr>
                <w:rFonts w:cstheme="minorHAnsi"/>
                <w:b/>
              </w:rPr>
            </w:pPr>
          </w:p>
          <w:p w14:paraId="187DDF6C" w14:textId="438CFAD8" w:rsidR="00C04FBC" w:rsidRPr="00E42263" w:rsidRDefault="00C04FBC" w:rsidP="00454E00">
            <w:pPr>
              <w:rPr>
                <w:rFonts w:cstheme="minorHAnsi"/>
                <w:b/>
              </w:rPr>
            </w:pPr>
            <w:r>
              <w:rPr>
                <w:rFonts w:cstheme="minorHAnsi"/>
                <w:b/>
              </w:rPr>
              <w:t>NH &amp; RE</w:t>
            </w:r>
          </w:p>
        </w:tc>
        <w:tc>
          <w:tcPr>
            <w:tcW w:w="3402" w:type="dxa"/>
            <w:shd w:val="clear" w:color="auto" w:fill="auto"/>
          </w:tcPr>
          <w:p w14:paraId="72841569" w14:textId="77777777" w:rsidR="00C04FBC" w:rsidRDefault="00BE5C9B" w:rsidP="003D3980">
            <w:pPr>
              <w:rPr>
                <w:rFonts w:cstheme="minorHAnsi"/>
                <w:color w:val="FF0000"/>
              </w:rPr>
            </w:pPr>
            <w:r>
              <w:rPr>
                <w:rFonts w:cstheme="minorHAnsi"/>
                <w:color w:val="FF0000"/>
              </w:rPr>
              <w:t>Email NH</w:t>
            </w:r>
            <w:r w:rsidR="00C04FBC">
              <w:rPr>
                <w:rFonts w:cstheme="minorHAnsi"/>
                <w:color w:val="FF0000"/>
              </w:rPr>
              <w:t>’s</w:t>
            </w:r>
            <w:r>
              <w:rPr>
                <w:rFonts w:cstheme="minorHAnsi"/>
                <w:color w:val="FF0000"/>
              </w:rPr>
              <w:t xml:space="preserve"> email</w:t>
            </w:r>
            <w:r w:rsidR="00701B36">
              <w:rPr>
                <w:rFonts w:cstheme="minorHAnsi"/>
                <w:color w:val="FF0000"/>
              </w:rPr>
              <w:t xml:space="preserve"> address </w:t>
            </w:r>
            <w:r>
              <w:rPr>
                <w:rFonts w:cstheme="minorHAnsi"/>
                <w:color w:val="FF0000"/>
              </w:rPr>
              <w:t xml:space="preserve"> to members</w:t>
            </w:r>
          </w:p>
          <w:p w14:paraId="7C4E63C5" w14:textId="77777777" w:rsidR="00C04FBC" w:rsidRDefault="00C04FBC" w:rsidP="003D3980">
            <w:pPr>
              <w:rPr>
                <w:rFonts w:cstheme="minorHAnsi"/>
                <w:color w:val="FF0000"/>
              </w:rPr>
            </w:pPr>
          </w:p>
          <w:p w14:paraId="1F62E73F" w14:textId="77777777" w:rsidR="00C04FBC" w:rsidRDefault="00C04FBC" w:rsidP="003D3980">
            <w:pPr>
              <w:rPr>
                <w:rFonts w:cstheme="minorHAnsi"/>
                <w:color w:val="FF0000"/>
              </w:rPr>
            </w:pPr>
          </w:p>
          <w:p w14:paraId="32DF7F65" w14:textId="77777777" w:rsidR="00C04FBC" w:rsidRDefault="00C04FBC" w:rsidP="003D3980">
            <w:pPr>
              <w:rPr>
                <w:rFonts w:cstheme="minorHAnsi"/>
                <w:color w:val="FF0000"/>
              </w:rPr>
            </w:pPr>
          </w:p>
          <w:p w14:paraId="5E9B8DB2" w14:textId="77777777" w:rsidR="00C04FBC" w:rsidRDefault="00C04FBC" w:rsidP="003D3980">
            <w:pPr>
              <w:rPr>
                <w:rFonts w:cstheme="minorHAnsi"/>
                <w:color w:val="FF0000"/>
              </w:rPr>
            </w:pPr>
          </w:p>
          <w:p w14:paraId="3F513AD9" w14:textId="77777777" w:rsidR="00C04FBC" w:rsidRDefault="00C04FBC" w:rsidP="003D3980">
            <w:pPr>
              <w:rPr>
                <w:rFonts w:cstheme="minorHAnsi"/>
                <w:color w:val="FF0000"/>
              </w:rPr>
            </w:pPr>
          </w:p>
          <w:p w14:paraId="08EF17F9" w14:textId="77777777" w:rsidR="00C04FBC" w:rsidRDefault="00C04FBC" w:rsidP="003D3980">
            <w:pPr>
              <w:rPr>
                <w:rFonts w:cstheme="minorHAnsi"/>
                <w:color w:val="FF0000"/>
              </w:rPr>
            </w:pPr>
          </w:p>
          <w:p w14:paraId="7B05CC44" w14:textId="77777777" w:rsidR="00C04FBC" w:rsidRDefault="00C04FBC" w:rsidP="003D3980">
            <w:pPr>
              <w:rPr>
                <w:rFonts w:cstheme="minorHAnsi"/>
                <w:color w:val="FF0000"/>
              </w:rPr>
            </w:pPr>
          </w:p>
          <w:p w14:paraId="1595027A" w14:textId="77777777" w:rsidR="00C04FBC" w:rsidRDefault="00C04FBC" w:rsidP="003D3980">
            <w:pPr>
              <w:rPr>
                <w:rFonts w:cstheme="minorHAnsi"/>
                <w:color w:val="FF0000"/>
              </w:rPr>
            </w:pPr>
          </w:p>
          <w:p w14:paraId="4FE701A9" w14:textId="77777777" w:rsidR="00C04FBC" w:rsidRDefault="00C04FBC" w:rsidP="003D3980">
            <w:pPr>
              <w:rPr>
                <w:rFonts w:cstheme="minorHAnsi"/>
                <w:color w:val="FF0000"/>
              </w:rPr>
            </w:pPr>
          </w:p>
          <w:p w14:paraId="7F10E10B" w14:textId="77777777" w:rsidR="00C04FBC" w:rsidRDefault="00C04FBC" w:rsidP="003D3980">
            <w:pPr>
              <w:rPr>
                <w:rFonts w:cstheme="minorHAnsi"/>
                <w:color w:val="FF0000"/>
              </w:rPr>
            </w:pPr>
          </w:p>
          <w:p w14:paraId="33888C91" w14:textId="77777777" w:rsidR="00C04FBC" w:rsidRDefault="00C04FBC" w:rsidP="003D3980">
            <w:pPr>
              <w:rPr>
                <w:rFonts w:cstheme="minorHAnsi"/>
                <w:color w:val="FF0000"/>
              </w:rPr>
            </w:pPr>
          </w:p>
          <w:p w14:paraId="09D67930" w14:textId="77777777" w:rsidR="00C04FBC" w:rsidRDefault="00C04FBC" w:rsidP="003D3980">
            <w:pPr>
              <w:rPr>
                <w:rFonts w:cstheme="minorHAnsi"/>
                <w:color w:val="FF0000"/>
              </w:rPr>
            </w:pPr>
          </w:p>
          <w:p w14:paraId="63EA05A6" w14:textId="77777777" w:rsidR="00C04FBC" w:rsidRDefault="00C04FBC" w:rsidP="003D3980">
            <w:pPr>
              <w:rPr>
                <w:rFonts w:cstheme="minorHAnsi"/>
                <w:color w:val="FF0000"/>
              </w:rPr>
            </w:pPr>
          </w:p>
          <w:p w14:paraId="73079E5F" w14:textId="77777777" w:rsidR="00C04FBC" w:rsidRDefault="00C04FBC" w:rsidP="003D3980">
            <w:pPr>
              <w:rPr>
                <w:rFonts w:cstheme="minorHAnsi"/>
                <w:color w:val="FF0000"/>
              </w:rPr>
            </w:pPr>
          </w:p>
          <w:p w14:paraId="5D416D01" w14:textId="77777777" w:rsidR="00C04FBC" w:rsidRDefault="00C04FBC" w:rsidP="003D3980">
            <w:pPr>
              <w:rPr>
                <w:rFonts w:cstheme="minorHAnsi"/>
                <w:color w:val="FF0000"/>
              </w:rPr>
            </w:pPr>
          </w:p>
          <w:p w14:paraId="3EDC85BB" w14:textId="6757822C" w:rsidR="00C04FBC" w:rsidRDefault="00C04FBC" w:rsidP="003D3980">
            <w:pPr>
              <w:rPr>
                <w:rFonts w:cstheme="minorHAnsi"/>
                <w:color w:val="FF0000"/>
              </w:rPr>
            </w:pPr>
            <w:r>
              <w:rPr>
                <w:rFonts w:cstheme="minorHAnsi"/>
                <w:color w:val="FF0000"/>
              </w:rPr>
              <w:t>Liaise to create working relationship between Hub and MC</w:t>
            </w:r>
          </w:p>
          <w:p w14:paraId="2FF0F54C" w14:textId="49D01C88" w:rsidR="005D1736" w:rsidRPr="00B06C1F" w:rsidRDefault="005D1736" w:rsidP="003D3980">
            <w:pPr>
              <w:rPr>
                <w:rFonts w:cstheme="minorHAnsi"/>
                <w:color w:val="FF0000"/>
              </w:rPr>
            </w:pPr>
          </w:p>
        </w:tc>
      </w:tr>
      <w:tr w:rsidR="00E20069" w:rsidRPr="00E42263" w14:paraId="298F6133" w14:textId="77777777" w:rsidTr="00E42263">
        <w:tc>
          <w:tcPr>
            <w:tcW w:w="1560" w:type="dxa"/>
          </w:tcPr>
          <w:p w14:paraId="07D80CDA" w14:textId="77777777" w:rsidR="00E20069" w:rsidRPr="00733643" w:rsidRDefault="00E20069" w:rsidP="009E49FB">
            <w:pPr>
              <w:rPr>
                <w:rFonts w:cstheme="minorHAnsi"/>
              </w:rPr>
            </w:pPr>
            <w:r w:rsidRPr="00733643">
              <w:rPr>
                <w:rFonts w:cstheme="minorHAnsi"/>
              </w:rPr>
              <w:t>Commissioning Updates</w:t>
            </w:r>
          </w:p>
        </w:tc>
        <w:tc>
          <w:tcPr>
            <w:tcW w:w="9214" w:type="dxa"/>
            <w:shd w:val="clear" w:color="auto" w:fill="auto"/>
          </w:tcPr>
          <w:p w14:paraId="37C8C104" w14:textId="0028A47C" w:rsidR="00E20069" w:rsidRDefault="007A296C" w:rsidP="007E4B26">
            <w:pPr>
              <w:jc w:val="both"/>
              <w:rPr>
                <w:rFonts w:cstheme="minorHAnsi"/>
              </w:rPr>
            </w:pPr>
            <w:r>
              <w:rPr>
                <w:rFonts w:cstheme="minorHAnsi"/>
              </w:rPr>
              <w:t xml:space="preserve">Childrens Commissioning Hazel South </w:t>
            </w:r>
            <w:r w:rsidR="00701B36">
              <w:rPr>
                <w:rFonts w:cstheme="minorHAnsi"/>
              </w:rPr>
              <w:t xml:space="preserve">will send a written update that will be posted online. </w:t>
            </w:r>
          </w:p>
          <w:p w14:paraId="67BD2E61" w14:textId="77777777" w:rsidR="00DA06AA" w:rsidRDefault="00DA06AA" w:rsidP="007E4B26">
            <w:pPr>
              <w:jc w:val="both"/>
              <w:rPr>
                <w:rFonts w:cstheme="minorHAnsi"/>
              </w:rPr>
            </w:pPr>
          </w:p>
          <w:p w14:paraId="6C3428EC" w14:textId="7C69A45E" w:rsidR="00516FB1" w:rsidRDefault="00D336BE" w:rsidP="007E4B26">
            <w:pPr>
              <w:jc w:val="both"/>
              <w:rPr>
                <w:rFonts w:cstheme="minorHAnsi"/>
              </w:rPr>
            </w:pPr>
            <w:r>
              <w:rPr>
                <w:rFonts w:cstheme="minorHAnsi"/>
              </w:rPr>
              <w:t xml:space="preserve">Fiona Rimmer </w:t>
            </w:r>
            <w:r w:rsidR="00C059B9">
              <w:rPr>
                <w:rFonts w:cstheme="minorHAnsi"/>
              </w:rPr>
              <w:t xml:space="preserve">provided an </w:t>
            </w:r>
            <w:r>
              <w:rPr>
                <w:rFonts w:cstheme="minorHAnsi"/>
              </w:rPr>
              <w:t>update on Kent Homeless</w:t>
            </w:r>
            <w:r w:rsidR="00C059B9">
              <w:rPr>
                <w:rFonts w:cstheme="minorHAnsi"/>
              </w:rPr>
              <w:t xml:space="preserve"> Connect </w:t>
            </w:r>
            <w:r w:rsidR="00516FB1">
              <w:rPr>
                <w:rFonts w:cstheme="minorHAnsi"/>
              </w:rPr>
              <w:t xml:space="preserve">and KIDAS </w:t>
            </w:r>
            <w:r w:rsidR="00C059B9">
              <w:rPr>
                <w:rFonts w:cstheme="minorHAnsi"/>
              </w:rPr>
              <w:t>and</w:t>
            </w:r>
            <w:r>
              <w:rPr>
                <w:rFonts w:cstheme="minorHAnsi"/>
              </w:rPr>
              <w:t xml:space="preserve"> her presentation</w:t>
            </w:r>
            <w:r w:rsidR="00CC5E83">
              <w:rPr>
                <w:rFonts w:cstheme="minorHAnsi"/>
              </w:rPr>
              <w:t xml:space="preserve"> </w:t>
            </w:r>
            <w:r w:rsidR="00516FB1">
              <w:rPr>
                <w:rFonts w:cstheme="minorHAnsi"/>
              </w:rPr>
              <w:t xml:space="preserve">will be </w:t>
            </w:r>
            <w:r w:rsidR="00701B36">
              <w:rPr>
                <w:rFonts w:cstheme="minorHAnsi"/>
              </w:rPr>
              <w:t xml:space="preserve">circulated </w:t>
            </w:r>
            <w:r w:rsidR="00CC5E83">
              <w:rPr>
                <w:rFonts w:cstheme="minorHAnsi"/>
              </w:rPr>
              <w:t>by email only</w:t>
            </w:r>
            <w:r>
              <w:rPr>
                <w:rFonts w:cstheme="minorHAnsi"/>
              </w:rPr>
              <w:t xml:space="preserve">. </w:t>
            </w:r>
            <w:r w:rsidR="00516FB1">
              <w:rPr>
                <w:rFonts w:cstheme="minorHAnsi"/>
              </w:rPr>
              <w:t xml:space="preserve">Please flag questions on that with Rachel Westlake. If you’d like to join the event on 3rd November please contact </w:t>
            </w:r>
            <w:r w:rsidR="00701B36">
              <w:rPr>
                <w:rFonts w:cstheme="minorHAnsi"/>
              </w:rPr>
              <w:t xml:space="preserve">Stephanie Bechelet at KCC. </w:t>
            </w:r>
          </w:p>
          <w:p w14:paraId="318FCE89" w14:textId="77777777" w:rsidR="00516FB1" w:rsidRDefault="00516FB1" w:rsidP="007E4B26">
            <w:pPr>
              <w:jc w:val="both"/>
              <w:rPr>
                <w:rFonts w:cstheme="minorHAnsi"/>
              </w:rPr>
            </w:pPr>
          </w:p>
          <w:p w14:paraId="4BA163DB" w14:textId="21283628" w:rsidR="00E875B8" w:rsidRDefault="00516FB1" w:rsidP="007E4B26">
            <w:pPr>
              <w:jc w:val="both"/>
              <w:rPr>
                <w:rFonts w:cstheme="minorHAnsi"/>
              </w:rPr>
            </w:pPr>
            <w:r>
              <w:rPr>
                <w:rFonts w:cstheme="minorHAnsi"/>
              </w:rPr>
              <w:t xml:space="preserve">Gill Arukpe said the SIG had been looking at training for the perpetrators and asked what was available and how that was </w:t>
            </w:r>
            <w:r w:rsidR="003245E9">
              <w:rPr>
                <w:rFonts w:cstheme="minorHAnsi"/>
              </w:rPr>
              <w:t>considered</w:t>
            </w:r>
            <w:r>
              <w:rPr>
                <w:rFonts w:cstheme="minorHAnsi"/>
              </w:rPr>
              <w:t xml:space="preserve"> in the strategy.  FR explained that was considered during strategy development. They will look at the evidence on what works to inform commissioning and FR will ask RW to respond to GA. </w:t>
            </w:r>
            <w:r w:rsidR="00E875B8">
              <w:rPr>
                <w:rFonts w:cstheme="minorHAnsi"/>
              </w:rPr>
              <w:t xml:space="preserve">FR they will also look on how to support children witnessing DA. </w:t>
            </w:r>
          </w:p>
          <w:p w14:paraId="5D440148" w14:textId="77777777" w:rsidR="00E875B8" w:rsidRDefault="00E875B8" w:rsidP="007E4B26">
            <w:pPr>
              <w:jc w:val="both"/>
              <w:rPr>
                <w:rFonts w:cstheme="minorHAnsi"/>
              </w:rPr>
            </w:pPr>
          </w:p>
          <w:p w14:paraId="35CB354B" w14:textId="1A05EAD1" w:rsidR="00E875B8" w:rsidRDefault="00E875B8" w:rsidP="007E4B26">
            <w:pPr>
              <w:jc w:val="both"/>
              <w:rPr>
                <w:rFonts w:cstheme="minorHAnsi"/>
              </w:rPr>
            </w:pPr>
            <w:r>
              <w:rPr>
                <w:rFonts w:cstheme="minorHAnsi"/>
              </w:rPr>
              <w:t xml:space="preserve">SC highlighted the Kent Police perpetrator programme. Details will be posted on the website. </w:t>
            </w:r>
          </w:p>
          <w:p w14:paraId="58E8563C" w14:textId="77777777" w:rsidR="00E875B8" w:rsidRDefault="00E875B8" w:rsidP="007E4B26">
            <w:pPr>
              <w:jc w:val="both"/>
              <w:rPr>
                <w:rFonts w:cstheme="minorHAnsi"/>
              </w:rPr>
            </w:pPr>
          </w:p>
          <w:p w14:paraId="0615D473" w14:textId="147FA43C" w:rsidR="00701B36" w:rsidRDefault="00E875B8" w:rsidP="007E4B26">
            <w:pPr>
              <w:jc w:val="both"/>
              <w:rPr>
                <w:rFonts w:cstheme="minorHAnsi"/>
              </w:rPr>
            </w:pPr>
            <w:r>
              <w:rPr>
                <w:rFonts w:cstheme="minorHAnsi"/>
              </w:rPr>
              <w:t>JL</w:t>
            </w:r>
            <w:r w:rsidR="00701B36">
              <w:rPr>
                <w:rFonts w:cstheme="minorHAnsi"/>
              </w:rPr>
              <w:t xml:space="preserve"> explained that</w:t>
            </w:r>
            <w:r>
              <w:rPr>
                <w:rFonts w:cstheme="minorHAnsi"/>
              </w:rPr>
              <w:t xml:space="preserve"> </w:t>
            </w:r>
            <w:r w:rsidR="00701B36">
              <w:rPr>
                <w:rFonts w:cstheme="minorHAnsi"/>
              </w:rPr>
              <w:t xml:space="preserve">the </w:t>
            </w:r>
            <w:r>
              <w:rPr>
                <w:rFonts w:cstheme="minorHAnsi"/>
              </w:rPr>
              <w:t>DA strategy was taken the Chief Exec and Kent Leaders</w:t>
            </w:r>
            <w:r w:rsidR="00701B36">
              <w:rPr>
                <w:rFonts w:cstheme="minorHAnsi"/>
              </w:rPr>
              <w:t xml:space="preserve"> who were supportive</w:t>
            </w:r>
            <w:r>
              <w:rPr>
                <w:rFonts w:cstheme="minorHAnsi"/>
              </w:rPr>
              <w:t xml:space="preserve">. They hope all LAs will sign up to the Domestic Abuse Housing Alliance (DAHA). </w:t>
            </w:r>
            <w:r w:rsidR="00516FB1">
              <w:rPr>
                <w:rFonts w:cstheme="minorHAnsi"/>
              </w:rPr>
              <w:t xml:space="preserve"> </w:t>
            </w:r>
            <w:r>
              <w:rPr>
                <w:rFonts w:cstheme="minorHAnsi"/>
              </w:rPr>
              <w:t xml:space="preserve">Also consideration </w:t>
            </w:r>
            <w:r w:rsidR="00701B36">
              <w:rPr>
                <w:rFonts w:cstheme="minorHAnsi"/>
              </w:rPr>
              <w:t xml:space="preserve">was </w:t>
            </w:r>
            <w:r>
              <w:rPr>
                <w:rFonts w:cstheme="minorHAnsi"/>
              </w:rPr>
              <w:t>being given on moving the perpetrator</w:t>
            </w:r>
            <w:r w:rsidR="00701B36">
              <w:rPr>
                <w:rFonts w:cstheme="minorHAnsi"/>
              </w:rPr>
              <w:t>,</w:t>
            </w:r>
            <w:r>
              <w:rPr>
                <w:rFonts w:cstheme="minorHAnsi"/>
              </w:rPr>
              <w:t xml:space="preserve"> or the survivor</w:t>
            </w:r>
            <w:r w:rsidR="00701B36">
              <w:rPr>
                <w:rFonts w:cstheme="minorHAnsi"/>
              </w:rPr>
              <w:t>,</w:t>
            </w:r>
            <w:r>
              <w:rPr>
                <w:rFonts w:cstheme="minorHAnsi"/>
              </w:rPr>
              <w:t xml:space="preserve"> and programmes that move the perpetrator out for a short time to be able to bring interventions in. He suggested this could be considered by the Link programme. GA supported this suggested in principle and would welcome a conversation on this.</w:t>
            </w:r>
          </w:p>
          <w:p w14:paraId="7FCC3D40" w14:textId="77777777" w:rsidR="00701B36" w:rsidRDefault="00701B36" w:rsidP="007E4B26">
            <w:pPr>
              <w:jc w:val="both"/>
              <w:rPr>
                <w:rFonts w:cstheme="minorHAnsi"/>
              </w:rPr>
            </w:pPr>
          </w:p>
          <w:p w14:paraId="471EEA70" w14:textId="59FD2CE4" w:rsidR="00D336BE" w:rsidRDefault="00E875B8" w:rsidP="007E4B26">
            <w:pPr>
              <w:jc w:val="both"/>
              <w:rPr>
                <w:rFonts w:cstheme="minorHAnsi"/>
              </w:rPr>
            </w:pPr>
            <w:r>
              <w:rPr>
                <w:rFonts w:cstheme="minorHAnsi"/>
              </w:rPr>
              <w:t>FR offered</w:t>
            </w:r>
            <w:r w:rsidR="00701B36">
              <w:rPr>
                <w:rFonts w:cstheme="minorHAnsi"/>
              </w:rPr>
              <w:t xml:space="preserve"> </w:t>
            </w:r>
            <w:r>
              <w:rPr>
                <w:rFonts w:cstheme="minorHAnsi"/>
              </w:rPr>
              <w:t xml:space="preserve">to take this idea back to RW. </w:t>
            </w:r>
          </w:p>
          <w:p w14:paraId="77EC25FE" w14:textId="77777777" w:rsidR="00701B36" w:rsidRDefault="00701B36" w:rsidP="007E4B26">
            <w:pPr>
              <w:jc w:val="both"/>
              <w:rPr>
                <w:rFonts w:cstheme="minorHAnsi"/>
              </w:rPr>
            </w:pPr>
          </w:p>
          <w:p w14:paraId="471CFB3C" w14:textId="6019979B" w:rsidR="00E875B8" w:rsidRDefault="00E875B8" w:rsidP="007E4B26">
            <w:pPr>
              <w:jc w:val="both"/>
              <w:rPr>
                <w:rFonts w:cstheme="minorHAnsi"/>
              </w:rPr>
            </w:pPr>
            <w:r>
              <w:rPr>
                <w:rFonts w:cstheme="minorHAnsi"/>
              </w:rPr>
              <w:t>CA said they deliver the DA programme for the Police of unc</w:t>
            </w:r>
            <w:r w:rsidR="00DB1819">
              <w:rPr>
                <w:rFonts w:cstheme="minorHAnsi"/>
              </w:rPr>
              <w:t xml:space="preserve">onvicted perpetrators and also </w:t>
            </w:r>
            <w:r w:rsidR="003245E9">
              <w:rPr>
                <w:rFonts w:cstheme="minorHAnsi"/>
              </w:rPr>
              <w:t>the stalking</w:t>
            </w:r>
            <w:r>
              <w:rPr>
                <w:rFonts w:cstheme="minorHAnsi"/>
              </w:rPr>
              <w:t xml:space="preserve"> and harassment project. </w:t>
            </w:r>
          </w:p>
          <w:p w14:paraId="54452071" w14:textId="1DA21631" w:rsidR="00224669" w:rsidRPr="00733643" w:rsidRDefault="00224669" w:rsidP="00E875B8">
            <w:pPr>
              <w:jc w:val="both"/>
              <w:rPr>
                <w:rFonts w:cstheme="minorHAnsi"/>
              </w:rPr>
            </w:pPr>
          </w:p>
        </w:tc>
        <w:tc>
          <w:tcPr>
            <w:tcW w:w="851" w:type="dxa"/>
            <w:shd w:val="clear" w:color="auto" w:fill="auto"/>
          </w:tcPr>
          <w:p w14:paraId="7AFA83F0" w14:textId="77777777" w:rsidR="00E20069" w:rsidRPr="00E42263" w:rsidRDefault="00E20069" w:rsidP="00B9105F">
            <w:pPr>
              <w:rPr>
                <w:rFonts w:cstheme="minorHAnsi"/>
                <w:b/>
              </w:rPr>
            </w:pPr>
          </w:p>
        </w:tc>
        <w:tc>
          <w:tcPr>
            <w:tcW w:w="850" w:type="dxa"/>
            <w:shd w:val="clear" w:color="auto" w:fill="auto"/>
          </w:tcPr>
          <w:p w14:paraId="1A456B2A" w14:textId="77777777" w:rsidR="00E20069" w:rsidRDefault="00E20069" w:rsidP="00454E00">
            <w:pPr>
              <w:rPr>
                <w:rFonts w:cstheme="minorHAnsi"/>
                <w:b/>
              </w:rPr>
            </w:pPr>
          </w:p>
          <w:p w14:paraId="68782936" w14:textId="1CCDDF00" w:rsidR="00701B36" w:rsidRDefault="00701B36" w:rsidP="00454E00">
            <w:pPr>
              <w:rPr>
                <w:rFonts w:cstheme="minorHAnsi"/>
                <w:b/>
              </w:rPr>
            </w:pPr>
          </w:p>
          <w:p w14:paraId="20F0D174" w14:textId="07FD9C18" w:rsidR="00C04FBC" w:rsidRDefault="00C04FBC" w:rsidP="00454E00">
            <w:pPr>
              <w:rPr>
                <w:rFonts w:cstheme="minorHAnsi"/>
                <w:b/>
              </w:rPr>
            </w:pPr>
          </w:p>
          <w:p w14:paraId="2759F426" w14:textId="06741174" w:rsidR="00C04FBC" w:rsidRDefault="00C04FBC" w:rsidP="00454E00">
            <w:pPr>
              <w:rPr>
                <w:rFonts w:cstheme="minorHAnsi"/>
                <w:b/>
              </w:rPr>
            </w:pPr>
          </w:p>
          <w:p w14:paraId="2DCE5474" w14:textId="50C0ED27" w:rsidR="00C04FBC" w:rsidRDefault="00C04FBC" w:rsidP="00454E00">
            <w:pPr>
              <w:rPr>
                <w:rFonts w:cstheme="minorHAnsi"/>
                <w:b/>
              </w:rPr>
            </w:pPr>
          </w:p>
          <w:p w14:paraId="1456CA30" w14:textId="26C02807" w:rsidR="00C04FBC" w:rsidRDefault="00C04FBC" w:rsidP="00454E00">
            <w:pPr>
              <w:rPr>
                <w:rFonts w:cstheme="minorHAnsi"/>
                <w:b/>
              </w:rPr>
            </w:pPr>
          </w:p>
          <w:p w14:paraId="34CC494B" w14:textId="6B6DD5CB" w:rsidR="00C04FBC" w:rsidRDefault="00C04FBC" w:rsidP="00454E00">
            <w:pPr>
              <w:rPr>
                <w:rFonts w:cstheme="minorHAnsi"/>
                <w:b/>
              </w:rPr>
            </w:pPr>
          </w:p>
          <w:p w14:paraId="6FAFD03E" w14:textId="7C6673A3" w:rsidR="00C04FBC" w:rsidRDefault="00C04FBC" w:rsidP="00454E00">
            <w:pPr>
              <w:rPr>
                <w:rFonts w:cstheme="minorHAnsi"/>
                <w:b/>
              </w:rPr>
            </w:pPr>
          </w:p>
          <w:p w14:paraId="016F27E9" w14:textId="2C160D5E" w:rsidR="00C04FBC" w:rsidRDefault="00C04FBC" w:rsidP="00454E00">
            <w:pPr>
              <w:rPr>
                <w:rFonts w:cstheme="minorHAnsi"/>
                <w:b/>
              </w:rPr>
            </w:pPr>
          </w:p>
          <w:p w14:paraId="650B9701" w14:textId="5657F72D" w:rsidR="00C04FBC" w:rsidRDefault="00C04FBC" w:rsidP="00454E00">
            <w:pPr>
              <w:rPr>
                <w:rFonts w:cstheme="minorHAnsi"/>
                <w:b/>
              </w:rPr>
            </w:pPr>
          </w:p>
          <w:p w14:paraId="07B267B9" w14:textId="1795A173" w:rsidR="00C04FBC" w:rsidRDefault="00C04FBC" w:rsidP="00454E00">
            <w:pPr>
              <w:rPr>
                <w:rFonts w:cstheme="minorHAnsi"/>
                <w:b/>
              </w:rPr>
            </w:pPr>
          </w:p>
          <w:p w14:paraId="625F661B" w14:textId="11F47BDD" w:rsidR="00C04FBC" w:rsidRDefault="00C04FBC" w:rsidP="00454E00">
            <w:pPr>
              <w:rPr>
                <w:rFonts w:cstheme="minorHAnsi"/>
                <w:b/>
              </w:rPr>
            </w:pPr>
            <w:r>
              <w:rPr>
                <w:rFonts w:cstheme="minorHAnsi"/>
                <w:b/>
              </w:rPr>
              <w:t>HM</w:t>
            </w:r>
          </w:p>
          <w:p w14:paraId="1538DC1D" w14:textId="5102600D" w:rsidR="00701B36" w:rsidRDefault="00701B36" w:rsidP="00454E00">
            <w:pPr>
              <w:rPr>
                <w:rFonts w:cstheme="minorHAnsi"/>
                <w:b/>
              </w:rPr>
            </w:pPr>
          </w:p>
          <w:p w14:paraId="1B5B10D6" w14:textId="539BAEFB" w:rsidR="00701B36" w:rsidRDefault="00701B36" w:rsidP="00454E00">
            <w:pPr>
              <w:rPr>
                <w:rFonts w:cstheme="minorHAnsi"/>
                <w:b/>
              </w:rPr>
            </w:pPr>
          </w:p>
          <w:p w14:paraId="0A382E1A" w14:textId="77777777" w:rsidR="00C04FBC" w:rsidRDefault="00C04FBC" w:rsidP="00454E00">
            <w:pPr>
              <w:rPr>
                <w:rFonts w:cstheme="minorHAnsi"/>
                <w:b/>
              </w:rPr>
            </w:pPr>
          </w:p>
          <w:p w14:paraId="435DEFCF" w14:textId="77777777" w:rsidR="00C04FBC" w:rsidRDefault="00C04FBC" w:rsidP="00454E00">
            <w:pPr>
              <w:rPr>
                <w:rFonts w:cstheme="minorHAnsi"/>
                <w:b/>
              </w:rPr>
            </w:pPr>
          </w:p>
          <w:p w14:paraId="4E0DBD82" w14:textId="66CDB319" w:rsidR="00701B36" w:rsidRDefault="00701B36" w:rsidP="00454E00">
            <w:pPr>
              <w:rPr>
                <w:rFonts w:cstheme="minorHAnsi"/>
                <w:b/>
              </w:rPr>
            </w:pPr>
            <w:r>
              <w:rPr>
                <w:rFonts w:cstheme="minorHAnsi"/>
                <w:b/>
              </w:rPr>
              <w:t>JL</w:t>
            </w:r>
            <w:r w:rsidR="00C04FBC">
              <w:rPr>
                <w:rFonts w:cstheme="minorHAnsi"/>
                <w:b/>
              </w:rPr>
              <w:t xml:space="preserve"> &amp;</w:t>
            </w:r>
            <w:r>
              <w:rPr>
                <w:rFonts w:cstheme="minorHAnsi"/>
                <w:b/>
              </w:rPr>
              <w:t xml:space="preserve"> GA</w:t>
            </w:r>
          </w:p>
          <w:p w14:paraId="2E567AFB" w14:textId="77777777" w:rsidR="00701B36" w:rsidRDefault="00701B36" w:rsidP="00454E00">
            <w:pPr>
              <w:rPr>
                <w:rFonts w:cstheme="minorHAnsi"/>
                <w:b/>
              </w:rPr>
            </w:pPr>
          </w:p>
          <w:p w14:paraId="053C95DC" w14:textId="77777777" w:rsidR="00701B36" w:rsidRDefault="00701B36" w:rsidP="00454E00">
            <w:pPr>
              <w:rPr>
                <w:rFonts w:cstheme="minorHAnsi"/>
                <w:b/>
              </w:rPr>
            </w:pPr>
          </w:p>
          <w:p w14:paraId="77A475CF" w14:textId="71EAEA9D" w:rsidR="00701B36" w:rsidRPr="00E42263" w:rsidRDefault="00701B36" w:rsidP="00454E00">
            <w:pPr>
              <w:rPr>
                <w:rFonts w:cstheme="minorHAnsi"/>
                <w:b/>
              </w:rPr>
            </w:pPr>
            <w:r>
              <w:rPr>
                <w:rFonts w:cstheme="minorHAnsi"/>
                <w:b/>
              </w:rPr>
              <w:t>FR</w:t>
            </w:r>
          </w:p>
        </w:tc>
        <w:tc>
          <w:tcPr>
            <w:tcW w:w="3402" w:type="dxa"/>
            <w:shd w:val="clear" w:color="auto" w:fill="auto"/>
          </w:tcPr>
          <w:p w14:paraId="302AE8A4" w14:textId="77777777" w:rsidR="00E20069" w:rsidRDefault="00E20069" w:rsidP="003D3980">
            <w:pPr>
              <w:rPr>
                <w:rFonts w:cstheme="minorHAnsi"/>
                <w:color w:val="FF0000"/>
              </w:rPr>
            </w:pPr>
          </w:p>
          <w:p w14:paraId="26B37729" w14:textId="67CCCBE0" w:rsidR="00701B36" w:rsidRDefault="00701B36" w:rsidP="003D3980">
            <w:pPr>
              <w:rPr>
                <w:rFonts w:cstheme="minorHAnsi"/>
                <w:color w:val="FF0000"/>
              </w:rPr>
            </w:pPr>
          </w:p>
          <w:p w14:paraId="36B62EB7" w14:textId="31AB3D4F" w:rsidR="00C04FBC" w:rsidRDefault="00C04FBC" w:rsidP="003D3980">
            <w:pPr>
              <w:rPr>
                <w:rFonts w:cstheme="minorHAnsi"/>
                <w:color w:val="FF0000"/>
              </w:rPr>
            </w:pPr>
          </w:p>
          <w:p w14:paraId="115BC35D" w14:textId="195136AA" w:rsidR="00C04FBC" w:rsidRDefault="00C04FBC" w:rsidP="003D3980">
            <w:pPr>
              <w:rPr>
                <w:rFonts w:cstheme="minorHAnsi"/>
                <w:color w:val="FF0000"/>
              </w:rPr>
            </w:pPr>
          </w:p>
          <w:p w14:paraId="5BAAD533" w14:textId="4B88E704" w:rsidR="00C04FBC" w:rsidRDefault="00C04FBC" w:rsidP="003D3980">
            <w:pPr>
              <w:rPr>
                <w:rFonts w:cstheme="minorHAnsi"/>
                <w:color w:val="FF0000"/>
              </w:rPr>
            </w:pPr>
          </w:p>
          <w:p w14:paraId="5E134FAE" w14:textId="68A04CCE" w:rsidR="00C04FBC" w:rsidRDefault="00C04FBC" w:rsidP="003D3980">
            <w:pPr>
              <w:rPr>
                <w:rFonts w:cstheme="minorHAnsi"/>
                <w:color w:val="FF0000"/>
              </w:rPr>
            </w:pPr>
          </w:p>
          <w:p w14:paraId="68AF7651" w14:textId="5FD99DEE" w:rsidR="00C04FBC" w:rsidRDefault="00C04FBC" w:rsidP="003D3980">
            <w:pPr>
              <w:rPr>
                <w:rFonts w:cstheme="minorHAnsi"/>
                <w:color w:val="FF0000"/>
              </w:rPr>
            </w:pPr>
          </w:p>
          <w:p w14:paraId="3A8C995E" w14:textId="7B9CB8B9" w:rsidR="00C04FBC" w:rsidRDefault="00C04FBC" w:rsidP="003D3980">
            <w:pPr>
              <w:rPr>
                <w:rFonts w:cstheme="minorHAnsi"/>
                <w:color w:val="FF0000"/>
              </w:rPr>
            </w:pPr>
          </w:p>
          <w:p w14:paraId="46677E61" w14:textId="098C5C20" w:rsidR="00C04FBC" w:rsidRDefault="00C04FBC" w:rsidP="003D3980">
            <w:pPr>
              <w:rPr>
                <w:rFonts w:cstheme="minorHAnsi"/>
                <w:color w:val="FF0000"/>
              </w:rPr>
            </w:pPr>
          </w:p>
          <w:p w14:paraId="68B6DBAA" w14:textId="5A0933AE" w:rsidR="00C04FBC" w:rsidRDefault="00C04FBC" w:rsidP="003D3980">
            <w:pPr>
              <w:rPr>
                <w:rFonts w:cstheme="minorHAnsi"/>
                <w:color w:val="FF0000"/>
              </w:rPr>
            </w:pPr>
          </w:p>
          <w:p w14:paraId="2E108E20" w14:textId="060D324A" w:rsidR="00C04FBC" w:rsidRDefault="00C04FBC" w:rsidP="003D3980">
            <w:pPr>
              <w:rPr>
                <w:rFonts w:cstheme="minorHAnsi"/>
                <w:color w:val="FF0000"/>
              </w:rPr>
            </w:pPr>
          </w:p>
          <w:p w14:paraId="434EE29A" w14:textId="653E3906" w:rsidR="00C04FBC" w:rsidRDefault="00C04FBC" w:rsidP="003D3980">
            <w:pPr>
              <w:rPr>
                <w:rFonts w:cstheme="minorHAnsi"/>
                <w:color w:val="FF0000"/>
              </w:rPr>
            </w:pPr>
            <w:r>
              <w:rPr>
                <w:rFonts w:cstheme="minorHAnsi"/>
                <w:color w:val="FF0000"/>
              </w:rPr>
              <w:t>Post details of perpetrator programme on KHG  website</w:t>
            </w:r>
          </w:p>
          <w:p w14:paraId="2C0E858F" w14:textId="77777777" w:rsidR="00701B36" w:rsidRDefault="00701B36" w:rsidP="003D3980">
            <w:pPr>
              <w:rPr>
                <w:rFonts w:cstheme="minorHAnsi"/>
                <w:color w:val="FF0000"/>
              </w:rPr>
            </w:pPr>
          </w:p>
          <w:p w14:paraId="39714931" w14:textId="77777777" w:rsidR="00C04FBC" w:rsidRDefault="00C04FBC" w:rsidP="003D3980">
            <w:pPr>
              <w:rPr>
                <w:rFonts w:cstheme="minorHAnsi"/>
                <w:color w:val="FF0000"/>
              </w:rPr>
            </w:pPr>
          </w:p>
          <w:p w14:paraId="58B3F6E1" w14:textId="77777777" w:rsidR="00C04FBC" w:rsidRDefault="00C04FBC" w:rsidP="003D3980">
            <w:pPr>
              <w:rPr>
                <w:rFonts w:cstheme="minorHAnsi"/>
                <w:color w:val="FF0000"/>
              </w:rPr>
            </w:pPr>
          </w:p>
          <w:p w14:paraId="44563B9E" w14:textId="40BE1EE4" w:rsidR="00701B36" w:rsidRDefault="00701B36" w:rsidP="003D3980">
            <w:pPr>
              <w:rPr>
                <w:rFonts w:cstheme="minorHAnsi"/>
                <w:color w:val="FF0000"/>
              </w:rPr>
            </w:pPr>
            <w:r>
              <w:rPr>
                <w:rFonts w:cstheme="minorHAnsi"/>
                <w:color w:val="FF0000"/>
              </w:rPr>
              <w:t>Discuss interventions around DA perpetrators</w:t>
            </w:r>
          </w:p>
          <w:p w14:paraId="19907709" w14:textId="77777777" w:rsidR="00701B36" w:rsidRDefault="00701B36" w:rsidP="003D3980">
            <w:pPr>
              <w:rPr>
                <w:rFonts w:cstheme="minorHAnsi"/>
                <w:color w:val="FF0000"/>
              </w:rPr>
            </w:pPr>
          </w:p>
          <w:p w14:paraId="7B488E7E" w14:textId="45DA3C61" w:rsidR="00701B36" w:rsidRPr="00B06C1F" w:rsidRDefault="00701B36" w:rsidP="003D3980">
            <w:pPr>
              <w:rPr>
                <w:rFonts w:cstheme="minorHAnsi"/>
                <w:color w:val="FF0000"/>
              </w:rPr>
            </w:pPr>
            <w:r>
              <w:rPr>
                <w:rFonts w:cstheme="minorHAnsi"/>
                <w:color w:val="FF0000"/>
              </w:rPr>
              <w:t>To take ideas on DA back to RW at KCC</w:t>
            </w:r>
          </w:p>
        </w:tc>
      </w:tr>
      <w:tr w:rsidR="00F04364" w:rsidRPr="00E42263" w14:paraId="2045EFA4" w14:textId="77777777" w:rsidTr="00E42263">
        <w:tc>
          <w:tcPr>
            <w:tcW w:w="1560" w:type="dxa"/>
          </w:tcPr>
          <w:p w14:paraId="21F3270B" w14:textId="2BE296ED" w:rsidR="00F04364" w:rsidRPr="005F512F" w:rsidRDefault="00F04364" w:rsidP="009E49FB">
            <w:pPr>
              <w:rPr>
                <w:rFonts w:cstheme="minorHAnsi"/>
              </w:rPr>
            </w:pPr>
            <w:r w:rsidRPr="00733643">
              <w:rPr>
                <w:rFonts w:cstheme="minorHAnsi"/>
              </w:rPr>
              <w:t>COMF Hardship Funding Update</w:t>
            </w:r>
          </w:p>
        </w:tc>
        <w:tc>
          <w:tcPr>
            <w:tcW w:w="9214" w:type="dxa"/>
            <w:shd w:val="clear" w:color="auto" w:fill="auto"/>
          </w:tcPr>
          <w:p w14:paraId="27CA632C" w14:textId="77777777" w:rsidR="00DB1819" w:rsidRDefault="00DB1819" w:rsidP="002C7DDC">
            <w:pPr>
              <w:rPr>
                <w:rFonts w:cstheme="minorHAnsi"/>
              </w:rPr>
            </w:pPr>
            <w:r>
              <w:rPr>
                <w:rFonts w:cstheme="minorHAnsi"/>
              </w:rPr>
              <w:t>Stuart Clifton explained there</w:t>
            </w:r>
            <w:r w:rsidR="00337CA3">
              <w:rPr>
                <w:rFonts w:cstheme="minorHAnsi"/>
              </w:rPr>
              <w:t xml:space="preserve"> are two strands to this work</w:t>
            </w:r>
            <w:r>
              <w:rPr>
                <w:rFonts w:cstheme="minorHAnsi"/>
              </w:rPr>
              <w:t xml:space="preserve">; </w:t>
            </w:r>
          </w:p>
          <w:p w14:paraId="61F385DF" w14:textId="0E0960F3" w:rsidR="00DB1819" w:rsidRPr="00DB1819" w:rsidRDefault="00337CA3" w:rsidP="00DB1819">
            <w:pPr>
              <w:pStyle w:val="ListParagraph"/>
              <w:numPr>
                <w:ilvl w:val="0"/>
                <w:numId w:val="10"/>
              </w:numPr>
              <w:rPr>
                <w:rFonts w:cstheme="minorHAnsi"/>
              </w:rPr>
            </w:pPr>
            <w:r w:rsidRPr="00DB1819">
              <w:rPr>
                <w:rFonts w:cstheme="minorHAnsi"/>
              </w:rPr>
              <w:t xml:space="preserve">funds to each LHA under KCC </w:t>
            </w:r>
            <w:r w:rsidR="00C04FBC">
              <w:rPr>
                <w:rFonts w:cstheme="minorHAnsi"/>
              </w:rPr>
              <w:t xml:space="preserve">to address financial hardship arising from COVID leading to homelessness, </w:t>
            </w:r>
            <w:r w:rsidRPr="00DB1819">
              <w:rPr>
                <w:rFonts w:cstheme="minorHAnsi"/>
              </w:rPr>
              <w:t xml:space="preserve">and </w:t>
            </w:r>
          </w:p>
          <w:p w14:paraId="10648E26" w14:textId="77777777" w:rsidR="00C04FBC" w:rsidRDefault="00337CA3" w:rsidP="002C7DDC">
            <w:pPr>
              <w:pStyle w:val="ListParagraph"/>
              <w:numPr>
                <w:ilvl w:val="0"/>
                <w:numId w:val="10"/>
              </w:numPr>
              <w:rPr>
                <w:rFonts w:cstheme="minorHAnsi"/>
              </w:rPr>
            </w:pPr>
            <w:r w:rsidRPr="00DB1819">
              <w:rPr>
                <w:rFonts w:cstheme="minorHAnsi"/>
              </w:rPr>
              <w:t xml:space="preserve">promoting the service to landlords.  </w:t>
            </w:r>
          </w:p>
          <w:p w14:paraId="1EEE4357" w14:textId="470FE53B" w:rsidR="00337CA3" w:rsidRPr="00C04FBC" w:rsidRDefault="00E875B8" w:rsidP="00C04FBC">
            <w:pPr>
              <w:rPr>
                <w:rFonts w:cstheme="minorHAnsi"/>
              </w:rPr>
            </w:pPr>
            <w:r w:rsidRPr="00C04FBC">
              <w:rPr>
                <w:rFonts w:cstheme="minorHAnsi"/>
              </w:rPr>
              <w:t xml:space="preserve"> </w:t>
            </w:r>
            <w:r w:rsidR="00337CA3" w:rsidRPr="00C04FBC">
              <w:rPr>
                <w:rFonts w:cstheme="minorHAnsi"/>
              </w:rPr>
              <w:t>All LHA</w:t>
            </w:r>
            <w:r w:rsidR="00DB1819" w:rsidRPr="00C04FBC">
              <w:rPr>
                <w:rFonts w:cstheme="minorHAnsi"/>
              </w:rPr>
              <w:t>s have signed the MoU and</w:t>
            </w:r>
            <w:r w:rsidR="00337CA3" w:rsidRPr="00C04FBC">
              <w:rPr>
                <w:rFonts w:cstheme="minorHAnsi"/>
              </w:rPr>
              <w:t xml:space="preserve"> have received the</w:t>
            </w:r>
            <w:r w:rsidR="00DB1819" w:rsidRPr="00C04FBC">
              <w:rPr>
                <w:rFonts w:cstheme="minorHAnsi"/>
              </w:rPr>
              <w:t xml:space="preserve"> initial payment of £131,250</w:t>
            </w:r>
            <w:r w:rsidR="00337CA3" w:rsidRPr="00C04FBC">
              <w:rPr>
                <w:rFonts w:cstheme="minorHAnsi"/>
              </w:rPr>
              <w:t xml:space="preserve">. </w:t>
            </w:r>
            <w:r w:rsidR="00DB1819" w:rsidRPr="00C04FBC">
              <w:rPr>
                <w:rFonts w:cstheme="minorHAnsi"/>
              </w:rPr>
              <w:t>The money must be spent by 31</w:t>
            </w:r>
            <w:r w:rsidR="00DB1819" w:rsidRPr="00C04FBC">
              <w:rPr>
                <w:rFonts w:cstheme="minorHAnsi"/>
                <w:vertAlign w:val="superscript"/>
              </w:rPr>
              <w:t>st</w:t>
            </w:r>
            <w:r w:rsidR="00DB1819" w:rsidRPr="00C04FBC">
              <w:rPr>
                <w:rFonts w:cstheme="minorHAnsi"/>
              </w:rPr>
              <w:t xml:space="preserve"> March 2022. Please e</w:t>
            </w:r>
            <w:r w:rsidR="00337CA3" w:rsidRPr="00C04FBC">
              <w:rPr>
                <w:rFonts w:cstheme="minorHAnsi"/>
              </w:rPr>
              <w:t>mail the data return for each calendar month to HM by 15</w:t>
            </w:r>
            <w:r w:rsidR="00337CA3" w:rsidRPr="00C04FBC">
              <w:rPr>
                <w:rFonts w:cstheme="minorHAnsi"/>
                <w:vertAlign w:val="superscript"/>
              </w:rPr>
              <w:t>th</w:t>
            </w:r>
            <w:r w:rsidR="00C04FBC">
              <w:rPr>
                <w:rFonts w:cstheme="minorHAnsi"/>
              </w:rPr>
              <w:t xml:space="preserve"> o</w:t>
            </w:r>
            <w:r w:rsidR="00337CA3" w:rsidRPr="00C04FBC">
              <w:rPr>
                <w:rFonts w:cstheme="minorHAnsi"/>
              </w:rPr>
              <w:t xml:space="preserve">f the next month. </w:t>
            </w:r>
            <w:r w:rsidR="009A09D0" w:rsidRPr="00C04FBC">
              <w:rPr>
                <w:rFonts w:cstheme="minorHAnsi"/>
              </w:rPr>
              <w:t xml:space="preserve">HM will do data returns to KCC.  </w:t>
            </w:r>
            <w:r w:rsidR="00510A65" w:rsidRPr="00C04FBC">
              <w:rPr>
                <w:rFonts w:cstheme="minorHAnsi"/>
              </w:rPr>
              <w:t>For the October return, due 15</w:t>
            </w:r>
            <w:r w:rsidR="00510A65" w:rsidRPr="00C04FBC">
              <w:rPr>
                <w:rFonts w:cstheme="minorHAnsi"/>
                <w:vertAlign w:val="superscript"/>
              </w:rPr>
              <w:t>th</w:t>
            </w:r>
            <w:r w:rsidR="00510A65" w:rsidRPr="00C04FBC">
              <w:rPr>
                <w:rFonts w:cstheme="minorHAnsi"/>
              </w:rPr>
              <w:t xml:space="preserve"> November, </w:t>
            </w:r>
            <w:r w:rsidR="009A09D0" w:rsidRPr="00C04FBC">
              <w:rPr>
                <w:rFonts w:cstheme="minorHAnsi"/>
              </w:rPr>
              <w:t xml:space="preserve">please forward them to Lora McCourt </w:t>
            </w:r>
            <w:hyperlink r:id="rId11" w:history="1">
              <w:r w:rsidR="009A09D0" w:rsidRPr="00C04FBC">
                <w:rPr>
                  <w:rStyle w:val="Hyperlink"/>
                  <w:rFonts w:cstheme="minorHAnsi"/>
                </w:rPr>
                <w:t>lora.mccourt@canterbury.gov.uk</w:t>
              </w:r>
            </w:hyperlink>
            <w:r w:rsidR="009A09D0" w:rsidRPr="00C04FBC">
              <w:rPr>
                <w:rFonts w:cstheme="minorHAnsi"/>
              </w:rPr>
              <w:t xml:space="preserve">  </w:t>
            </w:r>
            <w:r w:rsidR="00510A65" w:rsidRPr="00C04FBC">
              <w:rPr>
                <w:rFonts w:cstheme="minorHAnsi"/>
              </w:rPr>
              <w:t xml:space="preserve">and HM at </w:t>
            </w:r>
            <w:hyperlink r:id="rId12" w:history="1">
              <w:r w:rsidR="00510A65" w:rsidRPr="00C04FBC">
                <w:rPr>
                  <w:rStyle w:val="Hyperlink"/>
                  <w:rFonts w:cstheme="minorHAnsi"/>
                </w:rPr>
                <w:t>helen.miller@ashford.co.uk</w:t>
              </w:r>
            </w:hyperlink>
            <w:r w:rsidR="00510A65" w:rsidRPr="00C04FBC">
              <w:rPr>
                <w:rFonts w:cstheme="minorHAnsi"/>
              </w:rPr>
              <w:t xml:space="preserve"> If HM is still off sick LMc will do the data return. </w:t>
            </w:r>
          </w:p>
          <w:p w14:paraId="0108A011" w14:textId="77777777" w:rsidR="00337CA3" w:rsidRDefault="00337CA3" w:rsidP="002C7DDC">
            <w:pPr>
              <w:rPr>
                <w:rFonts w:cstheme="minorHAnsi"/>
              </w:rPr>
            </w:pPr>
          </w:p>
          <w:p w14:paraId="2AA92326" w14:textId="43C81424" w:rsidR="00337CA3" w:rsidRDefault="00E875B8" w:rsidP="002C7DDC">
            <w:pPr>
              <w:rPr>
                <w:rFonts w:cstheme="minorHAnsi"/>
              </w:rPr>
            </w:pPr>
            <w:r>
              <w:rPr>
                <w:rFonts w:cstheme="minorHAnsi"/>
              </w:rPr>
              <w:t xml:space="preserve">We also hope to encourage landlords who have not previously worked with LHAs to make contact and find out about options other than eviction. </w:t>
            </w:r>
            <w:r w:rsidR="00337CA3">
              <w:rPr>
                <w:rFonts w:cstheme="minorHAnsi"/>
              </w:rPr>
              <w:t>The animation is nearly complete and the website is well on. The marketing provider</w:t>
            </w:r>
            <w:r w:rsidR="00567F7C">
              <w:rPr>
                <w:rFonts w:cstheme="minorHAnsi"/>
              </w:rPr>
              <w:t>, Maxim,</w:t>
            </w:r>
            <w:r w:rsidR="00337CA3">
              <w:rPr>
                <w:rFonts w:cstheme="minorHAnsi"/>
              </w:rPr>
              <w:t xml:space="preserve"> has now been appointed and the working group that originally formed to agree the marketing message for the animation and website will meet with the marketing provider each month to ensure the marketing is effective.  </w:t>
            </w:r>
            <w:r w:rsidR="00567F7C">
              <w:rPr>
                <w:rFonts w:cstheme="minorHAnsi"/>
              </w:rPr>
              <w:t xml:space="preserve">If you receive emails from Rachel at Maxim please do respond to her. </w:t>
            </w:r>
          </w:p>
          <w:p w14:paraId="082D841A" w14:textId="488ED5B4" w:rsidR="00E875B8" w:rsidRPr="00733643" w:rsidRDefault="00E875B8" w:rsidP="002C7DDC">
            <w:pPr>
              <w:rPr>
                <w:rFonts w:cstheme="minorHAnsi"/>
              </w:rPr>
            </w:pPr>
          </w:p>
        </w:tc>
        <w:tc>
          <w:tcPr>
            <w:tcW w:w="851" w:type="dxa"/>
            <w:shd w:val="clear" w:color="auto" w:fill="auto"/>
          </w:tcPr>
          <w:p w14:paraId="55318846" w14:textId="77777777" w:rsidR="00F04364" w:rsidRPr="00E42263" w:rsidRDefault="00F04364" w:rsidP="00454E00">
            <w:pPr>
              <w:rPr>
                <w:rFonts w:cstheme="minorHAnsi"/>
                <w:b/>
              </w:rPr>
            </w:pPr>
          </w:p>
        </w:tc>
        <w:tc>
          <w:tcPr>
            <w:tcW w:w="850" w:type="dxa"/>
            <w:shd w:val="clear" w:color="auto" w:fill="auto"/>
          </w:tcPr>
          <w:p w14:paraId="6845D36C" w14:textId="17663E6B" w:rsidR="007E69E1" w:rsidRPr="00E42263" w:rsidRDefault="007E69E1" w:rsidP="00454E00">
            <w:pPr>
              <w:rPr>
                <w:rFonts w:cstheme="minorHAnsi"/>
                <w:b/>
              </w:rPr>
            </w:pPr>
          </w:p>
        </w:tc>
        <w:tc>
          <w:tcPr>
            <w:tcW w:w="3402" w:type="dxa"/>
            <w:shd w:val="clear" w:color="auto" w:fill="auto"/>
          </w:tcPr>
          <w:p w14:paraId="59CCC8F3" w14:textId="1878873E" w:rsidR="00DD2CB2" w:rsidRPr="00E42263" w:rsidRDefault="00DD2CB2" w:rsidP="00426F3D">
            <w:pPr>
              <w:jc w:val="both"/>
              <w:rPr>
                <w:rFonts w:cstheme="minorHAnsi"/>
                <w:b/>
                <w:color w:val="FF0000"/>
              </w:rPr>
            </w:pPr>
          </w:p>
        </w:tc>
      </w:tr>
      <w:tr w:rsidR="00907685" w:rsidRPr="00E42263" w14:paraId="3DAEF3A5" w14:textId="77777777" w:rsidTr="00E42263">
        <w:tc>
          <w:tcPr>
            <w:tcW w:w="1560" w:type="dxa"/>
          </w:tcPr>
          <w:p w14:paraId="65B36788" w14:textId="1E48A4E4" w:rsidR="00907685" w:rsidRPr="00733643" w:rsidRDefault="00733643" w:rsidP="00907685">
            <w:pPr>
              <w:rPr>
                <w:rFonts w:cstheme="minorHAnsi"/>
                <w:b/>
              </w:rPr>
            </w:pPr>
            <w:r w:rsidRPr="00733643">
              <w:rPr>
                <w:rFonts w:cstheme="minorHAnsi"/>
              </w:rPr>
              <w:t>KHG/KHOG Protocols Update</w:t>
            </w:r>
          </w:p>
        </w:tc>
        <w:tc>
          <w:tcPr>
            <w:tcW w:w="9214" w:type="dxa"/>
            <w:shd w:val="clear" w:color="auto" w:fill="auto"/>
          </w:tcPr>
          <w:p w14:paraId="686F5E96" w14:textId="73D47CE9" w:rsidR="008812E7" w:rsidRDefault="00DB1819" w:rsidP="00907685">
            <w:pPr>
              <w:jc w:val="both"/>
              <w:rPr>
                <w:rFonts w:cstheme="minorHAnsi"/>
              </w:rPr>
            </w:pPr>
            <w:r>
              <w:rPr>
                <w:rFonts w:cstheme="minorHAnsi"/>
              </w:rPr>
              <w:t>Stuart read this w</w:t>
            </w:r>
            <w:r w:rsidR="00CC5E83">
              <w:rPr>
                <w:rFonts w:cstheme="minorHAnsi"/>
              </w:rPr>
              <w:t>ritten update from Lisa Clarke on the reciprocal agreement for domestic abuse for social housing</w:t>
            </w:r>
            <w:r w:rsidR="00567F7C">
              <w:rPr>
                <w:rFonts w:cstheme="minorHAnsi"/>
              </w:rPr>
              <w:t>:</w:t>
            </w:r>
          </w:p>
          <w:p w14:paraId="28DA3EAD" w14:textId="77777777" w:rsidR="00567F7C" w:rsidRDefault="00567F7C" w:rsidP="00907685">
            <w:pPr>
              <w:jc w:val="both"/>
              <w:rPr>
                <w:rFonts w:cstheme="minorHAnsi"/>
              </w:rPr>
            </w:pPr>
          </w:p>
          <w:p w14:paraId="0905F905" w14:textId="77777777" w:rsidR="00567F7C" w:rsidRDefault="00567F7C" w:rsidP="00567F7C">
            <w:r>
              <w:t>The first meeting of the task and finish group was held on Wednesday 20</w:t>
            </w:r>
            <w:r w:rsidRPr="00765ADB">
              <w:rPr>
                <w:vertAlign w:val="superscript"/>
              </w:rPr>
              <w:t>th</w:t>
            </w:r>
            <w:r>
              <w:t xml:space="preserve"> October. It was an extremely positive meeting with a number of key issues to the project discussed, including the criteria for eligibility and the practical implementation. We have also identified the objectives and outcomes of the project.</w:t>
            </w:r>
          </w:p>
          <w:p w14:paraId="452EFACD" w14:textId="77777777" w:rsidR="00567F7C" w:rsidRDefault="00567F7C" w:rsidP="00567F7C">
            <w:r>
              <w:t>The first exercise to be completed will be collating a full list of all of the domestic abuse provisions in Kent. Following this we will be sending questionnaires to a number of registered providers and specialist support services to further understand the obstacles survivors face and if fear of losing a social tenancy is a barrier to leave. This will help us tailor the reciprocal project to better meet the needs of survivors in Kent.</w:t>
            </w:r>
          </w:p>
          <w:p w14:paraId="365856FA" w14:textId="035B8D9F" w:rsidR="00567F7C" w:rsidRDefault="00567F7C" w:rsidP="00567F7C">
            <w:r>
              <w:t xml:space="preserve">The group will be meeting monthly moving forward. If anyone would like to become involved or wish to have further information, please contact Lisa Clarke </w:t>
            </w:r>
            <w:hyperlink r:id="rId13" w:history="1">
              <w:r w:rsidRPr="009B720A">
                <w:rPr>
                  <w:rStyle w:val="Hyperlink"/>
                </w:rPr>
                <w:t>lisa.clarke@clarionhg.com</w:t>
              </w:r>
            </w:hyperlink>
            <w:r>
              <w:t xml:space="preserve"> </w:t>
            </w:r>
          </w:p>
          <w:p w14:paraId="6A54B30C" w14:textId="1CB0016E" w:rsidR="009A339A" w:rsidRDefault="009A339A" w:rsidP="00567F7C"/>
          <w:p w14:paraId="273398BA" w14:textId="3DD23098" w:rsidR="00DB1819" w:rsidRDefault="00DB1819" w:rsidP="00567F7C">
            <w:r>
              <w:t>IH</w:t>
            </w:r>
          </w:p>
          <w:p w14:paraId="26618EE4" w14:textId="709438DB" w:rsidR="009A339A" w:rsidRDefault="00DB1819" w:rsidP="00567F7C">
            <w:r>
              <w:t xml:space="preserve">A </w:t>
            </w:r>
            <w:r w:rsidR="009A339A">
              <w:t xml:space="preserve">joint </w:t>
            </w:r>
            <w:r>
              <w:t xml:space="preserve">LHA and KCC </w:t>
            </w:r>
            <w:r w:rsidR="009A339A">
              <w:t xml:space="preserve">working group </w:t>
            </w:r>
            <w:r>
              <w:t xml:space="preserve">has been </w:t>
            </w:r>
            <w:r w:rsidR="009A339A">
              <w:t xml:space="preserve">reviewing </w:t>
            </w:r>
            <w:r>
              <w:t>the IH families protocol</w:t>
            </w:r>
            <w:r w:rsidR="009A339A">
              <w:t>. RS</w:t>
            </w:r>
            <w:r>
              <w:t>,</w:t>
            </w:r>
            <w:r w:rsidR="009A339A">
              <w:t xml:space="preserve"> VW</w:t>
            </w:r>
            <w:r>
              <w:t xml:space="preserve"> and </w:t>
            </w:r>
            <w:r w:rsidR="009A339A">
              <w:t>Amanda from KCC</w:t>
            </w:r>
            <w:r>
              <w:t xml:space="preserve"> have</w:t>
            </w:r>
            <w:r w:rsidR="009A339A">
              <w:t xml:space="preserve"> created a </w:t>
            </w:r>
            <w:r>
              <w:t>draft but</w:t>
            </w:r>
            <w:r w:rsidR="009A339A">
              <w:t xml:space="preserve"> some additional work will be needed. RS and Amanda are unable to continue supporting this work.  Please consider if you can help with this to enable this to be progressed.</w:t>
            </w:r>
          </w:p>
          <w:p w14:paraId="0564D6DA" w14:textId="0C8F6ED3" w:rsidR="009A339A" w:rsidRDefault="009A339A" w:rsidP="00567F7C"/>
          <w:p w14:paraId="759B4534" w14:textId="085FB800" w:rsidR="00DB1819" w:rsidRDefault="00DB1819" w:rsidP="00567F7C">
            <w:r>
              <w:t>YP</w:t>
            </w:r>
          </w:p>
          <w:p w14:paraId="69DAECE1" w14:textId="085CED5B" w:rsidR="009A339A" w:rsidRDefault="00DB1819" w:rsidP="00567F7C">
            <w:r>
              <w:t xml:space="preserve">A </w:t>
            </w:r>
            <w:r w:rsidR="009A339A">
              <w:t>T&amp;F</w:t>
            </w:r>
            <w:r>
              <w:t xml:space="preserve"> group</w:t>
            </w:r>
            <w:r w:rsidR="009A339A">
              <w:t xml:space="preserve"> has been set up to review YP protocol will meet in November. </w:t>
            </w:r>
          </w:p>
          <w:p w14:paraId="7B8E1FA9" w14:textId="46FFED10" w:rsidR="009A339A" w:rsidRDefault="009A339A" w:rsidP="00567F7C"/>
          <w:p w14:paraId="34942305" w14:textId="329BFA26" w:rsidR="009A339A" w:rsidRPr="00F25120" w:rsidRDefault="00DB1819" w:rsidP="00567F7C">
            <w:r>
              <w:t xml:space="preserve">The deadline for responding to the LGA </w:t>
            </w:r>
            <w:r w:rsidR="009A339A">
              <w:t xml:space="preserve">Out Of Area Homelessness Protocol </w:t>
            </w:r>
            <w:r>
              <w:t xml:space="preserve">consultation </w:t>
            </w:r>
            <w:r w:rsidR="009A339A">
              <w:t>has been extended and organisations can respond until 3</w:t>
            </w:r>
            <w:r w:rsidR="009A339A" w:rsidRPr="009A339A">
              <w:rPr>
                <w:vertAlign w:val="superscript"/>
              </w:rPr>
              <w:t>rd</w:t>
            </w:r>
            <w:r w:rsidR="009A339A">
              <w:t xml:space="preserve"> Nov.  KHG submitted a joint response</w:t>
            </w:r>
            <w:r>
              <w:t xml:space="preserve"> by the original deadline</w:t>
            </w:r>
            <w:r w:rsidR="009A339A">
              <w:t xml:space="preserve">. </w:t>
            </w:r>
          </w:p>
          <w:p w14:paraId="3DEEC669" w14:textId="18845C6B" w:rsidR="00567F7C" w:rsidRPr="00733643" w:rsidRDefault="00567F7C" w:rsidP="00907685">
            <w:pPr>
              <w:jc w:val="both"/>
              <w:rPr>
                <w:rFonts w:cstheme="minorHAnsi"/>
              </w:rPr>
            </w:pPr>
          </w:p>
        </w:tc>
        <w:tc>
          <w:tcPr>
            <w:tcW w:w="851" w:type="dxa"/>
            <w:shd w:val="clear" w:color="auto" w:fill="auto"/>
          </w:tcPr>
          <w:p w14:paraId="3656B9AB" w14:textId="77777777" w:rsidR="00907685" w:rsidRPr="00E42263" w:rsidRDefault="00907685" w:rsidP="00907685">
            <w:pPr>
              <w:rPr>
                <w:rFonts w:cstheme="minorHAnsi"/>
                <w:b/>
              </w:rPr>
            </w:pPr>
          </w:p>
        </w:tc>
        <w:tc>
          <w:tcPr>
            <w:tcW w:w="850" w:type="dxa"/>
            <w:shd w:val="clear" w:color="auto" w:fill="auto"/>
          </w:tcPr>
          <w:p w14:paraId="51E984C2" w14:textId="77777777" w:rsidR="000F2F1D" w:rsidRDefault="000F2F1D" w:rsidP="00907685">
            <w:pPr>
              <w:rPr>
                <w:rFonts w:cstheme="minorHAnsi"/>
                <w:b/>
              </w:rPr>
            </w:pPr>
          </w:p>
          <w:p w14:paraId="089A347B" w14:textId="77777777" w:rsidR="00DB1819" w:rsidRDefault="00DB1819" w:rsidP="00907685">
            <w:pPr>
              <w:rPr>
                <w:rFonts w:cstheme="minorHAnsi"/>
                <w:b/>
              </w:rPr>
            </w:pPr>
          </w:p>
          <w:p w14:paraId="05BEFD5F" w14:textId="77777777" w:rsidR="00DB1819" w:rsidRDefault="00DB1819" w:rsidP="00907685">
            <w:pPr>
              <w:rPr>
                <w:rFonts w:cstheme="minorHAnsi"/>
                <w:b/>
              </w:rPr>
            </w:pPr>
          </w:p>
          <w:p w14:paraId="18250A23" w14:textId="77777777" w:rsidR="00DB1819" w:rsidRDefault="00DB1819" w:rsidP="00907685">
            <w:pPr>
              <w:rPr>
                <w:rFonts w:cstheme="minorHAnsi"/>
                <w:b/>
              </w:rPr>
            </w:pPr>
          </w:p>
          <w:p w14:paraId="628ED18D" w14:textId="77777777" w:rsidR="00DB1819" w:rsidRDefault="00DB1819" w:rsidP="00907685">
            <w:pPr>
              <w:rPr>
                <w:rFonts w:cstheme="minorHAnsi"/>
                <w:b/>
              </w:rPr>
            </w:pPr>
          </w:p>
          <w:p w14:paraId="1C15256A" w14:textId="77777777" w:rsidR="00DB1819" w:rsidRDefault="00DB1819" w:rsidP="00907685">
            <w:pPr>
              <w:rPr>
                <w:rFonts w:cstheme="minorHAnsi"/>
                <w:b/>
              </w:rPr>
            </w:pPr>
          </w:p>
          <w:p w14:paraId="39121916" w14:textId="77777777" w:rsidR="00DB1819" w:rsidRDefault="00DB1819" w:rsidP="00907685">
            <w:pPr>
              <w:rPr>
                <w:rFonts w:cstheme="minorHAnsi"/>
                <w:b/>
              </w:rPr>
            </w:pPr>
          </w:p>
          <w:p w14:paraId="0FBC2240" w14:textId="77777777" w:rsidR="00DB1819" w:rsidRDefault="00DB1819" w:rsidP="00907685">
            <w:pPr>
              <w:rPr>
                <w:rFonts w:cstheme="minorHAnsi"/>
                <w:b/>
              </w:rPr>
            </w:pPr>
          </w:p>
          <w:p w14:paraId="567A51ED" w14:textId="77777777" w:rsidR="00DB1819" w:rsidRDefault="00DB1819" w:rsidP="00907685">
            <w:pPr>
              <w:rPr>
                <w:rFonts w:cstheme="minorHAnsi"/>
                <w:b/>
              </w:rPr>
            </w:pPr>
          </w:p>
          <w:p w14:paraId="12448972" w14:textId="77777777" w:rsidR="00DB1819" w:rsidRDefault="00DB1819" w:rsidP="00907685">
            <w:pPr>
              <w:rPr>
                <w:rFonts w:cstheme="minorHAnsi"/>
                <w:b/>
              </w:rPr>
            </w:pPr>
          </w:p>
          <w:p w14:paraId="408A0C2D" w14:textId="77777777" w:rsidR="00DB1819" w:rsidRDefault="00DB1819" w:rsidP="00907685">
            <w:pPr>
              <w:rPr>
                <w:rFonts w:cstheme="minorHAnsi"/>
                <w:b/>
              </w:rPr>
            </w:pPr>
          </w:p>
          <w:p w14:paraId="54B2FF32" w14:textId="77777777" w:rsidR="00DB1819" w:rsidRDefault="00DB1819" w:rsidP="00907685">
            <w:pPr>
              <w:rPr>
                <w:rFonts w:cstheme="minorHAnsi"/>
                <w:b/>
              </w:rPr>
            </w:pPr>
          </w:p>
          <w:p w14:paraId="247DE7D9" w14:textId="77777777" w:rsidR="00DB1819" w:rsidRDefault="00DB1819" w:rsidP="00907685">
            <w:pPr>
              <w:rPr>
                <w:rFonts w:cstheme="minorHAnsi"/>
                <w:b/>
              </w:rPr>
            </w:pPr>
          </w:p>
          <w:p w14:paraId="76531B83" w14:textId="77777777" w:rsidR="00DB1819" w:rsidRDefault="00DB1819" w:rsidP="00907685">
            <w:pPr>
              <w:rPr>
                <w:rFonts w:cstheme="minorHAnsi"/>
                <w:b/>
              </w:rPr>
            </w:pPr>
          </w:p>
          <w:p w14:paraId="44DFB7F0" w14:textId="77777777" w:rsidR="00DB1819" w:rsidRDefault="00DB1819" w:rsidP="00907685">
            <w:pPr>
              <w:rPr>
                <w:rFonts w:cstheme="minorHAnsi"/>
                <w:b/>
              </w:rPr>
            </w:pPr>
          </w:p>
          <w:p w14:paraId="48DB5F16" w14:textId="77777777" w:rsidR="00DB1819" w:rsidRDefault="00DB1819" w:rsidP="00907685">
            <w:pPr>
              <w:rPr>
                <w:rFonts w:cstheme="minorHAnsi"/>
                <w:b/>
              </w:rPr>
            </w:pPr>
          </w:p>
          <w:p w14:paraId="495CA4EF" w14:textId="77777777" w:rsidR="00DB1819" w:rsidRDefault="00DB1819" w:rsidP="00907685">
            <w:pPr>
              <w:rPr>
                <w:rFonts w:cstheme="minorHAnsi"/>
                <w:b/>
              </w:rPr>
            </w:pPr>
          </w:p>
          <w:p w14:paraId="6DD592C9" w14:textId="77777777" w:rsidR="00DB1819" w:rsidRDefault="00DB1819" w:rsidP="00907685">
            <w:pPr>
              <w:rPr>
                <w:rFonts w:cstheme="minorHAnsi"/>
                <w:b/>
              </w:rPr>
            </w:pPr>
          </w:p>
          <w:p w14:paraId="0158D0E0" w14:textId="77777777" w:rsidR="00C04FBC" w:rsidRDefault="00C04FBC" w:rsidP="00907685">
            <w:pPr>
              <w:rPr>
                <w:rFonts w:cstheme="minorHAnsi"/>
                <w:b/>
              </w:rPr>
            </w:pPr>
          </w:p>
          <w:p w14:paraId="45FB0818" w14:textId="6EE925B7" w:rsidR="00DB1819" w:rsidRPr="00E42263" w:rsidRDefault="00DB1819" w:rsidP="00907685">
            <w:pPr>
              <w:rPr>
                <w:rFonts w:cstheme="minorHAnsi"/>
                <w:b/>
              </w:rPr>
            </w:pPr>
            <w:r>
              <w:rPr>
                <w:rFonts w:cstheme="minorHAnsi"/>
                <w:b/>
              </w:rPr>
              <w:t>All</w:t>
            </w:r>
          </w:p>
        </w:tc>
        <w:tc>
          <w:tcPr>
            <w:tcW w:w="3402" w:type="dxa"/>
            <w:shd w:val="clear" w:color="auto" w:fill="auto"/>
          </w:tcPr>
          <w:p w14:paraId="424CA855" w14:textId="77777777" w:rsidR="000F2F1D" w:rsidRDefault="000F2F1D" w:rsidP="000F2F1D">
            <w:pPr>
              <w:jc w:val="both"/>
              <w:rPr>
                <w:rFonts w:cstheme="minorHAnsi"/>
                <w:b/>
                <w:color w:val="FF0000"/>
              </w:rPr>
            </w:pPr>
          </w:p>
          <w:p w14:paraId="7BFD7F40" w14:textId="77777777" w:rsidR="00DB1819" w:rsidRDefault="00DB1819" w:rsidP="000F2F1D">
            <w:pPr>
              <w:jc w:val="both"/>
              <w:rPr>
                <w:rFonts w:cstheme="minorHAnsi"/>
                <w:b/>
                <w:color w:val="FF0000"/>
              </w:rPr>
            </w:pPr>
          </w:p>
          <w:p w14:paraId="06F1A006" w14:textId="77777777" w:rsidR="00DB1819" w:rsidRDefault="00DB1819" w:rsidP="000F2F1D">
            <w:pPr>
              <w:jc w:val="both"/>
              <w:rPr>
                <w:rFonts w:cstheme="minorHAnsi"/>
                <w:b/>
                <w:color w:val="FF0000"/>
              </w:rPr>
            </w:pPr>
          </w:p>
          <w:p w14:paraId="78EFA949" w14:textId="77777777" w:rsidR="00DB1819" w:rsidRDefault="00DB1819" w:rsidP="000F2F1D">
            <w:pPr>
              <w:jc w:val="both"/>
              <w:rPr>
                <w:rFonts w:cstheme="minorHAnsi"/>
                <w:b/>
                <w:color w:val="FF0000"/>
              </w:rPr>
            </w:pPr>
          </w:p>
          <w:p w14:paraId="44B80C63" w14:textId="77777777" w:rsidR="00DB1819" w:rsidRDefault="00DB1819" w:rsidP="000F2F1D">
            <w:pPr>
              <w:jc w:val="both"/>
              <w:rPr>
                <w:rFonts w:cstheme="minorHAnsi"/>
                <w:b/>
                <w:color w:val="FF0000"/>
              </w:rPr>
            </w:pPr>
          </w:p>
          <w:p w14:paraId="749E6B95" w14:textId="77777777" w:rsidR="00DB1819" w:rsidRDefault="00DB1819" w:rsidP="000F2F1D">
            <w:pPr>
              <w:jc w:val="both"/>
              <w:rPr>
                <w:rFonts w:cstheme="minorHAnsi"/>
                <w:b/>
                <w:color w:val="FF0000"/>
              </w:rPr>
            </w:pPr>
          </w:p>
          <w:p w14:paraId="69AD4BFF" w14:textId="77777777" w:rsidR="00DB1819" w:rsidRDefault="00DB1819" w:rsidP="000F2F1D">
            <w:pPr>
              <w:jc w:val="both"/>
              <w:rPr>
                <w:rFonts w:cstheme="minorHAnsi"/>
                <w:b/>
                <w:color w:val="FF0000"/>
              </w:rPr>
            </w:pPr>
          </w:p>
          <w:p w14:paraId="16D25B0D" w14:textId="77777777" w:rsidR="00DB1819" w:rsidRDefault="00DB1819" w:rsidP="000F2F1D">
            <w:pPr>
              <w:jc w:val="both"/>
              <w:rPr>
                <w:rFonts w:cstheme="minorHAnsi"/>
                <w:b/>
                <w:color w:val="FF0000"/>
              </w:rPr>
            </w:pPr>
          </w:p>
          <w:p w14:paraId="6A98F63F" w14:textId="77777777" w:rsidR="00DB1819" w:rsidRDefault="00DB1819" w:rsidP="000F2F1D">
            <w:pPr>
              <w:jc w:val="both"/>
              <w:rPr>
                <w:rFonts w:cstheme="minorHAnsi"/>
                <w:b/>
                <w:color w:val="FF0000"/>
              </w:rPr>
            </w:pPr>
          </w:p>
          <w:p w14:paraId="39819DE1" w14:textId="77777777" w:rsidR="00DB1819" w:rsidRDefault="00DB1819" w:rsidP="000F2F1D">
            <w:pPr>
              <w:jc w:val="both"/>
              <w:rPr>
                <w:rFonts w:cstheme="minorHAnsi"/>
                <w:b/>
                <w:color w:val="FF0000"/>
              </w:rPr>
            </w:pPr>
          </w:p>
          <w:p w14:paraId="3E96C1BF" w14:textId="77777777" w:rsidR="00DB1819" w:rsidRDefault="00DB1819" w:rsidP="000F2F1D">
            <w:pPr>
              <w:jc w:val="both"/>
              <w:rPr>
                <w:rFonts w:cstheme="minorHAnsi"/>
                <w:b/>
                <w:color w:val="FF0000"/>
              </w:rPr>
            </w:pPr>
          </w:p>
          <w:p w14:paraId="60BE6ABB" w14:textId="77777777" w:rsidR="00DB1819" w:rsidRDefault="00DB1819" w:rsidP="000F2F1D">
            <w:pPr>
              <w:jc w:val="both"/>
              <w:rPr>
                <w:rFonts w:cstheme="minorHAnsi"/>
                <w:b/>
                <w:color w:val="FF0000"/>
              </w:rPr>
            </w:pPr>
          </w:p>
          <w:p w14:paraId="6CCBFB5A" w14:textId="77777777" w:rsidR="00DB1819" w:rsidRDefault="00DB1819" w:rsidP="000F2F1D">
            <w:pPr>
              <w:jc w:val="both"/>
              <w:rPr>
                <w:rFonts w:cstheme="minorHAnsi"/>
                <w:b/>
                <w:color w:val="FF0000"/>
              </w:rPr>
            </w:pPr>
          </w:p>
          <w:p w14:paraId="05E77B1B" w14:textId="77777777" w:rsidR="00DB1819" w:rsidRDefault="00DB1819" w:rsidP="000F2F1D">
            <w:pPr>
              <w:jc w:val="both"/>
              <w:rPr>
                <w:rFonts w:cstheme="minorHAnsi"/>
                <w:b/>
                <w:color w:val="FF0000"/>
              </w:rPr>
            </w:pPr>
          </w:p>
          <w:p w14:paraId="739EEAA0" w14:textId="77777777" w:rsidR="00DB1819" w:rsidRDefault="00DB1819" w:rsidP="000F2F1D">
            <w:pPr>
              <w:jc w:val="both"/>
              <w:rPr>
                <w:rFonts w:cstheme="minorHAnsi"/>
                <w:b/>
                <w:color w:val="FF0000"/>
              </w:rPr>
            </w:pPr>
          </w:p>
          <w:p w14:paraId="072C34AC" w14:textId="77777777" w:rsidR="00DB1819" w:rsidRDefault="00DB1819" w:rsidP="000F2F1D">
            <w:pPr>
              <w:jc w:val="both"/>
              <w:rPr>
                <w:rFonts w:cstheme="minorHAnsi"/>
                <w:b/>
                <w:color w:val="FF0000"/>
              </w:rPr>
            </w:pPr>
          </w:p>
          <w:p w14:paraId="1A56735E" w14:textId="77777777" w:rsidR="00C04FBC" w:rsidRDefault="00C04FBC" w:rsidP="000F2F1D">
            <w:pPr>
              <w:jc w:val="both"/>
              <w:rPr>
                <w:rFonts w:cstheme="minorHAnsi"/>
                <w:b/>
                <w:color w:val="FF0000"/>
              </w:rPr>
            </w:pPr>
          </w:p>
          <w:p w14:paraId="049F31CB" w14:textId="2680129A" w:rsidR="00DB1819" w:rsidRPr="00DB1819" w:rsidRDefault="00DB1819" w:rsidP="000F2F1D">
            <w:pPr>
              <w:jc w:val="both"/>
              <w:rPr>
                <w:rFonts w:cstheme="minorHAnsi"/>
                <w:color w:val="FF0000"/>
              </w:rPr>
            </w:pPr>
            <w:r w:rsidRPr="00DB1819">
              <w:rPr>
                <w:rFonts w:cstheme="minorHAnsi"/>
                <w:color w:val="FF0000"/>
              </w:rPr>
              <w:t>Consider joining the working group on the IH protocol to enable this work to be progressed.</w:t>
            </w:r>
          </w:p>
        </w:tc>
      </w:tr>
      <w:tr w:rsidR="00733643" w:rsidRPr="00E42263" w14:paraId="6FA7530A" w14:textId="77777777" w:rsidTr="00E42263">
        <w:tc>
          <w:tcPr>
            <w:tcW w:w="1560" w:type="dxa"/>
          </w:tcPr>
          <w:p w14:paraId="3BF89952" w14:textId="5F5F4CEC" w:rsidR="00733643" w:rsidRPr="00733643" w:rsidRDefault="00733643" w:rsidP="009E49FB">
            <w:pPr>
              <w:rPr>
                <w:rFonts w:cstheme="minorHAnsi"/>
              </w:rPr>
            </w:pPr>
            <w:r w:rsidRPr="00733643">
              <w:rPr>
                <w:rFonts w:cstheme="minorHAnsi"/>
              </w:rPr>
              <w:t>Urgent National Policy</w:t>
            </w:r>
            <w:r w:rsidR="005F512F">
              <w:rPr>
                <w:rFonts w:cstheme="minorHAnsi"/>
              </w:rPr>
              <w:t>/Case Law Updates</w:t>
            </w:r>
          </w:p>
        </w:tc>
        <w:tc>
          <w:tcPr>
            <w:tcW w:w="9214" w:type="dxa"/>
            <w:shd w:val="clear" w:color="auto" w:fill="auto"/>
          </w:tcPr>
          <w:p w14:paraId="4B1EAEE3" w14:textId="2A4979A8" w:rsidR="00F14A39" w:rsidRPr="00733643" w:rsidRDefault="009A339A" w:rsidP="00167E41">
            <w:pPr>
              <w:jc w:val="both"/>
              <w:rPr>
                <w:rFonts w:cstheme="minorHAnsi"/>
              </w:rPr>
            </w:pPr>
            <w:r>
              <w:rPr>
                <w:rFonts w:cstheme="minorHAnsi"/>
              </w:rPr>
              <w:t>SC will update on a Judicial review</w:t>
            </w:r>
            <w:r w:rsidR="00167E41">
              <w:rPr>
                <w:rFonts w:cstheme="minorHAnsi"/>
              </w:rPr>
              <w:t>,</w:t>
            </w:r>
            <w:r w:rsidR="00202464">
              <w:rPr>
                <w:rFonts w:cstheme="minorHAnsi"/>
              </w:rPr>
              <w:t xml:space="preserve"> </w:t>
            </w:r>
            <w:r w:rsidR="003245E9">
              <w:rPr>
                <w:rFonts w:cstheme="minorHAnsi"/>
              </w:rPr>
              <w:t>Ibrahim</w:t>
            </w:r>
            <w:r w:rsidR="00DB1819">
              <w:rPr>
                <w:rFonts w:cstheme="minorHAnsi"/>
              </w:rPr>
              <w:t xml:space="preserve"> v Westminster</w:t>
            </w:r>
            <w:r w:rsidR="00167E41">
              <w:rPr>
                <w:rFonts w:cstheme="minorHAnsi"/>
              </w:rPr>
              <w:t>,</w:t>
            </w:r>
            <w:r>
              <w:rPr>
                <w:rFonts w:cstheme="minorHAnsi"/>
              </w:rPr>
              <w:t xml:space="preserve"> </w:t>
            </w:r>
            <w:r w:rsidR="00167E41">
              <w:rPr>
                <w:rFonts w:cstheme="minorHAnsi"/>
              </w:rPr>
              <w:t xml:space="preserve">regarding refusal to accept </w:t>
            </w:r>
            <w:r w:rsidR="00167E41">
              <w:rPr>
                <w:rFonts w:cstheme="minorHAnsi"/>
              </w:rPr>
              <w:t xml:space="preserve">a third homelessness application following a review decision, </w:t>
            </w:r>
            <w:r>
              <w:rPr>
                <w:rFonts w:cstheme="minorHAnsi"/>
              </w:rPr>
              <w:t xml:space="preserve">at the next KHOG </w:t>
            </w:r>
            <w:r w:rsidR="00167E41">
              <w:rPr>
                <w:rFonts w:cstheme="minorHAnsi"/>
              </w:rPr>
              <w:t>meeting.</w:t>
            </w:r>
          </w:p>
        </w:tc>
        <w:tc>
          <w:tcPr>
            <w:tcW w:w="851" w:type="dxa"/>
            <w:shd w:val="clear" w:color="auto" w:fill="auto"/>
          </w:tcPr>
          <w:p w14:paraId="73281AF8" w14:textId="77777777" w:rsidR="00733643" w:rsidRPr="00E42263" w:rsidRDefault="00733643" w:rsidP="00454E00">
            <w:pPr>
              <w:rPr>
                <w:rFonts w:cstheme="minorHAnsi"/>
                <w:b/>
              </w:rPr>
            </w:pPr>
          </w:p>
        </w:tc>
        <w:tc>
          <w:tcPr>
            <w:tcW w:w="850" w:type="dxa"/>
            <w:shd w:val="clear" w:color="auto" w:fill="auto"/>
          </w:tcPr>
          <w:p w14:paraId="649F9A7F" w14:textId="77777777" w:rsidR="00733643" w:rsidRPr="00E42263" w:rsidRDefault="00733643" w:rsidP="00454E00">
            <w:pPr>
              <w:rPr>
                <w:rFonts w:cstheme="minorHAnsi"/>
                <w:b/>
              </w:rPr>
            </w:pPr>
          </w:p>
        </w:tc>
        <w:tc>
          <w:tcPr>
            <w:tcW w:w="3402" w:type="dxa"/>
            <w:shd w:val="clear" w:color="auto" w:fill="auto"/>
          </w:tcPr>
          <w:p w14:paraId="59F6E475" w14:textId="77777777" w:rsidR="00733643" w:rsidRPr="00E42263" w:rsidRDefault="00733643" w:rsidP="00205AB1">
            <w:pPr>
              <w:jc w:val="both"/>
              <w:rPr>
                <w:rFonts w:cstheme="minorHAnsi"/>
                <w:b/>
                <w:color w:val="FF0000"/>
              </w:rPr>
            </w:pPr>
          </w:p>
        </w:tc>
      </w:tr>
      <w:tr w:rsidR="005F512F" w:rsidRPr="00E42263" w14:paraId="65102B52" w14:textId="77777777" w:rsidTr="00E42263">
        <w:tc>
          <w:tcPr>
            <w:tcW w:w="1560" w:type="dxa"/>
          </w:tcPr>
          <w:p w14:paraId="47C48F88" w14:textId="1620F3F7" w:rsidR="005F512F" w:rsidRPr="00733643" w:rsidRDefault="005F512F" w:rsidP="009E49FB">
            <w:pPr>
              <w:rPr>
                <w:rFonts w:cstheme="minorHAnsi"/>
              </w:rPr>
            </w:pPr>
            <w:r>
              <w:rPr>
                <w:rFonts w:cstheme="minorHAnsi"/>
              </w:rPr>
              <w:t>Agree amended ToR</w:t>
            </w:r>
          </w:p>
        </w:tc>
        <w:tc>
          <w:tcPr>
            <w:tcW w:w="9214" w:type="dxa"/>
            <w:shd w:val="clear" w:color="auto" w:fill="auto"/>
          </w:tcPr>
          <w:p w14:paraId="5AC31DD6" w14:textId="2DD73F10" w:rsidR="005F512F" w:rsidRPr="00733643" w:rsidRDefault="00167E41" w:rsidP="00202464">
            <w:pPr>
              <w:jc w:val="both"/>
              <w:rPr>
                <w:rFonts w:cstheme="minorHAnsi"/>
              </w:rPr>
            </w:pPr>
            <w:r>
              <w:rPr>
                <w:rFonts w:cstheme="minorHAnsi"/>
              </w:rPr>
              <w:t>The a</w:t>
            </w:r>
            <w:r w:rsidR="009A339A">
              <w:rPr>
                <w:rFonts w:cstheme="minorHAnsi"/>
              </w:rPr>
              <w:t xml:space="preserve">mended ToR were accepted </w:t>
            </w:r>
          </w:p>
        </w:tc>
        <w:tc>
          <w:tcPr>
            <w:tcW w:w="851" w:type="dxa"/>
            <w:shd w:val="clear" w:color="auto" w:fill="auto"/>
          </w:tcPr>
          <w:p w14:paraId="0A5C74E2" w14:textId="77777777" w:rsidR="005F512F" w:rsidRPr="00E42263" w:rsidRDefault="005F512F" w:rsidP="00454E00">
            <w:pPr>
              <w:rPr>
                <w:rFonts w:cstheme="minorHAnsi"/>
                <w:b/>
              </w:rPr>
            </w:pPr>
          </w:p>
        </w:tc>
        <w:tc>
          <w:tcPr>
            <w:tcW w:w="850" w:type="dxa"/>
            <w:shd w:val="clear" w:color="auto" w:fill="auto"/>
          </w:tcPr>
          <w:p w14:paraId="17FCC949" w14:textId="249C041F" w:rsidR="005F512F" w:rsidRPr="00167E41" w:rsidRDefault="00167E41" w:rsidP="00454E00">
            <w:pPr>
              <w:rPr>
                <w:rFonts w:cstheme="minorHAnsi"/>
              </w:rPr>
            </w:pPr>
            <w:r w:rsidRPr="00167E41">
              <w:rPr>
                <w:rFonts w:cstheme="minorHAnsi"/>
              </w:rPr>
              <w:t>HM</w:t>
            </w:r>
          </w:p>
        </w:tc>
        <w:tc>
          <w:tcPr>
            <w:tcW w:w="3402" w:type="dxa"/>
            <w:shd w:val="clear" w:color="auto" w:fill="auto"/>
          </w:tcPr>
          <w:p w14:paraId="57C2BE6C" w14:textId="421C7184" w:rsidR="005F512F" w:rsidRPr="00167E41" w:rsidRDefault="00167E41" w:rsidP="00205AB1">
            <w:pPr>
              <w:jc w:val="both"/>
              <w:rPr>
                <w:rFonts w:cstheme="minorHAnsi"/>
                <w:color w:val="FF0000"/>
              </w:rPr>
            </w:pPr>
            <w:r w:rsidRPr="00167E41">
              <w:rPr>
                <w:rFonts w:cstheme="minorHAnsi"/>
                <w:color w:val="FF0000"/>
              </w:rPr>
              <w:t>Post ToR on website as agreed</w:t>
            </w:r>
          </w:p>
        </w:tc>
      </w:tr>
      <w:tr w:rsidR="00733643" w:rsidRPr="00E42263" w14:paraId="59CB5B5D" w14:textId="77777777" w:rsidTr="00E42263">
        <w:tc>
          <w:tcPr>
            <w:tcW w:w="1560" w:type="dxa"/>
          </w:tcPr>
          <w:p w14:paraId="4225ECE4" w14:textId="6546B8E9" w:rsidR="00733643" w:rsidRPr="00733643" w:rsidRDefault="00733643" w:rsidP="009E49FB">
            <w:pPr>
              <w:rPr>
                <w:rFonts w:cstheme="minorHAnsi"/>
              </w:rPr>
            </w:pPr>
            <w:r w:rsidRPr="00733643">
              <w:rPr>
                <w:rFonts w:cstheme="minorHAnsi"/>
              </w:rPr>
              <w:t>Volunteers for vice chair role</w:t>
            </w:r>
          </w:p>
        </w:tc>
        <w:tc>
          <w:tcPr>
            <w:tcW w:w="9214" w:type="dxa"/>
            <w:shd w:val="clear" w:color="auto" w:fill="auto"/>
          </w:tcPr>
          <w:p w14:paraId="28F4BFFC" w14:textId="440BE06E" w:rsidR="00733643" w:rsidRDefault="00F14A39" w:rsidP="005D1736">
            <w:pPr>
              <w:jc w:val="both"/>
              <w:rPr>
                <w:rFonts w:cstheme="minorHAnsi"/>
              </w:rPr>
            </w:pPr>
            <w:r>
              <w:rPr>
                <w:rFonts w:cstheme="minorHAnsi"/>
              </w:rPr>
              <w:t xml:space="preserve">SC will end chairing </w:t>
            </w:r>
            <w:r w:rsidR="00167E41">
              <w:rPr>
                <w:rFonts w:cstheme="minorHAnsi"/>
              </w:rPr>
              <w:t xml:space="preserve">KHOG </w:t>
            </w:r>
            <w:r>
              <w:rPr>
                <w:rFonts w:cstheme="minorHAnsi"/>
              </w:rPr>
              <w:t>in December</w:t>
            </w:r>
            <w:r w:rsidR="00B06C1F">
              <w:rPr>
                <w:rFonts w:cstheme="minorHAnsi"/>
              </w:rPr>
              <w:t xml:space="preserve"> 2021</w:t>
            </w:r>
            <w:r>
              <w:rPr>
                <w:rFonts w:cstheme="minorHAnsi"/>
              </w:rPr>
              <w:t xml:space="preserve">. LM will step up to chair. </w:t>
            </w:r>
            <w:r w:rsidR="00167E41">
              <w:rPr>
                <w:rFonts w:cstheme="minorHAnsi"/>
              </w:rPr>
              <w:t>Please e</w:t>
            </w:r>
            <w:r w:rsidR="00B06C1F">
              <w:rPr>
                <w:rFonts w:cstheme="minorHAnsi"/>
              </w:rPr>
              <w:t xml:space="preserve">mail HM </w:t>
            </w:r>
            <w:r w:rsidR="00202464">
              <w:rPr>
                <w:rFonts w:cstheme="minorHAnsi"/>
              </w:rPr>
              <w:t>to volunteer for the vice chair role</w:t>
            </w:r>
            <w:r w:rsidR="00B06C1F">
              <w:rPr>
                <w:rFonts w:cstheme="minorHAnsi"/>
              </w:rPr>
              <w:t>.</w:t>
            </w:r>
            <w:r>
              <w:rPr>
                <w:rFonts w:cstheme="minorHAnsi"/>
              </w:rPr>
              <w:t xml:space="preserve"> </w:t>
            </w:r>
          </w:p>
          <w:p w14:paraId="43FDBE45" w14:textId="2E45059A" w:rsidR="00567F7C" w:rsidRPr="00733643" w:rsidRDefault="00567F7C" w:rsidP="005D1736">
            <w:pPr>
              <w:jc w:val="both"/>
              <w:rPr>
                <w:rFonts w:cstheme="minorHAnsi"/>
              </w:rPr>
            </w:pPr>
          </w:p>
        </w:tc>
        <w:tc>
          <w:tcPr>
            <w:tcW w:w="851" w:type="dxa"/>
            <w:shd w:val="clear" w:color="auto" w:fill="auto"/>
          </w:tcPr>
          <w:p w14:paraId="787935EE" w14:textId="77777777" w:rsidR="00733643" w:rsidRPr="00167E41" w:rsidRDefault="00733643" w:rsidP="00454E00">
            <w:pPr>
              <w:rPr>
                <w:rFonts w:cstheme="minorHAnsi"/>
              </w:rPr>
            </w:pPr>
          </w:p>
        </w:tc>
        <w:tc>
          <w:tcPr>
            <w:tcW w:w="850" w:type="dxa"/>
            <w:shd w:val="clear" w:color="auto" w:fill="auto"/>
          </w:tcPr>
          <w:p w14:paraId="5D16D5A2" w14:textId="26C6CAD0" w:rsidR="00733643" w:rsidRPr="00167E41" w:rsidRDefault="004807CD" w:rsidP="00454E00">
            <w:pPr>
              <w:rPr>
                <w:rFonts w:cstheme="minorHAnsi"/>
              </w:rPr>
            </w:pPr>
            <w:r w:rsidRPr="00167E41">
              <w:rPr>
                <w:rFonts w:cstheme="minorHAnsi"/>
              </w:rPr>
              <w:t>All</w:t>
            </w:r>
          </w:p>
        </w:tc>
        <w:tc>
          <w:tcPr>
            <w:tcW w:w="3402" w:type="dxa"/>
            <w:shd w:val="clear" w:color="auto" w:fill="auto"/>
          </w:tcPr>
          <w:p w14:paraId="500E9087" w14:textId="0C9C65D8" w:rsidR="00733643" w:rsidRPr="00B06C1F" w:rsidRDefault="004807CD" w:rsidP="00205AB1">
            <w:pPr>
              <w:jc w:val="both"/>
              <w:rPr>
                <w:rFonts w:cstheme="minorHAnsi"/>
                <w:color w:val="FF0000"/>
              </w:rPr>
            </w:pPr>
            <w:r w:rsidRPr="00B06C1F">
              <w:rPr>
                <w:rFonts w:cstheme="minorHAnsi"/>
                <w:color w:val="FF0000"/>
              </w:rPr>
              <w:t>Consider volunteering to the KHOG vice chair</w:t>
            </w:r>
          </w:p>
        </w:tc>
      </w:tr>
      <w:tr w:rsidR="00733643" w:rsidRPr="00E42263" w14:paraId="661786D1" w14:textId="77777777" w:rsidTr="00E42263">
        <w:tc>
          <w:tcPr>
            <w:tcW w:w="1560" w:type="dxa"/>
          </w:tcPr>
          <w:p w14:paraId="561B0C34" w14:textId="2E5C39EC" w:rsidR="00733643" w:rsidRPr="00733643" w:rsidRDefault="00733643" w:rsidP="009E49FB">
            <w:pPr>
              <w:rPr>
                <w:rFonts w:cstheme="minorHAnsi"/>
              </w:rPr>
            </w:pPr>
            <w:r w:rsidRPr="00733643">
              <w:rPr>
                <w:rFonts w:cstheme="minorHAnsi"/>
              </w:rPr>
              <w:t>AOB</w:t>
            </w:r>
          </w:p>
        </w:tc>
        <w:tc>
          <w:tcPr>
            <w:tcW w:w="9214" w:type="dxa"/>
            <w:shd w:val="clear" w:color="auto" w:fill="auto"/>
          </w:tcPr>
          <w:p w14:paraId="036E403F" w14:textId="3A377353" w:rsidR="008C018D" w:rsidRDefault="001D31CC" w:rsidP="008C018D">
            <w:pPr>
              <w:jc w:val="both"/>
              <w:rPr>
                <w:rFonts w:cstheme="minorHAnsi"/>
              </w:rPr>
            </w:pPr>
            <w:r>
              <w:rPr>
                <w:rFonts w:cstheme="minorHAnsi"/>
              </w:rPr>
              <w:t>SC is leaving MBC and Natalia Merritt will be taking his role at MBC from 1</w:t>
            </w:r>
            <w:r w:rsidRPr="001D31CC">
              <w:rPr>
                <w:rFonts w:cstheme="minorHAnsi"/>
                <w:vertAlign w:val="superscript"/>
              </w:rPr>
              <w:t>st</w:t>
            </w:r>
            <w:r>
              <w:rPr>
                <w:rFonts w:cstheme="minorHAnsi"/>
              </w:rPr>
              <w:t xml:space="preserve"> November. SC going to TWBC to take Jane Lang</w:t>
            </w:r>
            <w:r w:rsidR="00167E41">
              <w:rPr>
                <w:rFonts w:cstheme="minorHAnsi"/>
              </w:rPr>
              <w:t>’</w:t>
            </w:r>
            <w:r>
              <w:rPr>
                <w:rFonts w:cstheme="minorHAnsi"/>
              </w:rPr>
              <w:t>s position</w:t>
            </w:r>
            <w:r w:rsidR="00167E41">
              <w:rPr>
                <w:rFonts w:cstheme="minorHAnsi"/>
              </w:rPr>
              <w:t>.</w:t>
            </w:r>
            <w:r w:rsidR="008C018D">
              <w:rPr>
                <w:rFonts w:cstheme="minorHAnsi"/>
              </w:rPr>
              <w:t xml:space="preserve"> </w:t>
            </w:r>
            <w:r w:rsidR="008C018D">
              <w:rPr>
                <w:rFonts w:cstheme="minorHAnsi"/>
              </w:rPr>
              <w:t>SC will chair the meeting in November and then LMc will step into chair role</w:t>
            </w:r>
            <w:r w:rsidR="00202464">
              <w:rPr>
                <w:rFonts w:cstheme="minorHAnsi"/>
              </w:rPr>
              <w:t xml:space="preserve"> for the new year</w:t>
            </w:r>
            <w:r w:rsidR="008C018D">
              <w:rPr>
                <w:rFonts w:cstheme="minorHAnsi"/>
              </w:rPr>
              <w:t xml:space="preserve">. </w:t>
            </w:r>
          </w:p>
          <w:p w14:paraId="11A06646" w14:textId="62D8106D" w:rsidR="001D31CC" w:rsidRDefault="001D31CC" w:rsidP="00224669">
            <w:pPr>
              <w:jc w:val="both"/>
              <w:rPr>
                <w:rFonts w:cstheme="minorHAnsi"/>
              </w:rPr>
            </w:pPr>
          </w:p>
          <w:p w14:paraId="35A01A54" w14:textId="52E2F8C7" w:rsidR="00167E41" w:rsidRDefault="001D4225" w:rsidP="00224669">
            <w:pPr>
              <w:jc w:val="both"/>
              <w:rPr>
                <w:rFonts w:cstheme="minorHAnsi"/>
              </w:rPr>
            </w:pPr>
            <w:r>
              <w:rPr>
                <w:rFonts w:cstheme="minorHAnsi"/>
              </w:rPr>
              <w:t>Dan Hutchins of Mid Kent Pr</w:t>
            </w:r>
            <w:r w:rsidR="00167E41">
              <w:rPr>
                <w:rFonts w:cstheme="minorHAnsi"/>
              </w:rPr>
              <w:t xml:space="preserve">ocurement </w:t>
            </w:r>
            <w:r w:rsidR="001D31CC">
              <w:rPr>
                <w:rFonts w:cstheme="minorHAnsi"/>
              </w:rPr>
              <w:t xml:space="preserve">explained they’ve been exploring options for </w:t>
            </w:r>
            <w:r w:rsidR="00167E41">
              <w:rPr>
                <w:rFonts w:cstheme="minorHAnsi"/>
              </w:rPr>
              <w:t xml:space="preserve">procuring TA for </w:t>
            </w:r>
            <w:r w:rsidR="001D31CC">
              <w:rPr>
                <w:rFonts w:cstheme="minorHAnsi"/>
              </w:rPr>
              <w:t>Mai</w:t>
            </w:r>
            <w:r w:rsidR="00167E41">
              <w:rPr>
                <w:rFonts w:cstheme="minorHAnsi"/>
              </w:rPr>
              <w:t>dstone, Tunbridge Wells and Swale</w:t>
            </w:r>
            <w:r w:rsidR="001D31CC">
              <w:rPr>
                <w:rFonts w:cstheme="minorHAnsi"/>
              </w:rPr>
              <w:t xml:space="preserve"> to look at a compliance and services aspects using an SLA and also </w:t>
            </w:r>
            <w:r w:rsidR="008C018D">
              <w:rPr>
                <w:rFonts w:cstheme="minorHAnsi"/>
              </w:rPr>
              <w:t xml:space="preserve">firm up </w:t>
            </w:r>
            <w:r w:rsidR="001D31CC">
              <w:rPr>
                <w:rFonts w:cstheme="minorHAnsi"/>
              </w:rPr>
              <w:t>prices.  This would allo</w:t>
            </w:r>
            <w:r w:rsidR="00167E41">
              <w:rPr>
                <w:rFonts w:cstheme="minorHAnsi"/>
              </w:rPr>
              <w:t>w</w:t>
            </w:r>
            <w:r w:rsidR="001D31CC">
              <w:rPr>
                <w:rFonts w:cstheme="minorHAnsi"/>
              </w:rPr>
              <w:t xml:space="preserve"> the same paperwork to be used across the partnership. T</w:t>
            </w:r>
            <w:r w:rsidR="00167E41">
              <w:rPr>
                <w:rFonts w:cstheme="minorHAnsi"/>
              </w:rPr>
              <w:t>wo options</w:t>
            </w:r>
            <w:r w:rsidR="008C018D">
              <w:rPr>
                <w:rFonts w:cstheme="minorHAnsi"/>
              </w:rPr>
              <w:t xml:space="preserve"> are being explored</w:t>
            </w:r>
            <w:r w:rsidR="00167E41">
              <w:rPr>
                <w:rFonts w:cstheme="minorHAnsi"/>
              </w:rPr>
              <w:t>;</w:t>
            </w:r>
          </w:p>
          <w:p w14:paraId="6001395D" w14:textId="0E1B5697" w:rsidR="00167E41" w:rsidRPr="00167E41" w:rsidRDefault="00167E41" w:rsidP="00167E41">
            <w:pPr>
              <w:pStyle w:val="ListParagraph"/>
              <w:numPr>
                <w:ilvl w:val="0"/>
                <w:numId w:val="11"/>
              </w:numPr>
              <w:jc w:val="both"/>
              <w:rPr>
                <w:rFonts w:cstheme="minorHAnsi"/>
              </w:rPr>
            </w:pPr>
            <w:r w:rsidRPr="00167E41">
              <w:rPr>
                <w:rFonts w:cstheme="minorHAnsi"/>
              </w:rPr>
              <w:t xml:space="preserve">A </w:t>
            </w:r>
            <w:r w:rsidR="001D31CC" w:rsidRPr="00167E41">
              <w:rPr>
                <w:rFonts w:cstheme="minorHAnsi"/>
              </w:rPr>
              <w:t>tender led approach</w:t>
            </w:r>
            <w:r w:rsidR="008C018D">
              <w:rPr>
                <w:rFonts w:cstheme="minorHAnsi"/>
              </w:rPr>
              <w:t xml:space="preserve"> (where we go out and test the market, looking at a framework or a hybrid set up)</w:t>
            </w:r>
          </w:p>
          <w:p w14:paraId="254EBAC8" w14:textId="3B85F66D" w:rsidR="00167E41" w:rsidRPr="00167E41" w:rsidRDefault="00167E41" w:rsidP="00167E41">
            <w:pPr>
              <w:pStyle w:val="ListParagraph"/>
              <w:numPr>
                <w:ilvl w:val="0"/>
                <w:numId w:val="11"/>
              </w:numPr>
              <w:jc w:val="both"/>
              <w:rPr>
                <w:rFonts w:cstheme="minorHAnsi"/>
              </w:rPr>
            </w:pPr>
            <w:r w:rsidRPr="00167E41">
              <w:rPr>
                <w:rFonts w:cstheme="minorHAnsi"/>
              </w:rPr>
              <w:t xml:space="preserve">A </w:t>
            </w:r>
            <w:r w:rsidR="001D31CC" w:rsidRPr="00167E41">
              <w:rPr>
                <w:rFonts w:cstheme="minorHAnsi"/>
              </w:rPr>
              <w:t xml:space="preserve">systems led approach </w:t>
            </w:r>
            <w:r w:rsidR="008C018D">
              <w:rPr>
                <w:rFonts w:cstheme="minorHAnsi"/>
              </w:rPr>
              <w:t>(using a system, such as ADAM that the Wren Housing Group use – more like a one-stop-shop to go online to book accommodation when you need it)</w:t>
            </w:r>
          </w:p>
          <w:p w14:paraId="2A048ACD" w14:textId="77777777" w:rsidR="008C018D" w:rsidRDefault="008C018D" w:rsidP="00224669">
            <w:pPr>
              <w:jc w:val="both"/>
              <w:rPr>
                <w:rFonts w:cstheme="minorHAnsi"/>
              </w:rPr>
            </w:pPr>
          </w:p>
          <w:p w14:paraId="419C7FAC" w14:textId="62B2C835" w:rsidR="008C018D" w:rsidRDefault="001D31CC" w:rsidP="00224669">
            <w:pPr>
              <w:jc w:val="both"/>
              <w:rPr>
                <w:rFonts w:cstheme="minorHAnsi"/>
              </w:rPr>
            </w:pPr>
            <w:r>
              <w:rPr>
                <w:rFonts w:cstheme="minorHAnsi"/>
              </w:rPr>
              <w:t>SC wondered if this systems led approach would work better</w:t>
            </w:r>
            <w:r w:rsidR="008C018D">
              <w:rPr>
                <w:rFonts w:cstheme="minorHAnsi"/>
              </w:rPr>
              <w:t xml:space="preserve"> if all the LHAs were signed up?</w:t>
            </w:r>
            <w:r>
              <w:rPr>
                <w:rFonts w:cstheme="minorHAnsi"/>
              </w:rPr>
              <w:t xml:space="preserve">   Sevenoaks and Dartford </w:t>
            </w:r>
            <w:r w:rsidR="00167E41">
              <w:rPr>
                <w:rFonts w:cstheme="minorHAnsi"/>
              </w:rPr>
              <w:t xml:space="preserve">have indicated they </w:t>
            </w:r>
            <w:r>
              <w:rPr>
                <w:rFonts w:cstheme="minorHAnsi"/>
              </w:rPr>
              <w:t>may join</w:t>
            </w:r>
            <w:r w:rsidR="00202464">
              <w:rPr>
                <w:rFonts w:cstheme="minorHAnsi"/>
              </w:rPr>
              <w:t xml:space="preserve"> a</w:t>
            </w:r>
            <w:r w:rsidR="00167E41">
              <w:rPr>
                <w:rFonts w:cstheme="minorHAnsi"/>
              </w:rPr>
              <w:t xml:space="preserve"> shared procurement process</w:t>
            </w:r>
            <w:r>
              <w:rPr>
                <w:rFonts w:cstheme="minorHAnsi"/>
              </w:rPr>
              <w:t xml:space="preserve">. </w:t>
            </w:r>
            <w:r w:rsidR="008C018D">
              <w:rPr>
                <w:rFonts w:cstheme="minorHAnsi"/>
              </w:rPr>
              <w:t xml:space="preserve">Dan </w:t>
            </w:r>
            <w:r w:rsidR="00202464">
              <w:rPr>
                <w:rFonts w:cstheme="minorHAnsi"/>
              </w:rPr>
              <w:t>h</w:t>
            </w:r>
            <w:r w:rsidR="008C018D">
              <w:rPr>
                <w:rFonts w:cstheme="minorHAnsi"/>
              </w:rPr>
              <w:t xml:space="preserve">ighlighted a </w:t>
            </w:r>
            <w:r w:rsidR="008C018D">
              <w:rPr>
                <w:rFonts w:cstheme="minorHAnsi"/>
              </w:rPr>
              <w:t>management board on TA Procurement</w:t>
            </w:r>
            <w:r w:rsidR="008C018D">
              <w:rPr>
                <w:rFonts w:cstheme="minorHAnsi"/>
              </w:rPr>
              <w:t xml:space="preserve"> would be needed. </w:t>
            </w:r>
            <w:r w:rsidR="00202464">
              <w:rPr>
                <w:rFonts w:cstheme="minorHAnsi"/>
              </w:rPr>
              <w:t xml:space="preserve">Would </w:t>
            </w:r>
            <w:r>
              <w:rPr>
                <w:rFonts w:cstheme="minorHAnsi"/>
              </w:rPr>
              <w:t>other LHAs want to join? If so please raise with SC and whether a systems or tender led approach would be preferred.</w:t>
            </w:r>
            <w:r w:rsidR="00CA7718">
              <w:rPr>
                <w:rFonts w:cstheme="minorHAnsi"/>
              </w:rPr>
              <w:t xml:space="preserve"> Timescales are v</w:t>
            </w:r>
            <w:r w:rsidR="008C018D">
              <w:rPr>
                <w:rFonts w:cstheme="minorHAnsi"/>
              </w:rPr>
              <w:t>ery</w:t>
            </w:r>
            <w:r w:rsidR="00CA7718">
              <w:rPr>
                <w:rFonts w:cstheme="minorHAnsi"/>
              </w:rPr>
              <w:t xml:space="preserve"> short so please reply to SC by 22</w:t>
            </w:r>
            <w:r w:rsidR="00CA7718" w:rsidRPr="00CA7718">
              <w:rPr>
                <w:rFonts w:cstheme="minorHAnsi"/>
                <w:vertAlign w:val="superscript"/>
              </w:rPr>
              <w:t>nd</w:t>
            </w:r>
            <w:r w:rsidR="00CA7718">
              <w:rPr>
                <w:rFonts w:cstheme="minorHAnsi"/>
              </w:rPr>
              <w:t xml:space="preserve"> Oct. </w:t>
            </w:r>
            <w:r>
              <w:rPr>
                <w:rFonts w:cstheme="minorHAnsi"/>
              </w:rPr>
              <w:t xml:space="preserve"> </w:t>
            </w:r>
          </w:p>
          <w:p w14:paraId="2B284BCE" w14:textId="4BE29704" w:rsidR="008C018D" w:rsidRDefault="008C018D" w:rsidP="00224669">
            <w:pPr>
              <w:jc w:val="both"/>
              <w:rPr>
                <w:rFonts w:cstheme="minorHAnsi"/>
              </w:rPr>
            </w:pPr>
          </w:p>
          <w:p w14:paraId="66B0127C" w14:textId="587AEA79" w:rsidR="00224669" w:rsidRPr="00733643" w:rsidRDefault="00C5631B" w:rsidP="008C018D">
            <w:pPr>
              <w:jc w:val="both"/>
              <w:rPr>
                <w:rFonts w:cstheme="minorHAnsi"/>
              </w:rPr>
            </w:pPr>
            <w:r>
              <w:rPr>
                <w:rFonts w:cstheme="minorHAnsi"/>
              </w:rPr>
              <w:t xml:space="preserve">SC explained that if partners favour a systems led approach we could invite ADAM to present their service at a future KHOG meeting. </w:t>
            </w:r>
          </w:p>
        </w:tc>
        <w:tc>
          <w:tcPr>
            <w:tcW w:w="851" w:type="dxa"/>
            <w:shd w:val="clear" w:color="auto" w:fill="auto"/>
          </w:tcPr>
          <w:p w14:paraId="465E66B0" w14:textId="77777777" w:rsidR="00733643" w:rsidRDefault="00733643" w:rsidP="00454E00">
            <w:pPr>
              <w:rPr>
                <w:rFonts w:cstheme="minorHAnsi"/>
                <w:b/>
              </w:rPr>
            </w:pPr>
          </w:p>
          <w:p w14:paraId="74F317A1" w14:textId="77777777" w:rsidR="008C018D" w:rsidRDefault="008C018D" w:rsidP="00454E00">
            <w:pPr>
              <w:rPr>
                <w:rFonts w:cstheme="minorHAnsi"/>
                <w:b/>
              </w:rPr>
            </w:pPr>
          </w:p>
          <w:p w14:paraId="4E821EFA" w14:textId="77777777" w:rsidR="008C018D" w:rsidRDefault="008C018D" w:rsidP="00454E00">
            <w:pPr>
              <w:rPr>
                <w:rFonts w:cstheme="minorHAnsi"/>
                <w:b/>
              </w:rPr>
            </w:pPr>
          </w:p>
          <w:p w14:paraId="1E36B933" w14:textId="77777777" w:rsidR="008C018D" w:rsidRDefault="008C018D" w:rsidP="00454E00">
            <w:pPr>
              <w:rPr>
                <w:rFonts w:cstheme="minorHAnsi"/>
                <w:b/>
              </w:rPr>
            </w:pPr>
          </w:p>
          <w:p w14:paraId="20633AFC" w14:textId="77777777" w:rsidR="008C018D" w:rsidRDefault="008C018D" w:rsidP="00454E00">
            <w:pPr>
              <w:rPr>
                <w:rFonts w:cstheme="minorHAnsi"/>
                <w:b/>
              </w:rPr>
            </w:pPr>
          </w:p>
          <w:p w14:paraId="4392D4A3" w14:textId="77777777" w:rsidR="008C018D" w:rsidRDefault="008C018D" w:rsidP="00454E00">
            <w:pPr>
              <w:rPr>
                <w:rFonts w:cstheme="minorHAnsi"/>
                <w:b/>
              </w:rPr>
            </w:pPr>
          </w:p>
          <w:p w14:paraId="1AB8B75D" w14:textId="77777777" w:rsidR="008C018D" w:rsidRDefault="008C018D" w:rsidP="00454E00">
            <w:pPr>
              <w:rPr>
                <w:rFonts w:cstheme="minorHAnsi"/>
                <w:b/>
              </w:rPr>
            </w:pPr>
          </w:p>
          <w:p w14:paraId="7C76FEE4" w14:textId="77777777" w:rsidR="008C018D" w:rsidRDefault="008C018D" w:rsidP="00454E00">
            <w:pPr>
              <w:rPr>
                <w:rFonts w:cstheme="minorHAnsi"/>
                <w:b/>
              </w:rPr>
            </w:pPr>
          </w:p>
          <w:p w14:paraId="659D14BF" w14:textId="77777777" w:rsidR="008C018D" w:rsidRDefault="008C018D" w:rsidP="00454E00">
            <w:pPr>
              <w:rPr>
                <w:rFonts w:cstheme="minorHAnsi"/>
                <w:b/>
              </w:rPr>
            </w:pPr>
          </w:p>
          <w:p w14:paraId="0992F293" w14:textId="77777777" w:rsidR="008C018D" w:rsidRDefault="008C018D" w:rsidP="00454E00">
            <w:pPr>
              <w:rPr>
                <w:rFonts w:cstheme="minorHAnsi"/>
                <w:b/>
              </w:rPr>
            </w:pPr>
          </w:p>
          <w:p w14:paraId="0CB95841" w14:textId="77777777" w:rsidR="008C018D" w:rsidRDefault="008C018D" w:rsidP="00454E00">
            <w:pPr>
              <w:rPr>
                <w:rFonts w:cstheme="minorHAnsi"/>
                <w:b/>
              </w:rPr>
            </w:pPr>
          </w:p>
          <w:p w14:paraId="652C895F" w14:textId="2C64D678" w:rsidR="008C018D" w:rsidRDefault="008C018D" w:rsidP="00454E00">
            <w:pPr>
              <w:rPr>
                <w:rFonts w:cstheme="minorHAnsi"/>
                <w:b/>
              </w:rPr>
            </w:pPr>
          </w:p>
          <w:p w14:paraId="3384942F" w14:textId="3819D179" w:rsidR="008C018D" w:rsidRDefault="008C018D" w:rsidP="00454E00">
            <w:pPr>
              <w:rPr>
                <w:rFonts w:cstheme="minorHAnsi"/>
                <w:b/>
              </w:rPr>
            </w:pPr>
          </w:p>
          <w:p w14:paraId="5185D22B" w14:textId="77777777" w:rsidR="008C018D" w:rsidRDefault="008C018D" w:rsidP="00454E00">
            <w:pPr>
              <w:rPr>
                <w:rFonts w:cstheme="minorHAnsi"/>
                <w:b/>
              </w:rPr>
            </w:pPr>
          </w:p>
          <w:p w14:paraId="0BC218F5" w14:textId="39C2903A" w:rsidR="008C018D" w:rsidRPr="00E42263" w:rsidRDefault="008C018D" w:rsidP="00454E00">
            <w:pPr>
              <w:rPr>
                <w:rFonts w:cstheme="minorHAnsi"/>
                <w:b/>
              </w:rPr>
            </w:pPr>
            <w:r>
              <w:rPr>
                <w:rFonts w:cstheme="minorHAnsi"/>
                <w:b/>
              </w:rPr>
              <w:t>22/10/21</w:t>
            </w:r>
          </w:p>
        </w:tc>
        <w:tc>
          <w:tcPr>
            <w:tcW w:w="850" w:type="dxa"/>
            <w:shd w:val="clear" w:color="auto" w:fill="auto"/>
          </w:tcPr>
          <w:p w14:paraId="7ECC7E2F" w14:textId="77777777" w:rsidR="004807CD" w:rsidRDefault="004807CD" w:rsidP="00454E00">
            <w:pPr>
              <w:rPr>
                <w:rFonts w:cstheme="minorHAnsi"/>
                <w:b/>
              </w:rPr>
            </w:pPr>
          </w:p>
          <w:p w14:paraId="44A44346" w14:textId="77777777" w:rsidR="00167E41" w:rsidRDefault="00167E41" w:rsidP="00454E00">
            <w:pPr>
              <w:rPr>
                <w:rFonts w:cstheme="minorHAnsi"/>
                <w:b/>
              </w:rPr>
            </w:pPr>
          </w:p>
          <w:p w14:paraId="1FD99CF7" w14:textId="77777777" w:rsidR="00167E41" w:rsidRDefault="00167E41" w:rsidP="00454E00">
            <w:pPr>
              <w:rPr>
                <w:rFonts w:cstheme="minorHAnsi"/>
                <w:b/>
              </w:rPr>
            </w:pPr>
          </w:p>
          <w:p w14:paraId="01BC5595" w14:textId="77777777" w:rsidR="00167E41" w:rsidRDefault="00167E41" w:rsidP="00454E00">
            <w:pPr>
              <w:rPr>
                <w:rFonts w:cstheme="minorHAnsi"/>
                <w:b/>
              </w:rPr>
            </w:pPr>
          </w:p>
          <w:p w14:paraId="188B7968" w14:textId="77777777" w:rsidR="00167E41" w:rsidRDefault="00167E41" w:rsidP="00454E00">
            <w:pPr>
              <w:rPr>
                <w:rFonts w:cstheme="minorHAnsi"/>
                <w:b/>
              </w:rPr>
            </w:pPr>
          </w:p>
          <w:p w14:paraId="054C5940" w14:textId="77777777" w:rsidR="00167E41" w:rsidRDefault="00167E41" w:rsidP="00454E00">
            <w:pPr>
              <w:rPr>
                <w:rFonts w:cstheme="minorHAnsi"/>
                <w:b/>
              </w:rPr>
            </w:pPr>
          </w:p>
          <w:p w14:paraId="1D4314C5" w14:textId="77777777" w:rsidR="00167E41" w:rsidRDefault="00167E41" w:rsidP="00454E00">
            <w:pPr>
              <w:rPr>
                <w:rFonts w:cstheme="minorHAnsi"/>
                <w:b/>
              </w:rPr>
            </w:pPr>
          </w:p>
          <w:p w14:paraId="7629EC97" w14:textId="77777777" w:rsidR="00167E41" w:rsidRDefault="00167E41" w:rsidP="00454E00">
            <w:pPr>
              <w:rPr>
                <w:rFonts w:cstheme="minorHAnsi"/>
                <w:b/>
              </w:rPr>
            </w:pPr>
          </w:p>
          <w:p w14:paraId="2BE36F9F" w14:textId="77777777" w:rsidR="00167E41" w:rsidRDefault="00167E41" w:rsidP="00454E00">
            <w:pPr>
              <w:rPr>
                <w:rFonts w:cstheme="minorHAnsi"/>
                <w:b/>
              </w:rPr>
            </w:pPr>
          </w:p>
          <w:p w14:paraId="2A870F00" w14:textId="4706EE71" w:rsidR="00167E41" w:rsidRDefault="00167E41" w:rsidP="00454E00">
            <w:pPr>
              <w:rPr>
                <w:rFonts w:cstheme="minorHAnsi"/>
                <w:b/>
              </w:rPr>
            </w:pPr>
          </w:p>
          <w:p w14:paraId="6FF630E0" w14:textId="30A57629" w:rsidR="008C018D" w:rsidRDefault="008C018D" w:rsidP="00454E00">
            <w:pPr>
              <w:rPr>
                <w:rFonts w:cstheme="minorHAnsi"/>
                <w:b/>
              </w:rPr>
            </w:pPr>
          </w:p>
          <w:p w14:paraId="56B2CD99" w14:textId="77777777" w:rsidR="008C018D" w:rsidRDefault="008C018D" w:rsidP="00454E00">
            <w:pPr>
              <w:rPr>
                <w:rFonts w:cstheme="minorHAnsi"/>
                <w:b/>
              </w:rPr>
            </w:pPr>
          </w:p>
          <w:p w14:paraId="7B2F8B40" w14:textId="77777777" w:rsidR="00167E41" w:rsidRDefault="00167E41" w:rsidP="00454E00">
            <w:pPr>
              <w:rPr>
                <w:rFonts w:cstheme="minorHAnsi"/>
                <w:b/>
              </w:rPr>
            </w:pPr>
          </w:p>
          <w:p w14:paraId="1A2D9AB0" w14:textId="77777777" w:rsidR="00167E41" w:rsidRDefault="00167E41" w:rsidP="00454E00">
            <w:pPr>
              <w:rPr>
                <w:rFonts w:cstheme="minorHAnsi"/>
                <w:b/>
              </w:rPr>
            </w:pPr>
          </w:p>
          <w:p w14:paraId="304436C9" w14:textId="0C837B48" w:rsidR="00167E41" w:rsidRPr="00E42263" w:rsidRDefault="00167E41" w:rsidP="00454E00">
            <w:pPr>
              <w:rPr>
                <w:rFonts w:cstheme="minorHAnsi"/>
                <w:b/>
              </w:rPr>
            </w:pPr>
            <w:r>
              <w:rPr>
                <w:rFonts w:cstheme="minorHAnsi"/>
                <w:b/>
              </w:rPr>
              <w:t>ALL</w:t>
            </w:r>
          </w:p>
        </w:tc>
        <w:tc>
          <w:tcPr>
            <w:tcW w:w="3402" w:type="dxa"/>
            <w:shd w:val="clear" w:color="auto" w:fill="auto"/>
          </w:tcPr>
          <w:p w14:paraId="22BEF34A" w14:textId="77777777" w:rsidR="004807CD" w:rsidRDefault="004807CD" w:rsidP="00205AB1">
            <w:pPr>
              <w:jc w:val="both"/>
              <w:rPr>
                <w:rFonts w:cstheme="minorHAnsi"/>
                <w:b/>
                <w:color w:val="FF0000"/>
              </w:rPr>
            </w:pPr>
          </w:p>
          <w:p w14:paraId="75B65245" w14:textId="77777777" w:rsidR="00167E41" w:rsidRDefault="00167E41" w:rsidP="00205AB1">
            <w:pPr>
              <w:jc w:val="both"/>
              <w:rPr>
                <w:rFonts w:cstheme="minorHAnsi"/>
                <w:b/>
                <w:color w:val="FF0000"/>
              </w:rPr>
            </w:pPr>
          </w:p>
          <w:p w14:paraId="3376C7A0" w14:textId="77777777" w:rsidR="00167E41" w:rsidRDefault="00167E41" w:rsidP="00205AB1">
            <w:pPr>
              <w:jc w:val="both"/>
              <w:rPr>
                <w:rFonts w:cstheme="minorHAnsi"/>
                <w:b/>
                <w:color w:val="FF0000"/>
              </w:rPr>
            </w:pPr>
          </w:p>
          <w:p w14:paraId="6E6078CE" w14:textId="77777777" w:rsidR="00167E41" w:rsidRDefault="00167E41" w:rsidP="00205AB1">
            <w:pPr>
              <w:jc w:val="both"/>
              <w:rPr>
                <w:rFonts w:cstheme="minorHAnsi"/>
                <w:b/>
                <w:color w:val="FF0000"/>
              </w:rPr>
            </w:pPr>
          </w:p>
          <w:p w14:paraId="767ADF20" w14:textId="77777777" w:rsidR="00167E41" w:rsidRDefault="00167E41" w:rsidP="00205AB1">
            <w:pPr>
              <w:jc w:val="both"/>
              <w:rPr>
                <w:rFonts w:cstheme="minorHAnsi"/>
                <w:b/>
                <w:color w:val="FF0000"/>
              </w:rPr>
            </w:pPr>
          </w:p>
          <w:p w14:paraId="22696CDF" w14:textId="77777777" w:rsidR="00167E41" w:rsidRDefault="00167E41" w:rsidP="00205AB1">
            <w:pPr>
              <w:jc w:val="both"/>
              <w:rPr>
                <w:rFonts w:cstheme="minorHAnsi"/>
                <w:b/>
                <w:color w:val="FF0000"/>
              </w:rPr>
            </w:pPr>
          </w:p>
          <w:p w14:paraId="42FE798E" w14:textId="77777777" w:rsidR="00167E41" w:rsidRDefault="00167E41" w:rsidP="00205AB1">
            <w:pPr>
              <w:jc w:val="both"/>
              <w:rPr>
                <w:rFonts w:cstheme="minorHAnsi"/>
                <w:b/>
                <w:color w:val="FF0000"/>
              </w:rPr>
            </w:pPr>
          </w:p>
          <w:p w14:paraId="4F3EED9C" w14:textId="77777777" w:rsidR="00167E41" w:rsidRDefault="00167E41" w:rsidP="00205AB1">
            <w:pPr>
              <w:jc w:val="both"/>
              <w:rPr>
                <w:rFonts w:cstheme="minorHAnsi"/>
                <w:b/>
                <w:color w:val="FF0000"/>
              </w:rPr>
            </w:pPr>
          </w:p>
          <w:p w14:paraId="5CD3193D" w14:textId="77777777" w:rsidR="00167E41" w:rsidRDefault="00167E41" w:rsidP="00205AB1">
            <w:pPr>
              <w:jc w:val="both"/>
              <w:rPr>
                <w:rFonts w:cstheme="minorHAnsi"/>
                <w:b/>
                <w:color w:val="FF0000"/>
              </w:rPr>
            </w:pPr>
          </w:p>
          <w:p w14:paraId="38934807" w14:textId="21DEA3D9" w:rsidR="00167E41" w:rsidRDefault="00167E41" w:rsidP="00205AB1">
            <w:pPr>
              <w:jc w:val="both"/>
              <w:rPr>
                <w:rFonts w:cstheme="minorHAnsi"/>
                <w:b/>
                <w:color w:val="FF0000"/>
              </w:rPr>
            </w:pPr>
          </w:p>
          <w:p w14:paraId="75408CD4" w14:textId="4056409D" w:rsidR="008C018D" w:rsidRDefault="008C018D" w:rsidP="00205AB1">
            <w:pPr>
              <w:jc w:val="both"/>
              <w:rPr>
                <w:rFonts w:cstheme="minorHAnsi"/>
                <w:b/>
                <w:color w:val="FF0000"/>
              </w:rPr>
            </w:pPr>
          </w:p>
          <w:p w14:paraId="47F98D8B" w14:textId="77777777" w:rsidR="008C018D" w:rsidRDefault="008C018D" w:rsidP="00205AB1">
            <w:pPr>
              <w:jc w:val="both"/>
              <w:rPr>
                <w:rFonts w:cstheme="minorHAnsi"/>
                <w:b/>
                <w:color w:val="FF0000"/>
              </w:rPr>
            </w:pPr>
          </w:p>
          <w:p w14:paraId="5F58B409" w14:textId="77777777" w:rsidR="00167E41" w:rsidRDefault="00167E41" w:rsidP="00205AB1">
            <w:pPr>
              <w:jc w:val="both"/>
              <w:rPr>
                <w:rFonts w:cstheme="minorHAnsi"/>
                <w:b/>
                <w:color w:val="FF0000"/>
              </w:rPr>
            </w:pPr>
          </w:p>
          <w:p w14:paraId="0909337E" w14:textId="77777777" w:rsidR="00167E41" w:rsidRDefault="00167E41" w:rsidP="00205AB1">
            <w:pPr>
              <w:jc w:val="both"/>
              <w:rPr>
                <w:rFonts w:cstheme="minorHAnsi"/>
                <w:b/>
                <w:color w:val="FF0000"/>
              </w:rPr>
            </w:pPr>
          </w:p>
          <w:p w14:paraId="314EC8A5" w14:textId="39FB3987" w:rsidR="00167E41" w:rsidRDefault="00167E41" w:rsidP="00205AB1">
            <w:pPr>
              <w:jc w:val="both"/>
              <w:rPr>
                <w:rFonts w:cstheme="minorHAnsi"/>
                <w:b/>
                <w:color w:val="FF0000"/>
              </w:rPr>
            </w:pPr>
            <w:r>
              <w:rPr>
                <w:rFonts w:cstheme="minorHAnsi"/>
                <w:b/>
                <w:color w:val="FF0000"/>
              </w:rPr>
              <w:t xml:space="preserve">Contact SC to indicate whether you LA would wish to join a shared procurement for TA and whether you favour a system or tender led approach. </w:t>
            </w:r>
          </w:p>
          <w:p w14:paraId="43F6974F" w14:textId="02F5F899" w:rsidR="00167E41" w:rsidRPr="00E42263" w:rsidRDefault="00167E41"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4"/>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DB1819" w:rsidRDefault="00DB1819" w:rsidP="001D0582">
      <w:pPr>
        <w:spacing w:after="0" w:line="240" w:lineRule="auto"/>
      </w:pPr>
      <w:r>
        <w:separator/>
      </w:r>
    </w:p>
  </w:endnote>
  <w:endnote w:type="continuationSeparator" w:id="0">
    <w:p w14:paraId="62EBF3C5" w14:textId="77777777" w:rsidR="00DB1819" w:rsidRDefault="00DB181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73B8F359" w:rsidR="00DB1819" w:rsidRDefault="00DB1819">
        <w:pPr>
          <w:pStyle w:val="Footer"/>
          <w:jc w:val="center"/>
        </w:pPr>
        <w:r>
          <w:fldChar w:fldCharType="begin"/>
        </w:r>
        <w:r>
          <w:instrText xml:space="preserve"> PAGE   \* MERGEFORMAT </w:instrText>
        </w:r>
        <w:r>
          <w:fldChar w:fldCharType="separate"/>
        </w:r>
        <w:r w:rsidR="003245E9">
          <w:rPr>
            <w:noProof/>
          </w:rPr>
          <w:t>8</w:t>
        </w:r>
        <w:r>
          <w:rPr>
            <w:noProof/>
          </w:rPr>
          <w:fldChar w:fldCharType="end"/>
        </w:r>
      </w:p>
    </w:sdtContent>
  </w:sdt>
  <w:p w14:paraId="110FFD37" w14:textId="77777777" w:rsidR="00DB1819" w:rsidRDefault="00DB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DB1819" w:rsidRDefault="00DB1819" w:rsidP="001D0582">
      <w:pPr>
        <w:spacing w:after="0" w:line="240" w:lineRule="auto"/>
      </w:pPr>
      <w:r>
        <w:separator/>
      </w:r>
    </w:p>
  </w:footnote>
  <w:footnote w:type="continuationSeparator" w:id="0">
    <w:p w14:paraId="5997CC1D" w14:textId="77777777" w:rsidR="00DB1819" w:rsidRDefault="00DB1819"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F190860" w:rsidR="00DB1819" w:rsidRPr="00264669" w:rsidRDefault="00DB1819">
    <w:pPr>
      <w:pStyle w:val="Header"/>
      <w:rPr>
        <w:b/>
      </w:rPr>
    </w:pPr>
    <w:r>
      <w:rPr>
        <w:b/>
      </w:rPr>
      <w:t xml:space="preserve">Draft Kent Housing Options Group </w:t>
    </w:r>
    <w:sdt>
      <w:sdtPr>
        <w:rPr>
          <w:b/>
        </w:rPr>
        <w:id w:val="-1988850070"/>
        <w:docPartObj>
          <w:docPartGallery w:val="Watermarks"/>
          <w:docPartUnique/>
        </w:docPartObj>
      </w:sdtPr>
      <w:sdtContent>
        <w:r>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9 September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5"/>
  </w:num>
  <w:num w:numId="6">
    <w:abstractNumId w:val="8"/>
  </w:num>
  <w:num w:numId="7">
    <w:abstractNumId w:val="3"/>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5F95"/>
    <w:rsid w:val="00037E13"/>
    <w:rsid w:val="00040551"/>
    <w:rsid w:val="00051D05"/>
    <w:rsid w:val="00052289"/>
    <w:rsid w:val="000564F4"/>
    <w:rsid w:val="000566D7"/>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2F1D"/>
    <w:rsid w:val="000F4EEA"/>
    <w:rsid w:val="000F5104"/>
    <w:rsid w:val="000F61E8"/>
    <w:rsid w:val="000F6F35"/>
    <w:rsid w:val="000F7C27"/>
    <w:rsid w:val="0010119D"/>
    <w:rsid w:val="00103E4A"/>
    <w:rsid w:val="00104544"/>
    <w:rsid w:val="00105208"/>
    <w:rsid w:val="00106D8C"/>
    <w:rsid w:val="0011025C"/>
    <w:rsid w:val="00110C77"/>
    <w:rsid w:val="00111B2B"/>
    <w:rsid w:val="0011261D"/>
    <w:rsid w:val="00112C6A"/>
    <w:rsid w:val="00115F2B"/>
    <w:rsid w:val="00122697"/>
    <w:rsid w:val="00124F1C"/>
    <w:rsid w:val="00125D02"/>
    <w:rsid w:val="00125D4C"/>
    <w:rsid w:val="001262F3"/>
    <w:rsid w:val="0012715A"/>
    <w:rsid w:val="00130227"/>
    <w:rsid w:val="00130B92"/>
    <w:rsid w:val="001325F9"/>
    <w:rsid w:val="00136005"/>
    <w:rsid w:val="00140EE1"/>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F7D"/>
    <w:rsid w:val="001679F0"/>
    <w:rsid w:val="00167E41"/>
    <w:rsid w:val="00176801"/>
    <w:rsid w:val="0018042B"/>
    <w:rsid w:val="00181F41"/>
    <w:rsid w:val="00182B57"/>
    <w:rsid w:val="00182CF3"/>
    <w:rsid w:val="0018436B"/>
    <w:rsid w:val="00185168"/>
    <w:rsid w:val="00187F84"/>
    <w:rsid w:val="00197BCD"/>
    <w:rsid w:val="001A0526"/>
    <w:rsid w:val="001A1975"/>
    <w:rsid w:val="001A2367"/>
    <w:rsid w:val="001B10AF"/>
    <w:rsid w:val="001B142B"/>
    <w:rsid w:val="001B4C9F"/>
    <w:rsid w:val="001B510E"/>
    <w:rsid w:val="001B74E2"/>
    <w:rsid w:val="001B7F2E"/>
    <w:rsid w:val="001C0F9A"/>
    <w:rsid w:val="001C1D02"/>
    <w:rsid w:val="001C322B"/>
    <w:rsid w:val="001C48C5"/>
    <w:rsid w:val="001C50C4"/>
    <w:rsid w:val="001C6788"/>
    <w:rsid w:val="001D0582"/>
    <w:rsid w:val="001D31CC"/>
    <w:rsid w:val="001D4225"/>
    <w:rsid w:val="001D5A29"/>
    <w:rsid w:val="001D78C0"/>
    <w:rsid w:val="001E1A44"/>
    <w:rsid w:val="001E4B9E"/>
    <w:rsid w:val="001E7873"/>
    <w:rsid w:val="001F00E7"/>
    <w:rsid w:val="001F15A2"/>
    <w:rsid w:val="001F1855"/>
    <w:rsid w:val="001F399C"/>
    <w:rsid w:val="001F406A"/>
    <w:rsid w:val="001F687A"/>
    <w:rsid w:val="00200B68"/>
    <w:rsid w:val="00202464"/>
    <w:rsid w:val="002036A2"/>
    <w:rsid w:val="002039E9"/>
    <w:rsid w:val="00205AB1"/>
    <w:rsid w:val="0021081A"/>
    <w:rsid w:val="00213709"/>
    <w:rsid w:val="002147E0"/>
    <w:rsid w:val="00222548"/>
    <w:rsid w:val="0022435F"/>
    <w:rsid w:val="00224669"/>
    <w:rsid w:val="00225B30"/>
    <w:rsid w:val="0023103A"/>
    <w:rsid w:val="00231434"/>
    <w:rsid w:val="00235BE7"/>
    <w:rsid w:val="00241E67"/>
    <w:rsid w:val="00243F41"/>
    <w:rsid w:val="00251DE6"/>
    <w:rsid w:val="00252846"/>
    <w:rsid w:val="00252D55"/>
    <w:rsid w:val="00254C98"/>
    <w:rsid w:val="002550E8"/>
    <w:rsid w:val="00255DF5"/>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C7DDC"/>
    <w:rsid w:val="002C7F09"/>
    <w:rsid w:val="002D03A5"/>
    <w:rsid w:val="002D0D5E"/>
    <w:rsid w:val="002D12E3"/>
    <w:rsid w:val="002D7698"/>
    <w:rsid w:val="002E2734"/>
    <w:rsid w:val="002E4E2D"/>
    <w:rsid w:val="002F3E48"/>
    <w:rsid w:val="002F5226"/>
    <w:rsid w:val="002F602F"/>
    <w:rsid w:val="00304B83"/>
    <w:rsid w:val="0031116C"/>
    <w:rsid w:val="00311C62"/>
    <w:rsid w:val="00313019"/>
    <w:rsid w:val="003144E8"/>
    <w:rsid w:val="00314540"/>
    <w:rsid w:val="00315121"/>
    <w:rsid w:val="00317326"/>
    <w:rsid w:val="00317834"/>
    <w:rsid w:val="003205E8"/>
    <w:rsid w:val="00321BA4"/>
    <w:rsid w:val="00323A19"/>
    <w:rsid w:val="003245E9"/>
    <w:rsid w:val="003251FA"/>
    <w:rsid w:val="0033294D"/>
    <w:rsid w:val="003354F5"/>
    <w:rsid w:val="00337CA3"/>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02B1"/>
    <w:rsid w:val="003C17C2"/>
    <w:rsid w:val="003C2892"/>
    <w:rsid w:val="003C3BFF"/>
    <w:rsid w:val="003C4E1E"/>
    <w:rsid w:val="003C5FDA"/>
    <w:rsid w:val="003D3980"/>
    <w:rsid w:val="003D7D3A"/>
    <w:rsid w:val="003E065E"/>
    <w:rsid w:val="003E3984"/>
    <w:rsid w:val="003F3350"/>
    <w:rsid w:val="003F4791"/>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36C"/>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07CD"/>
    <w:rsid w:val="00486834"/>
    <w:rsid w:val="004875E3"/>
    <w:rsid w:val="00487A05"/>
    <w:rsid w:val="00490036"/>
    <w:rsid w:val="00490760"/>
    <w:rsid w:val="0049191F"/>
    <w:rsid w:val="00491F85"/>
    <w:rsid w:val="00492264"/>
    <w:rsid w:val="00492A6C"/>
    <w:rsid w:val="00493100"/>
    <w:rsid w:val="004964E9"/>
    <w:rsid w:val="00496859"/>
    <w:rsid w:val="004A19A8"/>
    <w:rsid w:val="004A3C9E"/>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2989"/>
    <w:rsid w:val="004E5798"/>
    <w:rsid w:val="004F12C7"/>
    <w:rsid w:val="004F3279"/>
    <w:rsid w:val="00507FBF"/>
    <w:rsid w:val="00510A65"/>
    <w:rsid w:val="00511E5E"/>
    <w:rsid w:val="00514165"/>
    <w:rsid w:val="00516FB1"/>
    <w:rsid w:val="005217C1"/>
    <w:rsid w:val="00521852"/>
    <w:rsid w:val="0052288E"/>
    <w:rsid w:val="005233B2"/>
    <w:rsid w:val="00526D65"/>
    <w:rsid w:val="00527061"/>
    <w:rsid w:val="0053334D"/>
    <w:rsid w:val="00534808"/>
    <w:rsid w:val="00535839"/>
    <w:rsid w:val="00535D4D"/>
    <w:rsid w:val="00536AC2"/>
    <w:rsid w:val="00540DC7"/>
    <w:rsid w:val="00541A7E"/>
    <w:rsid w:val="005427B0"/>
    <w:rsid w:val="00542E92"/>
    <w:rsid w:val="00542FA6"/>
    <w:rsid w:val="00543109"/>
    <w:rsid w:val="00543D2C"/>
    <w:rsid w:val="005462D1"/>
    <w:rsid w:val="00552F8D"/>
    <w:rsid w:val="00565E65"/>
    <w:rsid w:val="00567F7C"/>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736"/>
    <w:rsid w:val="005D1AB8"/>
    <w:rsid w:val="005D1DB6"/>
    <w:rsid w:val="005D2475"/>
    <w:rsid w:val="005D5014"/>
    <w:rsid w:val="005D68EF"/>
    <w:rsid w:val="005D7EAF"/>
    <w:rsid w:val="005E7274"/>
    <w:rsid w:val="005F3904"/>
    <w:rsid w:val="005F4F00"/>
    <w:rsid w:val="005F512F"/>
    <w:rsid w:val="005F5283"/>
    <w:rsid w:val="005F7A78"/>
    <w:rsid w:val="00601117"/>
    <w:rsid w:val="006029C3"/>
    <w:rsid w:val="0060494E"/>
    <w:rsid w:val="00604C73"/>
    <w:rsid w:val="006059D2"/>
    <w:rsid w:val="0060724F"/>
    <w:rsid w:val="00607F00"/>
    <w:rsid w:val="00610D6E"/>
    <w:rsid w:val="00612097"/>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0BDC"/>
    <w:rsid w:val="00650D94"/>
    <w:rsid w:val="00651D7A"/>
    <w:rsid w:val="006556BA"/>
    <w:rsid w:val="006573EE"/>
    <w:rsid w:val="00663CCF"/>
    <w:rsid w:val="00665893"/>
    <w:rsid w:val="006668AE"/>
    <w:rsid w:val="0067090E"/>
    <w:rsid w:val="0067369A"/>
    <w:rsid w:val="00674E7B"/>
    <w:rsid w:val="006775AA"/>
    <w:rsid w:val="0068214F"/>
    <w:rsid w:val="00682FC5"/>
    <w:rsid w:val="00686325"/>
    <w:rsid w:val="006904DA"/>
    <w:rsid w:val="00692887"/>
    <w:rsid w:val="0069402D"/>
    <w:rsid w:val="00695733"/>
    <w:rsid w:val="0069608E"/>
    <w:rsid w:val="00696E2D"/>
    <w:rsid w:val="006A0803"/>
    <w:rsid w:val="006A0F46"/>
    <w:rsid w:val="006A14DE"/>
    <w:rsid w:val="006A3F16"/>
    <w:rsid w:val="006A4A7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071"/>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499B"/>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70B"/>
    <w:rsid w:val="007D68B3"/>
    <w:rsid w:val="007E10D1"/>
    <w:rsid w:val="007E4B26"/>
    <w:rsid w:val="007E51BF"/>
    <w:rsid w:val="007E69E1"/>
    <w:rsid w:val="007F0D66"/>
    <w:rsid w:val="007F161E"/>
    <w:rsid w:val="007F345E"/>
    <w:rsid w:val="007F6D5D"/>
    <w:rsid w:val="00800E06"/>
    <w:rsid w:val="0080322B"/>
    <w:rsid w:val="008032AC"/>
    <w:rsid w:val="00803549"/>
    <w:rsid w:val="00807F61"/>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33FD"/>
    <w:rsid w:val="008741B9"/>
    <w:rsid w:val="008812E7"/>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17DA2"/>
    <w:rsid w:val="00921F5E"/>
    <w:rsid w:val="009231EE"/>
    <w:rsid w:val="0092624C"/>
    <w:rsid w:val="00935404"/>
    <w:rsid w:val="009371B1"/>
    <w:rsid w:val="009377CB"/>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09D0"/>
    <w:rsid w:val="009A339A"/>
    <w:rsid w:val="009A354A"/>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1F7"/>
    <w:rsid w:val="00A24E5F"/>
    <w:rsid w:val="00A2502B"/>
    <w:rsid w:val="00A25C3D"/>
    <w:rsid w:val="00A3083F"/>
    <w:rsid w:val="00A31FFE"/>
    <w:rsid w:val="00A3360E"/>
    <w:rsid w:val="00A41B69"/>
    <w:rsid w:val="00A444E4"/>
    <w:rsid w:val="00A452BE"/>
    <w:rsid w:val="00A52535"/>
    <w:rsid w:val="00A52DBB"/>
    <w:rsid w:val="00A5743A"/>
    <w:rsid w:val="00A5766E"/>
    <w:rsid w:val="00A6042F"/>
    <w:rsid w:val="00A64210"/>
    <w:rsid w:val="00A64732"/>
    <w:rsid w:val="00A64752"/>
    <w:rsid w:val="00A67D6B"/>
    <w:rsid w:val="00A74FDB"/>
    <w:rsid w:val="00A75068"/>
    <w:rsid w:val="00A75210"/>
    <w:rsid w:val="00A77391"/>
    <w:rsid w:val="00A77AB0"/>
    <w:rsid w:val="00A77F5E"/>
    <w:rsid w:val="00A87C6C"/>
    <w:rsid w:val="00A91826"/>
    <w:rsid w:val="00A91E04"/>
    <w:rsid w:val="00A9440C"/>
    <w:rsid w:val="00A94617"/>
    <w:rsid w:val="00A96EDB"/>
    <w:rsid w:val="00A97D1A"/>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6C1F"/>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0ECD"/>
    <w:rsid w:val="00BC4E81"/>
    <w:rsid w:val="00BC7803"/>
    <w:rsid w:val="00BD14A6"/>
    <w:rsid w:val="00BD20BD"/>
    <w:rsid w:val="00BD3127"/>
    <w:rsid w:val="00BD315C"/>
    <w:rsid w:val="00BE12F8"/>
    <w:rsid w:val="00BE1A47"/>
    <w:rsid w:val="00BE1A78"/>
    <w:rsid w:val="00BE5C9B"/>
    <w:rsid w:val="00BE5D7D"/>
    <w:rsid w:val="00BE750C"/>
    <w:rsid w:val="00BF07DA"/>
    <w:rsid w:val="00BF0E96"/>
    <w:rsid w:val="00BF218C"/>
    <w:rsid w:val="00BF31E9"/>
    <w:rsid w:val="00BF428B"/>
    <w:rsid w:val="00BF4F68"/>
    <w:rsid w:val="00BF546C"/>
    <w:rsid w:val="00C01161"/>
    <w:rsid w:val="00C0154C"/>
    <w:rsid w:val="00C01896"/>
    <w:rsid w:val="00C02218"/>
    <w:rsid w:val="00C039B7"/>
    <w:rsid w:val="00C04FBC"/>
    <w:rsid w:val="00C059B9"/>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631B"/>
    <w:rsid w:val="00C571A1"/>
    <w:rsid w:val="00C606DB"/>
    <w:rsid w:val="00C60D48"/>
    <w:rsid w:val="00C66676"/>
    <w:rsid w:val="00C70A53"/>
    <w:rsid w:val="00C70D27"/>
    <w:rsid w:val="00C74662"/>
    <w:rsid w:val="00C76D2D"/>
    <w:rsid w:val="00C775CC"/>
    <w:rsid w:val="00C778CC"/>
    <w:rsid w:val="00C86BD6"/>
    <w:rsid w:val="00C873FB"/>
    <w:rsid w:val="00C87A6C"/>
    <w:rsid w:val="00C90A7B"/>
    <w:rsid w:val="00C91A4B"/>
    <w:rsid w:val="00C9401D"/>
    <w:rsid w:val="00C94895"/>
    <w:rsid w:val="00C97E4B"/>
    <w:rsid w:val="00CA0F94"/>
    <w:rsid w:val="00CA27E0"/>
    <w:rsid w:val="00CA2900"/>
    <w:rsid w:val="00CA3430"/>
    <w:rsid w:val="00CA5390"/>
    <w:rsid w:val="00CA5CA8"/>
    <w:rsid w:val="00CA6FA0"/>
    <w:rsid w:val="00CA7718"/>
    <w:rsid w:val="00CB193D"/>
    <w:rsid w:val="00CB5FA3"/>
    <w:rsid w:val="00CB60E7"/>
    <w:rsid w:val="00CB6A7F"/>
    <w:rsid w:val="00CC0CB0"/>
    <w:rsid w:val="00CC50E4"/>
    <w:rsid w:val="00CC5D2C"/>
    <w:rsid w:val="00CC5E83"/>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49F5"/>
    <w:rsid w:val="00CF5694"/>
    <w:rsid w:val="00CF620D"/>
    <w:rsid w:val="00CF693D"/>
    <w:rsid w:val="00CF7190"/>
    <w:rsid w:val="00D03209"/>
    <w:rsid w:val="00D03CE7"/>
    <w:rsid w:val="00D06ACE"/>
    <w:rsid w:val="00D103B4"/>
    <w:rsid w:val="00D110D6"/>
    <w:rsid w:val="00D17D37"/>
    <w:rsid w:val="00D22FFF"/>
    <w:rsid w:val="00D26C95"/>
    <w:rsid w:val="00D31709"/>
    <w:rsid w:val="00D32623"/>
    <w:rsid w:val="00D3313F"/>
    <w:rsid w:val="00D336BE"/>
    <w:rsid w:val="00D34035"/>
    <w:rsid w:val="00D34CC5"/>
    <w:rsid w:val="00D37FE4"/>
    <w:rsid w:val="00D40934"/>
    <w:rsid w:val="00D41820"/>
    <w:rsid w:val="00D42118"/>
    <w:rsid w:val="00D43968"/>
    <w:rsid w:val="00D45219"/>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06AA"/>
    <w:rsid w:val="00DA1229"/>
    <w:rsid w:val="00DA1D4D"/>
    <w:rsid w:val="00DA51C5"/>
    <w:rsid w:val="00DA5DAF"/>
    <w:rsid w:val="00DB1819"/>
    <w:rsid w:val="00DB1DA3"/>
    <w:rsid w:val="00DC0C1B"/>
    <w:rsid w:val="00DC1938"/>
    <w:rsid w:val="00DC208F"/>
    <w:rsid w:val="00DC2DDD"/>
    <w:rsid w:val="00DC5278"/>
    <w:rsid w:val="00DC71AE"/>
    <w:rsid w:val="00DD031C"/>
    <w:rsid w:val="00DD2A12"/>
    <w:rsid w:val="00DD2CB2"/>
    <w:rsid w:val="00DD3C36"/>
    <w:rsid w:val="00DD4308"/>
    <w:rsid w:val="00DD4BE4"/>
    <w:rsid w:val="00DD6361"/>
    <w:rsid w:val="00DD775D"/>
    <w:rsid w:val="00DD7F1C"/>
    <w:rsid w:val="00DE3126"/>
    <w:rsid w:val="00DE3A94"/>
    <w:rsid w:val="00DF015F"/>
    <w:rsid w:val="00DF2FAC"/>
    <w:rsid w:val="00DF47CB"/>
    <w:rsid w:val="00DF5A67"/>
    <w:rsid w:val="00E02FF5"/>
    <w:rsid w:val="00E04780"/>
    <w:rsid w:val="00E128D7"/>
    <w:rsid w:val="00E132A6"/>
    <w:rsid w:val="00E143E8"/>
    <w:rsid w:val="00E15B10"/>
    <w:rsid w:val="00E20069"/>
    <w:rsid w:val="00E207C1"/>
    <w:rsid w:val="00E21560"/>
    <w:rsid w:val="00E238E9"/>
    <w:rsid w:val="00E25DAC"/>
    <w:rsid w:val="00E26344"/>
    <w:rsid w:val="00E30235"/>
    <w:rsid w:val="00E30D1D"/>
    <w:rsid w:val="00E32181"/>
    <w:rsid w:val="00E32EFB"/>
    <w:rsid w:val="00E3518A"/>
    <w:rsid w:val="00E3745B"/>
    <w:rsid w:val="00E40EE4"/>
    <w:rsid w:val="00E411A1"/>
    <w:rsid w:val="00E412F2"/>
    <w:rsid w:val="00E42263"/>
    <w:rsid w:val="00E43B2A"/>
    <w:rsid w:val="00E45720"/>
    <w:rsid w:val="00E45FCF"/>
    <w:rsid w:val="00E462BB"/>
    <w:rsid w:val="00E46AA3"/>
    <w:rsid w:val="00E46ACC"/>
    <w:rsid w:val="00E5039F"/>
    <w:rsid w:val="00E510EA"/>
    <w:rsid w:val="00E51CC8"/>
    <w:rsid w:val="00E5419A"/>
    <w:rsid w:val="00E54B9E"/>
    <w:rsid w:val="00E60CF5"/>
    <w:rsid w:val="00E61F28"/>
    <w:rsid w:val="00E627CC"/>
    <w:rsid w:val="00E62BA2"/>
    <w:rsid w:val="00E63CA6"/>
    <w:rsid w:val="00E663E8"/>
    <w:rsid w:val="00E66FC1"/>
    <w:rsid w:val="00E70AD9"/>
    <w:rsid w:val="00E805A7"/>
    <w:rsid w:val="00E81DB4"/>
    <w:rsid w:val="00E839CE"/>
    <w:rsid w:val="00E86720"/>
    <w:rsid w:val="00E875B8"/>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381E"/>
    <w:rsid w:val="00ED5C0C"/>
    <w:rsid w:val="00ED5DE0"/>
    <w:rsid w:val="00EE4DF0"/>
    <w:rsid w:val="00EE5333"/>
    <w:rsid w:val="00EE552B"/>
    <w:rsid w:val="00EF1965"/>
    <w:rsid w:val="00EF6485"/>
    <w:rsid w:val="00F03221"/>
    <w:rsid w:val="00F04364"/>
    <w:rsid w:val="00F04F04"/>
    <w:rsid w:val="00F106D2"/>
    <w:rsid w:val="00F10803"/>
    <w:rsid w:val="00F10EF9"/>
    <w:rsid w:val="00F13A74"/>
    <w:rsid w:val="00F14A39"/>
    <w:rsid w:val="00F212FB"/>
    <w:rsid w:val="00F27267"/>
    <w:rsid w:val="00F3107C"/>
    <w:rsid w:val="00F32716"/>
    <w:rsid w:val="00F332C5"/>
    <w:rsid w:val="00F361D4"/>
    <w:rsid w:val="00F37E24"/>
    <w:rsid w:val="00F40C2A"/>
    <w:rsid w:val="00F4148D"/>
    <w:rsid w:val="00F418B5"/>
    <w:rsid w:val="00F41D29"/>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12F9"/>
    <w:rsid w:val="00FC4C7B"/>
    <w:rsid w:val="00FC77BF"/>
    <w:rsid w:val="00FC77C1"/>
    <w:rsid w:val="00FD0BFC"/>
    <w:rsid w:val="00FD4447"/>
    <w:rsid w:val="00FD50AB"/>
    <w:rsid w:val="00FD7045"/>
    <w:rsid w:val="00FE082F"/>
    <w:rsid w:val="00FE118F"/>
    <w:rsid w:val="00FE1DE5"/>
    <w:rsid w:val="00FE253C"/>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clarke@clarionh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miller@ashford.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a.mccourt@canterbur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1151C330-52B7-4980-8933-3EBFC56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8</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38</cp:revision>
  <cp:lastPrinted>2020-01-29T14:29:00Z</cp:lastPrinted>
  <dcterms:created xsi:type="dcterms:W3CDTF">2021-10-01T07:59:00Z</dcterms:created>
  <dcterms:modified xsi:type="dcterms:W3CDTF">2021-10-21T14:34:00Z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